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image/jpeg" Extension="jpeg"/>
  <Default ContentType="image/gif" Extension="gif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'1.0' encoding='utf-8' standalone='yes'?>
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/Relationships>
</file>

<file path=word/document.xml><?xml version="1.0" encoding="utf-8"?>
<w:document xmlns:a="http://schemas.openxmlformats.org/drawingml/2006/main" xmlns:c="http://schemas.openxmlformats.org/drawingml/2006/chart" xmlns:v="urn:schemas-microsoft-com:vml" xmlns:lc="http://schemas.openxmlformats.org/drawingml/2006/lockedCanvas" xmlns:mc="http://schemas.openxmlformats.org/markup-compatibility/2006" xmlns:wne="http://schemas.microsoft.com/office/word/2006/wordml" xmlns:pic="http://schemas.openxmlformats.org/drawingml/2006/picture" xmlns:m="http://schemas.openxmlformats.org/officeDocument/2006/math" xmlns:o="urn:schemas-microsoft-com:office:office" xmlns:dgm="http://schemas.openxmlformats.org/drawingml/2006/diagram" xmlns:r="http://schemas.openxmlformats.org/officeDocument/2006/relationships" xmlns:w="http://schemas.openxmlformats.org/wordprocessingml/2006/main" xmlns:sl="http://schemas.openxmlformats.org/schemaLibrary/2006/main" xmlns:w10="urn:schemas-microsoft-com:office:word" xmlns:wp="http://schemas.openxmlformats.org/drawingml/2006/wordprocessingDrawing">
  <w:body>
    <w:p>
      <w:pPr>
        <w:spacing w:after="240" w:lineRule="atLeast" w:line="480"/>
      </w:pPr>
      <w:r>
        <w:rPr>
          <w:sz w:val="48"/>
          <w:b w:val="1"/>
          <w:color w:val="333333"/>
        </w:rPr>
        <w:t xml:space="preserve">Pistachio mousse with avocado</w:t>
      </w:r>
    </w:p>
    <w:p>
      <w:pPr>
        <w:spacing w:after="150" w:lineRule="atLeast" w:line="360"/>
      </w:pPr>
      <w:r>
        <w:rPr>
          <w:sz w:val="28"/>
          <w:i w:val="1"/>
          <w:color w:val="333333"/>
        </w:rPr>
        <w:t xml:space="preserve">This effective mousse is unusual easy in cooking. It need only to cool enough. Waiting for 8 hours is not a joke, of cause, it worths that — and, in conclusion, the dessert will have wonderful "silk" texture. You should to use frost also to make the mousse like a sorbet, which is most harder to cook.</w:t>
      </w:r>
    </w:p>
    <w:p>
      <w:pPr>
        <w:rPr>
          <w:rFonts w:hAnsi="times new roman" w:ascii="times new roman"/>
          <w:color w:val="808080"/>
        </w:rPr>
      </w:pPr>
      <w:r>
        <w:rPr>
          <w:rFonts w:hAnsi="times new roman" w:ascii="times new roman"/>
          <w:color w:val="808080"/>
        </w:rPr>
        <w:t xml:space="preserve">4 portions</w:t>
      </w:r>
    </w:p>
    <w:p>
      <w:pPr>
        <w:spacing w:after="173" w:lineRule="atLeast" w:line="414"/>
        <w:rPr>
          <w:rFonts w:hAnsi="times new roman" w:ascii="times new roman"/>
          <w:sz w:val="34"/>
          <w:b w:val="1"/>
          <w:color w:val="333333"/>
        </w:rPr>
      </w:pPr>
      <w:r>
        <w:rPr>
          <w:sz w:val="22"/>
          <w:color w:val="666666"/>
        </w:rPr>
        <w:t xml:space="preserve"> Time: 8 hours</w:t>
      </w:r>
    </w:p>
    <w:p>
      <w:pPr>
        <w:spacing w:after="173" w:lineRule="atLeast" w:line="414"/>
      </w:pPr>
      <w:r>
        <w:rPr>
          <w:rFonts w:hAnsi="times new roman" w:ascii="times new roman"/>
          <w:sz w:val="34"/>
          <w:b w:val="1"/>
          <w:color w:val="333333"/>
        </w:rPr>
        <w:t>Ingredients: </w:t>
      </w:r>
      <w:r>
        <w:rPr>
          <w:sz w:val="20"/>
          <w:color w:val="333333"/>
        </w:rPr>
        <w:t> </w:t>
        <w:tab/>
        <w:tab/>
        <w:tab/>
      </w:r>
    </w:p>
    <w:p>
      <w:pPr/>
      <w:r>
        <w:rPr>
          <w:rFonts w:hAnsi="times new roman" w:ascii="times new roman"/>
          <w:color w:val="808080"/>
        </w:rPr>
        <w:t> </w:t>
      </w:r>
    </w:p>
    <w:p>
      <w:pPr>
        <w:spacing w:after="480" w:lineRule="atLeast" w:line="270"/>
        <w:rPr>
          <w:sz w:val="22"/>
        </w:rPr>
      </w:pPr>
      <w:r>
        <w:t xml:space="preserve">Avocado = </w:t>
      </w:r>
      <w:r>
        <w:rPr>
          <w:sz w:val="22"/>
        </w:rPr>
        <w:t xml:space="preserve">3 fruits</w:t>
      </w:r>
    </w:p>
    <w:p>
      <w:pPr>
        <w:spacing w:after="480" w:lineRule="atLeast" w:line="270"/>
        <w:rPr>
          <w:sz w:val="22"/>
        </w:rPr>
      </w:pPr>
      <w:r>
        <w:t xml:space="preserve">Pistachios unsalted = </w:t>
      </w:r>
      <w:r>
        <w:rPr>
          <w:sz w:val="22"/>
        </w:rPr>
        <w:t xml:space="preserve">1 cup</w:t>
      </w:r>
    </w:p>
    <w:p>
      <w:pPr>
        <w:spacing w:after="480" w:lineRule="atLeast" w:line="270"/>
        <w:rPr>
          <w:sz w:val="22"/>
        </w:rPr>
      </w:pPr>
      <w:r>
        <w:t xml:space="preserve">Honey = </w:t>
      </w:r>
      <w:r>
        <w:rPr>
          <w:sz w:val="22"/>
        </w:rPr>
        <w:t xml:space="preserve">½ cup</w:t>
      </w:r>
    </w:p>
    <w:p>
      <w:pPr>
        <w:spacing w:after="480" w:lineRule="atLeast" w:line="270"/>
        <w:rPr>
          <w:sz w:val="22"/>
        </w:rPr>
      </w:pPr>
      <w:r>
        <w:t xml:space="preserve">Water = </w:t>
      </w:r>
      <w:r>
        <w:rPr>
          <w:sz w:val="22"/>
        </w:rPr>
        <w:t xml:space="preserve">¼ cup</w:t>
      </w:r>
    </w:p>
    <w:p>
      <w:pPr>
        <w:spacing w:after="480" w:lineRule="atLeast" w:line="270"/>
        <w:rPr>
          <w:sz w:val="22"/>
        </w:rPr>
      </w:pPr>
      <w:r>
        <w:t xml:space="preserve">Lime juice = </w:t>
      </w:r>
      <w:r>
        <w:rPr>
          <w:sz w:val="22"/>
        </w:rPr>
        <w:t xml:space="preserve">1 teaspoon</w:t>
      </w:r>
    </w:p>
    <w:p>
      <w:pPr>
        <w:spacing w:after="480" w:lineRule="atLeast" w:line="270"/>
      </w:pPr>
      <w:r>
        <w:rPr>
          <w:sz w:val="22"/>
        </w:rPr>
        <w:t xml:space="preserve">Sea salt = a pinch</w:t>
      </w:r>
    </w:p>
    <w:p>
      <w:pPr>
        <w:spacing w:after="173" w:lineRule="atLeast" w:line="414"/>
      </w:pPr>
      <w:r>
        <w:rPr>
          <w:rFonts w:hAnsi="times new roman" w:ascii="times new roman"/>
          <w:sz w:val="34"/>
          <w:b w:val="1"/>
          <w:color w:val="333333"/>
        </w:rPr>
        <w:t>Instructions:</w:t>
      </w:r>
    </w:p>
    <w:p>
      <w:pPr>
        <w:numPr>
          <w:ilvl w:val="0"/>
          <w:numId w:val="1"/>
        </w:numPr>
      </w:pPr>
      <w:r>
        <w:rPr>
          <w:b w:val="1"/>
          <w:color w:val="333333"/>
        </w:rPr>
        <w:t xml:space="preserve">1. Soak u</w:t>
      </w:r>
      <w:r>
        <w:rPr>
          <w:color w:val="333333"/>
        </w:rPr>
        <w:t xml:space="preserve">nsalt pistachios without shells in a drink water for tree hours, after that,  drain the water and dry nuts, placing on a clean kitchen towel.</w:t>
      </w:r>
    </w:p>
    <w:p>
      <w:pPr>
        <w:numPr>
          <w:ilvl w:val="0"/>
          <w:numId w:val="1"/>
        </w:numPr>
      </w:pPr>
      <w:r>
        <w:rPr>
          <w:b w:val="1"/>
          <w:color w:val="333333"/>
        </w:rPr>
        <w:t>2. </w:t>
      </w:r>
      <w:r>
        <w:rPr>
          <w:color w:val="333333"/>
        </w:rPr>
        <w:t xml:space="preserve"> Intersperse the pistachios in a blender cup, add honey, a tablespoon of water and mix to mass. Place the pistachios mass in a bowl and put in refrigerator for five hours or for a night.</w:t>
      </w:r>
    </w:p>
    <w:p>
      <w:pPr>
        <w:numPr>
          <w:ilvl w:val="0"/>
          <w:numId w:val="1"/>
        </w:numPr>
      </w:pPr>
      <w:r>
        <w:rPr>
          <w:b w:val="1"/>
          <w:color w:val="333333"/>
        </w:rPr>
        <w:t>3. </w:t>
      </w:r>
      <w:r>
        <w:rPr>
          <w:color w:val="333333"/>
        </w:rPr>
        <w:t xml:space="preserve"> Cool avocado (it is possible to put it with pistachios mass  in refrigerator for five hours) , peel it, remove core and stem, chop.</w:t>
      </w:r>
    </w:p>
    <w:p>
      <w:pPr>
        <w:numPr>
          <w:ilvl w:val="0"/>
          <w:numId w:val="1"/>
        </w:numPr>
      </w:pPr>
      <w:r>
        <w:rPr>
          <w:b w:val="1"/>
          <w:color w:val="333333"/>
        </w:rPr>
        <w:t>4.</w:t>
      </w:r>
      <w:r>
        <w:rPr>
          <w:color w:val="333333"/>
        </w:rPr>
        <w:t xml:space="preserve"> Fill tha blend cup with chops of avocado and pistachio mass, add a </w:t>
      </w:r>
      <w:r>
        <w:rPr>
          <w:color w:val="333333"/>
        </w:rPr>
        <w:t>t</w:t>
      </w:r>
      <w:r>
        <w:rPr>
          <w:color w:val="333333"/>
        </w:rPr>
        <w:t xml:space="preserve">easpoon of lime</w:t>
      </w:r>
      <w:r>
        <w:rPr>
          <w:color w:val="333333"/>
        </w:rPr>
        <w:t xml:space="preserve"> juice, a pinch of sea salt and a quar</w:t>
      </w:r>
      <w:r>
        <w:rPr>
          <w:color w:val="333333"/>
        </w:rPr>
        <w:t>t</w:t>
      </w:r>
      <w:r>
        <w:rPr>
          <w:color w:val="333333"/>
        </w:rPr>
        <w:t>e</w:t>
      </w:r>
      <w:r>
        <w:rPr>
          <w:color w:val="333333"/>
        </w:rPr>
        <w:t xml:space="preserve">r of cup of water.</w:t>
      </w:r>
    </w:p>
    <w:p>
      <w:pPr>
        <w:numPr>
          <w:ilvl w:val="0"/>
          <w:numId w:val="1"/>
        </w:numPr>
      </w:pPr>
      <w:r>
        <w:rPr>
          <w:b w:val="1"/>
          <w:color w:val="333333"/>
        </w:rPr>
        <w:t>5. </w:t>
      </w:r>
      <w:r>
        <w:rPr>
          <w:color w:val="333333"/>
        </w:rPr>
        <w:t xml:space="preserve"> Mix avocado with pistachios on hight speed to mass. Put the mass in forms, cover with foоd flim and put in refrigerator for five hours.</w:t>
      </w:r>
    </w:p>
    <w:p>
      <w:pPr>
        <w:numPr>
          <w:ilvl w:val="0"/>
          <w:numId w:val="1"/>
        </w:numPr>
      </w:pPr>
      <w:r>
        <w:rPr>
          <w:b w:val="1"/>
          <w:color w:val="333333"/>
        </w:rPr>
        <w:t>6. D</w:t>
      </w:r>
      <w:r>
        <w:rPr>
          <w:color w:val="333333"/>
        </w:rPr>
        <w:t xml:space="preserve">ecorate cooked mouss</w:t>
      </w:r>
      <w:r>
        <w:rPr>
          <w:color w:val="333333"/>
        </w:rPr>
        <w:t xml:space="preserve">e with mint leaves and ground pistachios before serving. You can also additio</w:t>
      </w:r>
      <w:r>
        <w:rPr>
          <w:color w:val="333333"/>
        </w:rPr>
        <w:t>nal</w:t>
      </w:r>
      <w:r>
        <w:rPr>
          <w:color w:val="333333"/>
        </w:rPr>
        <w:t xml:space="preserve">ly fry on a dry pan to aroma.</w:t>
      </w:r>
    </w:p>
    <w:p>
      <w:pPr>
        <w:spacing w:after="360" w:lineRule="atLeast" w:line="270"/>
      </w:pPr>
      <w:r>
        <w:rPr>
          <w:i w:val="1"/>
          <w:color w:val="333333"/>
        </w:rPr>
        <w:t xml:space="preserve">Unsalt and not fried bright green pistachios  with a soft structure and a delicate taste of milk — contain enough moisture and become a paste easy. You should soak them to make the peel softer. You can buy green pistachios in bulk in supermarkets and at markets.</w:t>
      </w:r>
    </w:p>
    <w:p>
      <w:pPr>
        <w:pStyle w:val="a"/>
      </w:pPr>
    </w:p>
    <w:sectPr>
      <w:pgSz w:w="11900" w:h="16840"/>
      <w:pgMar w:top="1134" w:bottom="1134" w:left="1701" w:right="850"/>
      <w:docGrid w:linePitch="360"/>
    </w:sectPr>
  </w:body>
</w:document>
</file>

<file path=word/numbering.xml><?xml version="1.0" encoding="utf-8"?>
<w:numbering xmlns:r="http://schemas.openxmlformats.org/officeDocument/2006/relationships" xmlns:mc="http://schemas.openxmlformats.org/markup-compatibility/2006" xmlns:w="http://schemas.openxmlformats.org/wordprocessingml/2006/main">
  <w:abstractNum w:abstractNumId="1">
    <w:lvl w:ilvl="0">
      <w:numFmt w:val="decimal"/>
      <w:lvlText w:val="%1."/>
      <w:start w:val="1"/>
      <w:pPr>
        <w:ind w:left="720" w:hanging="400"/>
      </w:pPr>
    </w:lvl>
    <w:lvl w:ilvl="1">
      <w:numFmt w:val="decimal"/>
      <w:lvlText w:val="%2."/>
      <w:start w:val="1"/>
      <w:pPr>
        <w:ind w:left="1440" w:hanging="400"/>
      </w:pPr>
    </w:lvl>
    <w:lvl w:ilvl="2">
      <w:numFmt w:val="decimal"/>
      <w:lvlText w:val="%3."/>
      <w:start w:val="1"/>
      <w:pPr>
        <w:ind w:left="2160" w:hanging="400"/>
      </w:pPr>
    </w:lvl>
    <w:lvl w:ilvl="3">
      <w:numFmt w:val="decimal"/>
      <w:lvlText w:val="%4."/>
      <w:start w:val="1"/>
      <w:pPr>
        <w:ind w:left="2880" w:hanging="400"/>
      </w:pPr>
    </w:lvl>
    <w:lvl w:ilvl="4">
      <w:numFmt w:val="decimal"/>
      <w:lvlText w:val="%5."/>
      <w:start w:val="1"/>
      <w:pPr>
        <w:ind w:left="3600" w:hanging="400"/>
      </w:pPr>
    </w:lvl>
    <w:lvl w:ilvl="5">
      <w:numFmt w:val="decimal"/>
      <w:lvlText w:val="%6."/>
      <w:start w:val="1"/>
      <w:pPr>
        <w:ind w:left="4320" w:hanging="400"/>
      </w:pPr>
    </w:lvl>
    <w:lvl w:ilvl="6">
      <w:numFmt w:val="decimal"/>
      <w:lvlText w:val="%7."/>
      <w:start w:val="1"/>
      <w:pPr>
        <w:ind w:left="5040" w:hanging="400"/>
      </w:pPr>
    </w:lvl>
    <w:lvl w:ilvl="7">
      <w:numFmt w:val="decimal"/>
      <w:lvlText w:val="%8."/>
      <w:start w:val="1"/>
      <w:pPr>
        <w:ind w:left="5760" w:hanging="400"/>
      </w:pPr>
    </w:lvl>
    <w:lvl w:ilvl="8">
      <w:numFmt w:val="decimal"/>
      <w:lvlText w:val="%9."/>
      <w:start w:val="1"/>
      <w:pPr>
        <w:ind w:left="6480" w:hanging="40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defaultTabStop w:val="720"/>
  <w:compat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mc="http://schemas.openxmlformats.org/markup-compatibility/2006" xmlns:w="http://schemas.openxmlformats.org/wordprocessingml/2006/main">
  <w:docDefaults>
    <w:rPrDefault>
      <w:rPr>
        <w:rFonts w:hAnsi="Cambria" w:ascii="Cambria"/>
        <w:sz w:val="24"/>
      </w:rPr>
    </w:rPrDefault>
    <w:pPrDefault/>
  </w:docDefaults>
  <w:style w:styleId="a" w:type="paragraph">
    <w:name w:val="Normal"/>
  </w:style>
</w:styles>
</file>

<file path=word/_rels/document.xml.rels><?xml version='1.0' encoding='utf-8' standalone='yes'?>
<Relationships xmlns="http://schemas.openxmlformats.org/package/2006/relationships"><Relationship Id="rId1" Target="numbering.xml" Type="http://schemas.openxmlformats.org/officeDocument/2006/relationships/numbering"/><Relationship Id="rId2" Target="settings.xml" Type="http://schemas.openxmlformats.org/officeDocument/2006/relationships/settings"/><Relationship Id="rId3" Target="styles.xml" Type="http://schemas.openxmlformats.org/officeDocument/2006/relationships/styles"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MailRU docs</Application>
</Properties>
</file>

<file path=docProps/core.xml><?xml version="1.0" encoding="utf-8"?>
<cp:coreProperties xmlns:dcterms="http://purl.org/dc/terms/" xmlns:dcmitype="http://purl.org/dc/dcmitype/" xmlns:cp="http://schemas.openxmlformats.org/package/2006/metadata/core-properties" xmlns:dc="http://purl.org/dc/elements/1.1/" xmlns:xsi="http://www.w3.org/2001/XMLSchema-instance">
  <dc:title>01.06Фисташковый мусс.docx</dc:title>
</cp:coreProperties>
</file>