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0403" w:rsidRPr="00477F28" w:rsidRDefault="00830403" w:rsidP="00830403">
      <w:pPr>
        <w:pStyle w:val="20"/>
        <w:ind w:right="0"/>
        <w:jc w:val="center"/>
        <w:rPr>
          <w:rFonts w:ascii="Times New Roman" w:hAnsi="Times New Roman" w:cs="Times New Roman"/>
          <w:bCs/>
          <w:sz w:val="32"/>
          <w:szCs w:val="28"/>
          <w:lang w:val="ru-RU"/>
        </w:rPr>
      </w:pPr>
      <w:r w:rsidRPr="00477F28">
        <w:rPr>
          <w:rFonts w:ascii="Times New Roman" w:hAnsi="Times New Roman" w:cs="Times New Roman"/>
          <w:bCs/>
          <w:sz w:val="32"/>
          <w:szCs w:val="28"/>
          <w:lang w:val="ru-RU"/>
        </w:rPr>
        <w:t>БЕРДЯНСЬКИЙ ДЕРЖАВНИЙ ПЕДАГОГІЧНИЙ УНІВЕРСИТЕТ</w:t>
      </w:r>
    </w:p>
    <w:p w:rsidR="00830403" w:rsidRPr="00477F28" w:rsidRDefault="00830403" w:rsidP="00830403">
      <w:pPr>
        <w:pStyle w:val="20"/>
        <w:ind w:right="0"/>
        <w:jc w:val="center"/>
        <w:rPr>
          <w:rFonts w:ascii="Times New Roman" w:hAnsi="Times New Roman"/>
          <w:bCs/>
          <w:sz w:val="32"/>
          <w:szCs w:val="28"/>
          <w:lang w:val="ru-RU"/>
        </w:rPr>
      </w:pPr>
      <w:r w:rsidRPr="00477F28">
        <w:rPr>
          <w:rFonts w:ascii="Times New Roman" w:hAnsi="Times New Roman" w:cs="Times New Roman"/>
          <w:bCs/>
          <w:sz w:val="32"/>
          <w:szCs w:val="28"/>
          <w:lang w:val="ru-RU"/>
        </w:rPr>
        <w:t xml:space="preserve">ІНСТИТУТ ФІЛОЛОГІЇ ТА </w:t>
      </w:r>
      <w:proofErr w:type="gramStart"/>
      <w:r w:rsidRPr="00477F28">
        <w:rPr>
          <w:rFonts w:ascii="Times New Roman" w:hAnsi="Times New Roman" w:cs="Times New Roman"/>
          <w:bCs/>
          <w:sz w:val="32"/>
          <w:szCs w:val="28"/>
          <w:lang w:val="ru-RU"/>
        </w:rPr>
        <w:t>СОЦ</w:t>
      </w:r>
      <w:proofErr w:type="gramEnd"/>
      <w:r w:rsidRPr="00477F28">
        <w:rPr>
          <w:rFonts w:ascii="Times New Roman" w:hAnsi="Times New Roman" w:cs="Times New Roman"/>
          <w:bCs/>
          <w:sz w:val="32"/>
          <w:szCs w:val="28"/>
          <w:lang w:val="ru-RU"/>
        </w:rPr>
        <w:t>ІАЛЬНИХ КОМУНІКАЦІЙ</w:t>
      </w:r>
    </w:p>
    <w:p w:rsidR="00830403" w:rsidRPr="00477F28" w:rsidRDefault="00830403" w:rsidP="00830403">
      <w:pPr>
        <w:pStyle w:val="20"/>
        <w:ind w:right="0"/>
        <w:jc w:val="center"/>
        <w:rPr>
          <w:rFonts w:ascii="Times New Roman" w:hAnsi="Times New Roman"/>
          <w:sz w:val="32"/>
          <w:szCs w:val="28"/>
        </w:rPr>
      </w:pPr>
      <w:r w:rsidRPr="00477F28">
        <w:rPr>
          <w:rFonts w:ascii="Times New Roman" w:hAnsi="Times New Roman"/>
          <w:sz w:val="32"/>
          <w:szCs w:val="28"/>
        </w:rPr>
        <w:t>Кафедра зарубіжної літератури та теорії літератури</w:t>
      </w:r>
    </w:p>
    <w:p w:rsidR="00830403" w:rsidRDefault="00830403" w:rsidP="00830403">
      <w:pPr>
        <w:pStyle w:val="20"/>
        <w:ind w:right="0"/>
        <w:jc w:val="center"/>
        <w:rPr>
          <w:rFonts w:ascii="Times New Roman" w:hAnsi="Times New Roman"/>
          <w:szCs w:val="28"/>
        </w:rPr>
      </w:pPr>
    </w:p>
    <w:p w:rsidR="00830403" w:rsidRDefault="00830403" w:rsidP="00830403">
      <w:pPr>
        <w:pStyle w:val="20"/>
        <w:ind w:right="0"/>
        <w:jc w:val="center"/>
        <w:rPr>
          <w:rFonts w:ascii="Times New Roman" w:hAnsi="Times New Roman"/>
          <w:szCs w:val="28"/>
        </w:rPr>
      </w:pPr>
    </w:p>
    <w:p w:rsidR="00830403" w:rsidRDefault="00830403" w:rsidP="00830403">
      <w:pPr>
        <w:pStyle w:val="20"/>
        <w:ind w:right="0"/>
        <w:jc w:val="center"/>
        <w:rPr>
          <w:rFonts w:ascii="Times New Roman" w:hAnsi="Times New Roman"/>
          <w:szCs w:val="28"/>
        </w:rPr>
      </w:pPr>
    </w:p>
    <w:p w:rsidR="00830403" w:rsidRDefault="00830403" w:rsidP="00830403">
      <w:pPr>
        <w:pStyle w:val="20"/>
        <w:ind w:right="0"/>
        <w:jc w:val="center"/>
        <w:rPr>
          <w:rFonts w:ascii="Times New Roman" w:hAnsi="Times New Roman"/>
          <w:szCs w:val="28"/>
        </w:rPr>
      </w:pPr>
    </w:p>
    <w:p w:rsidR="00830403" w:rsidRDefault="00830403" w:rsidP="00830403">
      <w:pPr>
        <w:pStyle w:val="20"/>
        <w:ind w:right="0"/>
        <w:jc w:val="center"/>
        <w:rPr>
          <w:rFonts w:ascii="Times New Roman" w:hAnsi="Times New Roman"/>
          <w:szCs w:val="28"/>
        </w:rPr>
      </w:pPr>
    </w:p>
    <w:p w:rsidR="00830403" w:rsidRPr="00477F28" w:rsidRDefault="00830403" w:rsidP="00830403">
      <w:pPr>
        <w:pStyle w:val="20"/>
        <w:ind w:right="0"/>
        <w:jc w:val="center"/>
        <w:rPr>
          <w:rFonts w:ascii="Times New Roman" w:hAnsi="Times New Roman"/>
          <w:b/>
          <w:bCs/>
          <w:sz w:val="32"/>
          <w:szCs w:val="28"/>
          <w:lang w:val="ru-RU"/>
        </w:rPr>
      </w:pPr>
      <w:r w:rsidRPr="00477F28">
        <w:rPr>
          <w:rFonts w:ascii="Times New Roman" w:hAnsi="Times New Roman"/>
          <w:b/>
          <w:bCs/>
          <w:sz w:val="32"/>
          <w:szCs w:val="28"/>
          <w:lang w:val="ru-RU"/>
        </w:rPr>
        <w:t>КУРСОВА РОБОТА</w:t>
      </w:r>
    </w:p>
    <w:p w:rsidR="00830403" w:rsidRDefault="00477F28" w:rsidP="00830403">
      <w:pPr>
        <w:pStyle w:val="20"/>
        <w:ind w:right="0"/>
        <w:jc w:val="center"/>
        <w:rPr>
          <w:rFonts w:ascii="Times New Roman" w:hAnsi="Times New Roman"/>
          <w:bCs/>
          <w:sz w:val="32"/>
          <w:szCs w:val="28"/>
          <w:lang w:val="ru-RU"/>
        </w:rPr>
      </w:pPr>
      <w:r w:rsidRPr="00477F28">
        <w:rPr>
          <w:rFonts w:ascii="Times New Roman" w:hAnsi="Times New Roman"/>
          <w:bCs/>
          <w:sz w:val="32"/>
          <w:szCs w:val="28"/>
          <w:lang w:val="ru-RU"/>
        </w:rPr>
        <w:t xml:space="preserve">з історії зарубіжної літератури на тему: </w:t>
      </w:r>
    </w:p>
    <w:p w:rsidR="00477F28" w:rsidRDefault="00477F28" w:rsidP="00830403">
      <w:pPr>
        <w:pStyle w:val="20"/>
        <w:ind w:right="0"/>
        <w:jc w:val="center"/>
        <w:rPr>
          <w:rFonts w:ascii="Times New Roman" w:hAnsi="Times New Roman"/>
          <w:b/>
          <w:bCs/>
          <w:sz w:val="32"/>
          <w:szCs w:val="28"/>
          <w:lang w:val="ru-RU"/>
        </w:rPr>
      </w:pPr>
      <w:r>
        <w:rPr>
          <w:rFonts w:ascii="Times New Roman" w:hAnsi="Times New Roman"/>
          <w:b/>
          <w:bCs/>
          <w:sz w:val="32"/>
          <w:szCs w:val="28"/>
          <w:lang w:val="ru-RU"/>
        </w:rPr>
        <w:t>ТЕМА ФАТАЛЬНОЇ ПРИСТРАСТІ В РОМАНІ ЕМІЛІЇ БРОНТЕ «ГРОЗОВИЙ ПЕРЕВАЛ»</w:t>
      </w:r>
    </w:p>
    <w:p w:rsidR="00477F28" w:rsidRDefault="00477F28" w:rsidP="00830403">
      <w:pPr>
        <w:pStyle w:val="20"/>
        <w:ind w:right="0"/>
        <w:jc w:val="center"/>
        <w:rPr>
          <w:rFonts w:ascii="Times New Roman" w:hAnsi="Times New Roman"/>
          <w:b/>
          <w:bCs/>
          <w:sz w:val="32"/>
          <w:szCs w:val="28"/>
          <w:lang w:val="ru-RU"/>
        </w:rPr>
      </w:pPr>
    </w:p>
    <w:p w:rsidR="00477F28" w:rsidRDefault="00477F28" w:rsidP="00477F28">
      <w:pPr>
        <w:pStyle w:val="20"/>
        <w:ind w:right="0"/>
        <w:jc w:val="right"/>
        <w:rPr>
          <w:rFonts w:ascii="Times New Roman" w:hAnsi="Times New Roman"/>
          <w:bCs/>
          <w:szCs w:val="28"/>
        </w:rPr>
      </w:pPr>
    </w:p>
    <w:p w:rsidR="00477F28" w:rsidRPr="003D646C" w:rsidRDefault="00477F28" w:rsidP="00477F28">
      <w:pPr>
        <w:pStyle w:val="20"/>
        <w:ind w:right="0"/>
        <w:jc w:val="right"/>
        <w:rPr>
          <w:rFonts w:ascii="Times New Roman" w:hAnsi="Times New Roman" w:cs="Times New Roman"/>
          <w:bCs/>
          <w:szCs w:val="28"/>
        </w:rPr>
      </w:pPr>
      <w:r>
        <w:rPr>
          <w:rFonts w:ascii="Times New Roman" w:hAnsi="Times New Roman"/>
          <w:bCs/>
          <w:szCs w:val="28"/>
        </w:rPr>
        <w:t>Студентки 4 курсу 4</w:t>
      </w:r>
      <w:r w:rsidRPr="003D646C">
        <w:rPr>
          <w:rFonts w:ascii="Times New Roman" w:hAnsi="Times New Roman" w:cs="Times New Roman"/>
          <w:bCs/>
          <w:szCs w:val="28"/>
        </w:rPr>
        <w:t>1 – а групи</w:t>
      </w:r>
    </w:p>
    <w:p w:rsidR="00477F28" w:rsidRPr="003D646C" w:rsidRDefault="00477F28" w:rsidP="00477F28">
      <w:pPr>
        <w:pStyle w:val="20"/>
        <w:ind w:right="0"/>
        <w:jc w:val="right"/>
        <w:rPr>
          <w:rFonts w:ascii="Times New Roman" w:hAnsi="Times New Roman" w:cs="Times New Roman"/>
          <w:bCs/>
          <w:szCs w:val="28"/>
        </w:rPr>
      </w:pPr>
      <w:r w:rsidRPr="003D646C">
        <w:rPr>
          <w:rFonts w:ascii="Times New Roman" w:hAnsi="Times New Roman" w:cs="Times New Roman"/>
          <w:bCs/>
          <w:szCs w:val="28"/>
        </w:rPr>
        <w:t>напряму підготовки 0203 Філологія</w:t>
      </w:r>
    </w:p>
    <w:p w:rsidR="00477F28" w:rsidRPr="003D646C" w:rsidRDefault="00477F28" w:rsidP="00477F28">
      <w:pPr>
        <w:pStyle w:val="20"/>
        <w:ind w:right="0"/>
        <w:jc w:val="right"/>
        <w:rPr>
          <w:rFonts w:ascii="Times New Roman" w:hAnsi="Times New Roman" w:cs="Times New Roman"/>
          <w:bCs/>
          <w:szCs w:val="28"/>
        </w:rPr>
      </w:pPr>
      <w:r w:rsidRPr="003D646C">
        <w:rPr>
          <w:rFonts w:ascii="Times New Roman" w:hAnsi="Times New Roman" w:cs="Times New Roman"/>
          <w:bCs/>
          <w:szCs w:val="28"/>
        </w:rPr>
        <w:t xml:space="preserve">спеціальності українська мова та література </w:t>
      </w:r>
    </w:p>
    <w:p w:rsidR="00477F28" w:rsidRDefault="00477F28" w:rsidP="00477F28">
      <w:pPr>
        <w:pStyle w:val="20"/>
        <w:ind w:right="0"/>
        <w:jc w:val="right"/>
        <w:rPr>
          <w:rFonts w:ascii="Times New Roman" w:hAnsi="Times New Roman"/>
          <w:bCs/>
          <w:szCs w:val="28"/>
          <w:u w:val="single"/>
        </w:rPr>
      </w:pPr>
      <w:r>
        <w:rPr>
          <w:rFonts w:ascii="Times New Roman" w:hAnsi="Times New Roman" w:cs="Times New Roman"/>
          <w:bCs/>
          <w:szCs w:val="28"/>
          <w:u w:val="single"/>
        </w:rPr>
        <w:t>Катренко О.О.</w:t>
      </w:r>
    </w:p>
    <w:p w:rsidR="00477F28" w:rsidRDefault="00477F28" w:rsidP="00477F28">
      <w:pPr>
        <w:pStyle w:val="20"/>
        <w:ind w:right="0"/>
        <w:jc w:val="right"/>
        <w:rPr>
          <w:rFonts w:ascii="Times New Roman" w:hAnsi="Times New Roman"/>
          <w:bCs/>
          <w:szCs w:val="28"/>
          <w:u w:val="single"/>
        </w:rPr>
      </w:pPr>
    </w:p>
    <w:p w:rsidR="00477F28" w:rsidRDefault="00477F28" w:rsidP="00477F28">
      <w:pPr>
        <w:pStyle w:val="20"/>
        <w:ind w:right="0"/>
        <w:jc w:val="right"/>
        <w:rPr>
          <w:rFonts w:ascii="Times New Roman" w:hAnsi="Times New Roman"/>
          <w:bCs/>
          <w:szCs w:val="28"/>
        </w:rPr>
      </w:pPr>
    </w:p>
    <w:p w:rsidR="00477F28" w:rsidRPr="003D646C" w:rsidRDefault="00477F28" w:rsidP="00477F28">
      <w:pPr>
        <w:pStyle w:val="20"/>
        <w:ind w:right="0"/>
        <w:jc w:val="right"/>
        <w:rPr>
          <w:rFonts w:ascii="Times New Roman" w:hAnsi="Times New Roman" w:cs="Times New Roman"/>
          <w:bCs/>
          <w:szCs w:val="28"/>
        </w:rPr>
      </w:pPr>
      <w:r w:rsidRPr="003D646C">
        <w:rPr>
          <w:rFonts w:ascii="Times New Roman" w:hAnsi="Times New Roman" w:cs="Times New Roman"/>
          <w:bCs/>
          <w:szCs w:val="28"/>
        </w:rPr>
        <w:t>Керівник: кандидат філологі</w:t>
      </w:r>
      <w:r>
        <w:rPr>
          <w:rFonts w:ascii="Times New Roman" w:hAnsi="Times New Roman"/>
          <w:bCs/>
          <w:szCs w:val="28"/>
        </w:rPr>
        <w:t>чних наук,</w:t>
      </w:r>
      <w:r>
        <w:rPr>
          <w:rFonts w:ascii="Times New Roman" w:hAnsi="Times New Roman"/>
          <w:bCs/>
          <w:szCs w:val="28"/>
        </w:rPr>
        <w:br/>
        <w:t>доцент  Боговін О.В.</w:t>
      </w:r>
      <w:r w:rsidRPr="003D646C">
        <w:rPr>
          <w:rFonts w:ascii="Times New Roman" w:hAnsi="Times New Roman" w:cs="Times New Roman"/>
          <w:bCs/>
          <w:szCs w:val="28"/>
        </w:rPr>
        <w:br/>
        <w:t>Національна шкала  ________</w:t>
      </w:r>
    </w:p>
    <w:p w:rsidR="00477F28" w:rsidRDefault="00477F28" w:rsidP="00477F28">
      <w:pPr>
        <w:pStyle w:val="20"/>
        <w:ind w:right="0"/>
        <w:jc w:val="right"/>
        <w:rPr>
          <w:rFonts w:ascii="Times New Roman" w:hAnsi="Times New Roman"/>
          <w:bCs/>
          <w:szCs w:val="28"/>
        </w:rPr>
      </w:pPr>
      <w:r w:rsidRPr="003D646C">
        <w:rPr>
          <w:rFonts w:ascii="Times New Roman" w:hAnsi="Times New Roman" w:cs="Times New Roman"/>
          <w:bCs/>
          <w:szCs w:val="28"/>
        </w:rPr>
        <w:t xml:space="preserve">Кількість балів: ________ Оцінка:  </w:t>
      </w:r>
      <w:r w:rsidRPr="003D646C">
        <w:rPr>
          <w:rFonts w:ascii="Times New Roman" w:hAnsi="Times New Roman" w:cs="Times New Roman"/>
          <w:bCs/>
          <w:szCs w:val="28"/>
          <w:lang w:val="en-US"/>
        </w:rPr>
        <w:t>ECTS</w:t>
      </w:r>
      <w:r w:rsidRPr="003D646C">
        <w:rPr>
          <w:rFonts w:ascii="Times New Roman" w:hAnsi="Times New Roman" w:cs="Times New Roman"/>
          <w:bCs/>
          <w:szCs w:val="28"/>
        </w:rPr>
        <w:t xml:space="preserve"> _______</w:t>
      </w:r>
    </w:p>
    <w:p w:rsidR="00477F28" w:rsidRDefault="00477F28" w:rsidP="00477F28">
      <w:pPr>
        <w:pStyle w:val="20"/>
        <w:ind w:right="0"/>
        <w:jc w:val="right"/>
        <w:rPr>
          <w:rFonts w:ascii="Times New Roman" w:hAnsi="Times New Roman"/>
          <w:bCs/>
          <w:szCs w:val="28"/>
        </w:rPr>
      </w:pPr>
    </w:p>
    <w:p w:rsidR="00477F28" w:rsidRDefault="00477F28" w:rsidP="00477F28">
      <w:pPr>
        <w:pStyle w:val="20"/>
        <w:ind w:right="0"/>
        <w:jc w:val="right"/>
        <w:rPr>
          <w:rFonts w:ascii="Times New Roman" w:hAnsi="Times New Roman"/>
          <w:bCs/>
          <w:szCs w:val="28"/>
        </w:rPr>
      </w:pPr>
    </w:p>
    <w:p w:rsidR="00477F28" w:rsidRDefault="00477F28" w:rsidP="00477F28">
      <w:pPr>
        <w:pStyle w:val="20"/>
        <w:ind w:right="0"/>
        <w:jc w:val="right"/>
        <w:rPr>
          <w:rFonts w:ascii="Times New Roman" w:hAnsi="Times New Roman"/>
          <w:bCs/>
          <w:szCs w:val="28"/>
        </w:rPr>
      </w:pPr>
    </w:p>
    <w:p w:rsidR="00477F28" w:rsidRDefault="00477F28" w:rsidP="00477F28">
      <w:pPr>
        <w:pStyle w:val="20"/>
        <w:ind w:right="0"/>
        <w:jc w:val="right"/>
        <w:rPr>
          <w:rFonts w:ascii="Times New Roman" w:hAnsi="Times New Roman"/>
          <w:bCs/>
          <w:szCs w:val="28"/>
        </w:rPr>
      </w:pPr>
    </w:p>
    <w:p w:rsidR="00477F28" w:rsidRDefault="00477F28" w:rsidP="00477F28">
      <w:pPr>
        <w:pStyle w:val="20"/>
        <w:ind w:right="0"/>
        <w:jc w:val="center"/>
        <w:rPr>
          <w:rFonts w:ascii="Times New Roman" w:hAnsi="Times New Roman"/>
          <w:bCs/>
          <w:szCs w:val="28"/>
        </w:rPr>
      </w:pPr>
      <w:r>
        <w:rPr>
          <w:rFonts w:ascii="Times New Roman" w:hAnsi="Times New Roman"/>
          <w:bCs/>
          <w:szCs w:val="28"/>
        </w:rPr>
        <w:t>м.Бердянськ – 2014р.</w:t>
      </w:r>
    </w:p>
    <w:p w:rsidR="00B06C48" w:rsidRDefault="00B06C48" w:rsidP="00477F28">
      <w:pPr>
        <w:pStyle w:val="20"/>
        <w:ind w:right="0"/>
        <w:jc w:val="center"/>
        <w:rPr>
          <w:rFonts w:ascii="Times New Roman" w:hAnsi="Times New Roman" w:cs="Times New Roman"/>
          <w:b/>
          <w:bCs/>
          <w:sz w:val="32"/>
          <w:szCs w:val="28"/>
        </w:rPr>
      </w:pPr>
    </w:p>
    <w:p w:rsidR="00B06C48" w:rsidRDefault="00B06C48" w:rsidP="00477F28">
      <w:pPr>
        <w:pStyle w:val="20"/>
        <w:ind w:right="0"/>
        <w:jc w:val="center"/>
        <w:rPr>
          <w:rFonts w:ascii="Times New Roman" w:hAnsi="Times New Roman" w:cs="Times New Roman"/>
          <w:b/>
          <w:bCs/>
          <w:sz w:val="32"/>
          <w:szCs w:val="28"/>
        </w:rPr>
      </w:pPr>
    </w:p>
    <w:p w:rsidR="00B06C48" w:rsidRDefault="00B06C48" w:rsidP="00477F28">
      <w:pPr>
        <w:pStyle w:val="20"/>
        <w:ind w:right="0"/>
        <w:jc w:val="center"/>
        <w:rPr>
          <w:rFonts w:ascii="Times New Roman" w:hAnsi="Times New Roman" w:cs="Times New Roman"/>
          <w:b/>
          <w:bCs/>
          <w:sz w:val="32"/>
          <w:szCs w:val="28"/>
        </w:rPr>
      </w:pPr>
      <w:r>
        <w:rPr>
          <w:rFonts w:ascii="Times New Roman" w:hAnsi="Times New Roman" w:cs="Times New Roman"/>
          <w:b/>
          <w:bCs/>
          <w:sz w:val="32"/>
          <w:szCs w:val="28"/>
        </w:rPr>
        <w:t>ЗМІСТ</w:t>
      </w:r>
    </w:p>
    <w:p w:rsidR="009C199A" w:rsidRDefault="009C199A" w:rsidP="00477F28">
      <w:pPr>
        <w:pStyle w:val="20"/>
        <w:ind w:right="0"/>
        <w:jc w:val="center"/>
        <w:rPr>
          <w:rFonts w:ascii="Times New Roman" w:hAnsi="Times New Roman" w:cs="Times New Roman"/>
          <w:b/>
          <w:bCs/>
          <w:sz w:val="32"/>
          <w:szCs w:val="28"/>
        </w:rPr>
      </w:pPr>
    </w:p>
    <w:p w:rsidR="009C199A" w:rsidRDefault="009C199A" w:rsidP="009C199A">
      <w:pPr>
        <w:pStyle w:val="a9"/>
        <w:spacing w:line="360" w:lineRule="auto"/>
        <w:ind w:firstLine="709"/>
        <w:rPr>
          <w:sz w:val="28"/>
          <w:szCs w:val="28"/>
        </w:rPr>
      </w:pPr>
    </w:p>
    <w:tbl>
      <w:tblPr>
        <w:tblW w:w="0" w:type="auto"/>
        <w:tblLook w:val="04A0"/>
      </w:tblPr>
      <w:tblGrid>
        <w:gridCol w:w="9039"/>
        <w:gridCol w:w="532"/>
      </w:tblGrid>
      <w:tr w:rsidR="009C199A" w:rsidRPr="005A2DD1" w:rsidTr="005B302C">
        <w:tc>
          <w:tcPr>
            <w:tcW w:w="9039" w:type="dxa"/>
          </w:tcPr>
          <w:p w:rsidR="009C199A" w:rsidRPr="009C199A" w:rsidRDefault="009C199A" w:rsidP="005B302C">
            <w:pPr>
              <w:pStyle w:val="a9"/>
              <w:spacing w:line="360" w:lineRule="auto"/>
              <w:rPr>
                <w:rFonts w:ascii="Times New Roman" w:hAnsi="Times New Roman" w:cs="Times New Roman"/>
                <w:b/>
                <w:sz w:val="28"/>
                <w:szCs w:val="28"/>
              </w:rPr>
            </w:pPr>
            <w:proofErr w:type="gramStart"/>
            <w:r w:rsidRPr="009C199A">
              <w:rPr>
                <w:rFonts w:ascii="Times New Roman" w:hAnsi="Times New Roman" w:cs="Times New Roman"/>
                <w:b/>
                <w:sz w:val="28"/>
                <w:szCs w:val="28"/>
              </w:rPr>
              <w:t>ВСТУП</w:t>
            </w:r>
            <w:proofErr w:type="gramEnd"/>
            <w:r w:rsidRPr="009C199A">
              <w:rPr>
                <w:rFonts w:ascii="Times New Roman" w:hAnsi="Times New Roman" w:cs="Times New Roman"/>
                <w:b/>
                <w:sz w:val="28"/>
                <w:szCs w:val="28"/>
              </w:rPr>
              <w:t>………………………………………………………………………...</w:t>
            </w:r>
          </w:p>
        </w:tc>
        <w:tc>
          <w:tcPr>
            <w:tcW w:w="532" w:type="dxa"/>
            <w:vAlign w:val="bottom"/>
          </w:tcPr>
          <w:p w:rsidR="009C199A" w:rsidRPr="009C199A" w:rsidRDefault="009C199A" w:rsidP="005B302C">
            <w:pPr>
              <w:pStyle w:val="a9"/>
              <w:spacing w:line="360" w:lineRule="auto"/>
              <w:rPr>
                <w:rFonts w:ascii="Times New Roman" w:hAnsi="Times New Roman" w:cs="Times New Roman"/>
                <w:b/>
                <w:sz w:val="28"/>
                <w:szCs w:val="28"/>
              </w:rPr>
            </w:pPr>
            <w:r w:rsidRPr="009C199A">
              <w:rPr>
                <w:rFonts w:ascii="Times New Roman" w:hAnsi="Times New Roman" w:cs="Times New Roman"/>
                <w:b/>
                <w:sz w:val="28"/>
                <w:szCs w:val="28"/>
              </w:rPr>
              <w:t>3</w:t>
            </w:r>
          </w:p>
        </w:tc>
      </w:tr>
    </w:tbl>
    <w:p w:rsidR="009C199A" w:rsidRDefault="009C199A" w:rsidP="009C199A">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РОЗДІЛ 1.ВИДАТНА АНГЛІЙСЬКА ПИСЬМЕННИЦЯ ЕМІЛІ БРОНТЕ ТА ІСТОРІЯ СТВОРЕННЯ ЇЇ УНІКАЛЬНОГО РОМАНУ «ГРОЗОВИЙ ПЕРЕВАЛ»……………………………………………………………………..</w:t>
      </w:r>
      <w:r w:rsidR="00904509">
        <w:rPr>
          <w:rFonts w:ascii="Times New Roman" w:hAnsi="Times New Roman" w:cs="Times New Roman"/>
          <w:b/>
          <w:sz w:val="28"/>
          <w:szCs w:val="28"/>
          <w:lang w:val="uk-UA"/>
        </w:rPr>
        <w:t xml:space="preserve"> 5</w:t>
      </w:r>
    </w:p>
    <w:p w:rsidR="00904509" w:rsidRDefault="00904509" w:rsidP="00904509">
      <w:pPr>
        <w:pStyle w:val="a3"/>
        <w:numPr>
          <w:ilvl w:val="1"/>
          <w:numId w:val="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Талановиті сестри Бронте……………………………………………….5</w:t>
      </w:r>
    </w:p>
    <w:p w:rsidR="00904509" w:rsidRDefault="00904509" w:rsidP="00904509">
      <w:pPr>
        <w:pStyle w:val="a3"/>
        <w:numPr>
          <w:ilvl w:val="1"/>
          <w:numId w:val="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Загадка «Грозового перевалу»…………………………………………..7</w:t>
      </w:r>
    </w:p>
    <w:p w:rsidR="00904509" w:rsidRDefault="00904509" w:rsidP="00904509">
      <w:pPr>
        <w:pStyle w:val="a3"/>
        <w:numPr>
          <w:ilvl w:val="1"/>
          <w:numId w:val="2"/>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Герої «Грозового перевалу»…………………………………………….9</w:t>
      </w:r>
    </w:p>
    <w:p w:rsidR="00904509" w:rsidRDefault="00904509" w:rsidP="00904509">
      <w:pPr>
        <w:spacing w:line="360" w:lineRule="auto"/>
        <w:rPr>
          <w:rFonts w:ascii="Times New Roman" w:hAnsi="Times New Roman" w:cs="Times New Roman"/>
          <w:b/>
          <w:sz w:val="28"/>
          <w:szCs w:val="28"/>
          <w:lang w:val="uk-UA"/>
        </w:rPr>
      </w:pPr>
      <w:r w:rsidRPr="00904509">
        <w:rPr>
          <w:rFonts w:ascii="Times New Roman" w:hAnsi="Times New Roman" w:cs="Times New Roman"/>
          <w:b/>
          <w:sz w:val="28"/>
          <w:szCs w:val="28"/>
          <w:lang w:val="uk-UA"/>
        </w:rPr>
        <w:t>РОЗДІЛ 2.ТЕМА ПОЧУТТІВ ТА ФАТАЛЬНОЇ ПРИСТРАСТІ В РОМАНІ ЕМІЛІ БРОНТЕ «ГРОЗОВИЙ ПЕРЕВАЛ»</w:t>
      </w:r>
      <w:r>
        <w:rPr>
          <w:rFonts w:ascii="Times New Roman" w:hAnsi="Times New Roman" w:cs="Times New Roman"/>
          <w:b/>
          <w:sz w:val="28"/>
          <w:szCs w:val="28"/>
          <w:lang w:val="uk-UA"/>
        </w:rPr>
        <w:t>……………………12</w:t>
      </w:r>
    </w:p>
    <w:p w:rsidR="00904509" w:rsidRDefault="00904509" w:rsidP="0090450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2.1.    Тема фатальної пристрасті в романі «Грозовий перевал»……………..12</w:t>
      </w:r>
    </w:p>
    <w:p w:rsidR="00904509" w:rsidRDefault="00904509" w:rsidP="0090450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2.2.    Пояснення до важливих цитат з роману……………………………….. 17</w:t>
      </w:r>
    </w:p>
    <w:p w:rsidR="00904509" w:rsidRDefault="00904509" w:rsidP="0090450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2.3     Стилістика та композиція роману……………………………………….22</w:t>
      </w:r>
    </w:p>
    <w:p w:rsidR="00904509" w:rsidRDefault="00904509" w:rsidP="00904509">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r w:rsidR="00F51C32">
        <w:rPr>
          <w:rFonts w:ascii="Times New Roman" w:hAnsi="Times New Roman" w:cs="Times New Roman"/>
          <w:b/>
          <w:sz w:val="28"/>
          <w:szCs w:val="28"/>
          <w:lang w:val="uk-UA"/>
        </w:rPr>
        <w:t>…………………………………………………………………….30</w:t>
      </w:r>
    </w:p>
    <w:p w:rsidR="00F51C32" w:rsidRPr="00904509" w:rsidRDefault="00F51C32" w:rsidP="00904509">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СПИСОК ЛІТЕРАТУРИ………………………………………………………31</w:t>
      </w:r>
    </w:p>
    <w:p w:rsidR="00904509" w:rsidRDefault="00904509" w:rsidP="00904509">
      <w:pPr>
        <w:spacing w:line="360" w:lineRule="auto"/>
        <w:rPr>
          <w:rFonts w:ascii="Times New Roman" w:hAnsi="Times New Roman" w:cs="Times New Roman"/>
          <w:b/>
          <w:sz w:val="28"/>
          <w:szCs w:val="28"/>
          <w:lang w:val="uk-UA"/>
        </w:rPr>
      </w:pPr>
    </w:p>
    <w:p w:rsidR="00904509" w:rsidRPr="00904509" w:rsidRDefault="00904509" w:rsidP="00904509">
      <w:pPr>
        <w:spacing w:line="360" w:lineRule="auto"/>
        <w:rPr>
          <w:rFonts w:ascii="Times New Roman" w:hAnsi="Times New Roman" w:cs="Times New Roman"/>
          <w:b/>
          <w:sz w:val="28"/>
          <w:szCs w:val="28"/>
          <w:lang w:val="uk-UA"/>
        </w:rPr>
      </w:pPr>
    </w:p>
    <w:p w:rsidR="00904509" w:rsidRPr="00904509" w:rsidRDefault="00904509" w:rsidP="00904509">
      <w:pPr>
        <w:spacing w:line="360" w:lineRule="auto"/>
        <w:rPr>
          <w:rFonts w:ascii="Times New Roman" w:hAnsi="Times New Roman" w:cs="Times New Roman"/>
          <w:sz w:val="28"/>
          <w:szCs w:val="28"/>
          <w:lang w:val="uk-UA"/>
        </w:rPr>
      </w:pPr>
    </w:p>
    <w:p w:rsidR="00904509" w:rsidRPr="00904509" w:rsidRDefault="00904509" w:rsidP="00904509">
      <w:pPr>
        <w:spacing w:line="360" w:lineRule="auto"/>
        <w:rPr>
          <w:rFonts w:ascii="Times New Roman" w:hAnsi="Times New Roman" w:cs="Times New Roman"/>
          <w:sz w:val="28"/>
          <w:szCs w:val="28"/>
          <w:lang w:val="uk-UA"/>
        </w:rPr>
      </w:pPr>
    </w:p>
    <w:p w:rsidR="009C199A" w:rsidRDefault="009C199A" w:rsidP="009C199A">
      <w:pPr>
        <w:pStyle w:val="20"/>
        <w:ind w:right="0"/>
        <w:rPr>
          <w:rFonts w:ascii="Times New Roman" w:hAnsi="Times New Roman" w:cs="Times New Roman"/>
          <w:b/>
          <w:bCs/>
          <w:sz w:val="32"/>
          <w:szCs w:val="28"/>
        </w:rPr>
      </w:pPr>
    </w:p>
    <w:p w:rsidR="00B06C48" w:rsidRDefault="00B06C48" w:rsidP="00477F28">
      <w:pPr>
        <w:pStyle w:val="20"/>
        <w:ind w:right="0"/>
        <w:jc w:val="center"/>
        <w:rPr>
          <w:rFonts w:ascii="Times New Roman" w:hAnsi="Times New Roman" w:cs="Times New Roman"/>
          <w:b/>
          <w:bCs/>
          <w:sz w:val="32"/>
          <w:szCs w:val="28"/>
        </w:rPr>
      </w:pPr>
    </w:p>
    <w:p w:rsidR="00667261" w:rsidRPr="00F51C32" w:rsidRDefault="00F014DD" w:rsidP="00F51C32">
      <w:pPr>
        <w:pStyle w:val="20"/>
        <w:ind w:right="0"/>
        <w:jc w:val="center"/>
        <w:rPr>
          <w:rFonts w:ascii="Times New Roman" w:hAnsi="Times New Roman" w:cs="Times New Roman"/>
          <w:bCs/>
          <w:szCs w:val="28"/>
        </w:rPr>
      </w:pPr>
      <w:r w:rsidRPr="00477F28">
        <w:rPr>
          <w:rFonts w:ascii="Times New Roman" w:hAnsi="Times New Roman" w:cs="Times New Roman"/>
          <w:b/>
          <w:sz w:val="32"/>
          <w:szCs w:val="28"/>
        </w:rPr>
        <w:lastRenderedPageBreak/>
        <w:t>Вступ</w:t>
      </w:r>
    </w:p>
    <w:p w:rsidR="00667261" w:rsidRPr="00B06C48" w:rsidRDefault="00137950" w:rsidP="00B06C48">
      <w:pPr>
        <w:spacing w:line="360" w:lineRule="auto"/>
        <w:ind w:firstLine="284"/>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B06C48" w:rsidRPr="0077750B">
        <w:rPr>
          <w:rFonts w:ascii="Times New Roman" w:hAnsi="Times New Roman" w:cs="Times New Roman"/>
          <w:sz w:val="28"/>
          <w:lang w:val="uk-UA"/>
        </w:rPr>
        <w:t>Дос</w:t>
      </w:r>
      <w:r w:rsidR="00B06C48" w:rsidRPr="00F5126F">
        <w:rPr>
          <w:rFonts w:ascii="Times New Roman" w:hAnsi="Times New Roman" w:cs="Times New Roman"/>
          <w:sz w:val="28"/>
          <w:lang w:val="uk-UA"/>
        </w:rPr>
        <w:t>лідження творчості видатної англійської письменниці Емілі Бронте є надзвичайно важливим аспектом розуміння особливостей літературного процесу Англії середини 19ст. Без сумніву, все но</w:t>
      </w:r>
      <w:r w:rsidR="00B06C48">
        <w:rPr>
          <w:rFonts w:ascii="Times New Roman" w:hAnsi="Times New Roman" w:cs="Times New Roman"/>
          <w:sz w:val="28"/>
          <w:lang w:val="uk-UA"/>
        </w:rPr>
        <w:t>в</w:t>
      </w:r>
      <w:r w:rsidR="00B06C48" w:rsidRPr="00F5126F">
        <w:rPr>
          <w:rFonts w:ascii="Times New Roman" w:hAnsi="Times New Roman" w:cs="Times New Roman"/>
          <w:sz w:val="28"/>
          <w:lang w:val="uk-UA"/>
        </w:rPr>
        <w:t>і покоління читачів відкривають для себе її неповторний, унікальний талант, який з витонченістю проявився в її поетичній творчості та єдиному романі «Грозовий Перевал».</w:t>
      </w:r>
      <w:r w:rsidR="00B06C48">
        <w:rPr>
          <w:rFonts w:ascii="Times New Roman" w:hAnsi="Times New Roman" w:cs="Times New Roman"/>
          <w:sz w:val="28"/>
          <w:lang w:val="uk-UA"/>
        </w:rPr>
        <w:t xml:space="preserve"> </w:t>
      </w:r>
      <w:r w:rsidR="00F014DD">
        <w:rPr>
          <w:rFonts w:ascii="Times New Roman" w:hAnsi="Times New Roman" w:cs="Times New Roman"/>
          <w:sz w:val="28"/>
          <w:szCs w:val="28"/>
          <w:lang w:val="uk-UA"/>
        </w:rPr>
        <w:t xml:space="preserve"> </w:t>
      </w:r>
      <w:r w:rsidR="00B06C48">
        <w:rPr>
          <w:rFonts w:ascii="Times New Roman" w:hAnsi="Times New Roman" w:cs="Times New Roman"/>
          <w:sz w:val="28"/>
          <w:szCs w:val="28"/>
          <w:lang w:val="uk-UA"/>
        </w:rPr>
        <w:t>Р</w:t>
      </w:r>
      <w:r w:rsidR="00667261" w:rsidRPr="00137950">
        <w:rPr>
          <w:rFonts w:ascii="Times New Roman" w:hAnsi="Times New Roman" w:cs="Times New Roman"/>
          <w:sz w:val="28"/>
          <w:szCs w:val="28"/>
          <w:lang w:val="uk-UA"/>
        </w:rPr>
        <w:t>оман Емілі Бронте «Грозовий Перевал» вийшов у світ в 1847 році п</w:t>
      </w:r>
      <w:r w:rsidR="00F014DD" w:rsidRPr="00137950">
        <w:rPr>
          <w:rFonts w:ascii="Times New Roman" w:hAnsi="Times New Roman" w:cs="Times New Roman"/>
          <w:sz w:val="28"/>
          <w:szCs w:val="28"/>
          <w:lang w:val="uk-UA"/>
        </w:rPr>
        <w:t>ід псевдонімом Елліс Белл - од</w:t>
      </w:r>
      <w:r w:rsidR="00F014DD">
        <w:rPr>
          <w:rFonts w:ascii="Times New Roman" w:hAnsi="Times New Roman" w:cs="Times New Roman"/>
          <w:sz w:val="28"/>
          <w:szCs w:val="28"/>
          <w:lang w:val="uk-UA"/>
        </w:rPr>
        <w:t>ин</w:t>
      </w:r>
      <w:r w:rsidR="00667261" w:rsidRPr="00137950">
        <w:rPr>
          <w:rFonts w:ascii="Times New Roman" w:hAnsi="Times New Roman" w:cs="Times New Roman"/>
          <w:sz w:val="28"/>
          <w:szCs w:val="28"/>
          <w:lang w:val="uk-UA"/>
        </w:rPr>
        <w:t xml:space="preserve"> із самих великих і загадкових творів світової літератури. </w:t>
      </w:r>
      <w:r w:rsidR="00667261" w:rsidRPr="00631CE5">
        <w:rPr>
          <w:rFonts w:ascii="Times New Roman" w:hAnsi="Times New Roman" w:cs="Times New Roman"/>
          <w:sz w:val="28"/>
          <w:szCs w:val="28"/>
        </w:rPr>
        <w:t>Ве</w:t>
      </w:r>
      <w:r w:rsidR="00F014DD">
        <w:rPr>
          <w:rFonts w:ascii="Times New Roman" w:hAnsi="Times New Roman" w:cs="Times New Roman"/>
          <w:sz w:val="28"/>
          <w:szCs w:val="28"/>
        </w:rPr>
        <w:t>ресові пустки, романтично опис</w:t>
      </w:r>
      <w:r w:rsidR="00667261" w:rsidRPr="00631CE5">
        <w:rPr>
          <w:rFonts w:ascii="Times New Roman" w:hAnsi="Times New Roman" w:cs="Times New Roman"/>
          <w:sz w:val="28"/>
          <w:szCs w:val="28"/>
        </w:rPr>
        <w:t>ані в книзі, стали символом роману і головним фоном,</w:t>
      </w:r>
      <w:r w:rsidR="00B71979">
        <w:rPr>
          <w:rFonts w:ascii="Times New Roman" w:hAnsi="Times New Roman" w:cs="Times New Roman"/>
          <w:sz w:val="28"/>
          <w:szCs w:val="28"/>
        </w:rPr>
        <w:t xml:space="preserve"> супроводжуючим вс</w:t>
      </w:r>
      <w:r w:rsidR="00B71979">
        <w:rPr>
          <w:rFonts w:ascii="Times New Roman" w:hAnsi="Times New Roman" w:cs="Times New Roman"/>
          <w:sz w:val="28"/>
          <w:szCs w:val="28"/>
          <w:lang w:val="uk-UA"/>
        </w:rPr>
        <w:t>ю</w:t>
      </w:r>
      <w:r w:rsidR="00667261" w:rsidRPr="00631CE5">
        <w:rPr>
          <w:rFonts w:ascii="Times New Roman" w:hAnsi="Times New Roman" w:cs="Times New Roman"/>
          <w:sz w:val="28"/>
          <w:szCs w:val="28"/>
        </w:rPr>
        <w:t xml:space="preserve"> </w:t>
      </w:r>
      <w:proofErr w:type="gramStart"/>
      <w:r w:rsidR="00667261" w:rsidRPr="00631CE5">
        <w:rPr>
          <w:rFonts w:ascii="Times New Roman" w:hAnsi="Times New Roman" w:cs="Times New Roman"/>
          <w:sz w:val="28"/>
          <w:szCs w:val="28"/>
        </w:rPr>
        <w:t>л</w:t>
      </w:r>
      <w:proofErr w:type="gramEnd"/>
      <w:r w:rsidR="00667261" w:rsidRPr="00631CE5">
        <w:rPr>
          <w:rFonts w:ascii="Times New Roman" w:hAnsi="Times New Roman" w:cs="Times New Roman"/>
          <w:sz w:val="28"/>
          <w:szCs w:val="28"/>
        </w:rPr>
        <w:t>інію сюжету - від початку до самого кінця.</w:t>
      </w:r>
      <w:r w:rsidR="00B06C48">
        <w:rPr>
          <w:rFonts w:ascii="Times New Roman" w:hAnsi="Times New Roman" w:cs="Times New Roman"/>
          <w:sz w:val="28"/>
          <w:szCs w:val="28"/>
          <w:lang w:val="uk-UA"/>
        </w:rPr>
        <w:t xml:space="preserve"> «Грозовий</w:t>
      </w:r>
      <w:r w:rsidR="00667261" w:rsidRPr="00631CE5">
        <w:rPr>
          <w:rFonts w:ascii="Times New Roman" w:hAnsi="Times New Roman" w:cs="Times New Roman"/>
          <w:sz w:val="28"/>
          <w:szCs w:val="28"/>
        </w:rPr>
        <w:t xml:space="preserve"> </w:t>
      </w:r>
      <w:r w:rsidR="00B06C48">
        <w:rPr>
          <w:rFonts w:ascii="Times New Roman" w:hAnsi="Times New Roman" w:cs="Times New Roman"/>
          <w:sz w:val="28"/>
          <w:szCs w:val="28"/>
          <w:lang w:val="uk-UA"/>
        </w:rPr>
        <w:t xml:space="preserve"> перевал», це не просто звичайний роман про кохання, це роман, який сповнений загадковістю,магією почуттів,шаленою пристрастю, химерними та прекрасними образами.  </w:t>
      </w:r>
      <w:r w:rsidR="00667261" w:rsidRPr="00B06C48">
        <w:rPr>
          <w:rFonts w:ascii="Times New Roman" w:hAnsi="Times New Roman" w:cs="Times New Roman"/>
          <w:sz w:val="28"/>
          <w:szCs w:val="28"/>
          <w:lang w:val="uk-UA"/>
        </w:rPr>
        <w:t xml:space="preserve">Дане дослідження є </w:t>
      </w:r>
      <w:r w:rsidR="00F014DD" w:rsidRPr="00B06C48">
        <w:rPr>
          <w:rFonts w:ascii="Times New Roman" w:hAnsi="Times New Roman" w:cs="Times New Roman"/>
          <w:sz w:val="28"/>
          <w:szCs w:val="28"/>
          <w:lang w:val="uk-UA"/>
        </w:rPr>
        <w:t>актуальним, тому</w:t>
      </w:r>
      <w:r w:rsidR="00B06C48">
        <w:rPr>
          <w:rFonts w:ascii="Times New Roman" w:hAnsi="Times New Roman" w:cs="Times New Roman"/>
          <w:sz w:val="28"/>
          <w:szCs w:val="28"/>
          <w:lang w:val="uk-UA"/>
        </w:rPr>
        <w:t xml:space="preserve"> що </w:t>
      </w:r>
      <w:r w:rsidR="00F014DD" w:rsidRPr="00B06C48">
        <w:rPr>
          <w:rFonts w:ascii="Times New Roman" w:hAnsi="Times New Roman" w:cs="Times New Roman"/>
          <w:sz w:val="28"/>
          <w:szCs w:val="28"/>
          <w:lang w:val="uk-UA"/>
        </w:rPr>
        <w:t xml:space="preserve"> успіх до </w:t>
      </w:r>
      <w:r w:rsidR="00F014DD">
        <w:rPr>
          <w:rFonts w:ascii="Times New Roman" w:hAnsi="Times New Roman" w:cs="Times New Roman"/>
          <w:sz w:val="28"/>
          <w:szCs w:val="28"/>
          <w:lang w:val="uk-UA"/>
        </w:rPr>
        <w:t xml:space="preserve">цього </w:t>
      </w:r>
      <w:r w:rsidR="00667261" w:rsidRPr="00B06C48">
        <w:rPr>
          <w:rFonts w:ascii="Times New Roman" w:hAnsi="Times New Roman" w:cs="Times New Roman"/>
          <w:sz w:val="28"/>
          <w:szCs w:val="28"/>
          <w:lang w:val="uk-UA"/>
        </w:rPr>
        <w:t xml:space="preserve"> роману прийшов </w:t>
      </w:r>
      <w:r w:rsidR="00F014DD" w:rsidRPr="00B06C48">
        <w:rPr>
          <w:rFonts w:ascii="Times New Roman" w:hAnsi="Times New Roman" w:cs="Times New Roman"/>
          <w:sz w:val="28"/>
          <w:szCs w:val="28"/>
          <w:lang w:val="uk-UA"/>
        </w:rPr>
        <w:t>набагато пізніше - в середині</w:t>
      </w:r>
      <w:r w:rsidR="00F014DD">
        <w:rPr>
          <w:rFonts w:ascii="Times New Roman" w:hAnsi="Times New Roman" w:cs="Times New Roman"/>
          <w:sz w:val="28"/>
          <w:szCs w:val="28"/>
          <w:lang w:val="uk-UA"/>
        </w:rPr>
        <w:t xml:space="preserve"> </w:t>
      </w:r>
      <w:r w:rsidR="00F014DD" w:rsidRPr="00B06C48">
        <w:rPr>
          <w:rFonts w:ascii="Times New Roman" w:hAnsi="Times New Roman" w:cs="Times New Roman"/>
          <w:sz w:val="28"/>
          <w:szCs w:val="28"/>
          <w:lang w:val="uk-UA"/>
        </w:rPr>
        <w:t xml:space="preserve"> </w:t>
      </w:r>
      <w:r w:rsidR="00F014DD">
        <w:rPr>
          <w:rFonts w:ascii="Times New Roman" w:hAnsi="Times New Roman" w:cs="Times New Roman"/>
          <w:sz w:val="28"/>
          <w:szCs w:val="28"/>
          <w:lang w:val="uk-UA"/>
        </w:rPr>
        <w:t xml:space="preserve">ХХ </w:t>
      </w:r>
      <w:r w:rsidR="00F014DD" w:rsidRPr="00B06C48">
        <w:rPr>
          <w:rFonts w:ascii="Times New Roman" w:hAnsi="Times New Roman" w:cs="Times New Roman"/>
          <w:sz w:val="28"/>
          <w:szCs w:val="28"/>
          <w:lang w:val="uk-UA"/>
        </w:rPr>
        <w:t xml:space="preserve"> століття</w:t>
      </w:r>
      <w:r w:rsidR="00F014DD">
        <w:rPr>
          <w:rFonts w:ascii="Times New Roman" w:hAnsi="Times New Roman" w:cs="Times New Roman"/>
          <w:sz w:val="28"/>
          <w:szCs w:val="28"/>
          <w:lang w:val="uk-UA"/>
        </w:rPr>
        <w:t xml:space="preserve"> </w:t>
      </w:r>
      <w:r w:rsidR="00F014DD" w:rsidRPr="00B06C48">
        <w:rPr>
          <w:rFonts w:ascii="Times New Roman" w:hAnsi="Times New Roman" w:cs="Times New Roman"/>
          <w:sz w:val="28"/>
          <w:szCs w:val="28"/>
          <w:lang w:val="uk-UA"/>
        </w:rPr>
        <w:t xml:space="preserve"> і </w:t>
      </w:r>
      <w:r w:rsidR="00F014DD">
        <w:rPr>
          <w:rFonts w:ascii="Times New Roman" w:hAnsi="Times New Roman" w:cs="Times New Roman"/>
          <w:sz w:val="28"/>
          <w:szCs w:val="28"/>
          <w:lang w:val="uk-UA"/>
        </w:rPr>
        <w:t xml:space="preserve"> безперечно він </w:t>
      </w:r>
      <w:r w:rsidR="00667261" w:rsidRPr="00B06C48">
        <w:rPr>
          <w:rFonts w:ascii="Times New Roman" w:hAnsi="Times New Roman" w:cs="Times New Roman"/>
          <w:sz w:val="28"/>
          <w:szCs w:val="28"/>
          <w:lang w:val="uk-UA"/>
        </w:rPr>
        <w:t>є досить популярним</w:t>
      </w:r>
      <w:r w:rsidR="00F014DD">
        <w:rPr>
          <w:rFonts w:ascii="Times New Roman" w:hAnsi="Times New Roman" w:cs="Times New Roman"/>
          <w:sz w:val="28"/>
          <w:szCs w:val="28"/>
          <w:lang w:val="uk-UA"/>
        </w:rPr>
        <w:t xml:space="preserve"> і </w:t>
      </w:r>
      <w:r w:rsidR="00667261" w:rsidRPr="00B06C48">
        <w:rPr>
          <w:rFonts w:ascii="Times New Roman" w:hAnsi="Times New Roman" w:cs="Times New Roman"/>
          <w:sz w:val="28"/>
          <w:szCs w:val="28"/>
          <w:lang w:val="uk-UA"/>
        </w:rPr>
        <w:t xml:space="preserve"> сьогодні.</w:t>
      </w:r>
    </w:p>
    <w:p w:rsidR="00BE1547" w:rsidRDefault="00BE1547" w:rsidP="00377F31">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Об’єкт дослідження: </w:t>
      </w:r>
      <w:r>
        <w:rPr>
          <w:rFonts w:ascii="Times New Roman" w:hAnsi="Times New Roman" w:cs="Times New Roman"/>
          <w:sz w:val="28"/>
          <w:szCs w:val="28"/>
          <w:lang w:val="uk-UA"/>
        </w:rPr>
        <w:t>твір англійської письменниці Емілі Бронте «Грозовий перевал».</w:t>
      </w:r>
    </w:p>
    <w:p w:rsidR="00BE1547" w:rsidRDefault="00BE1547" w:rsidP="00377F31">
      <w:pPr>
        <w:spacing w:line="360" w:lineRule="auto"/>
        <w:rPr>
          <w:rFonts w:ascii="Times New Roman" w:hAnsi="Times New Roman" w:cs="Times New Roman"/>
          <w:sz w:val="28"/>
          <w:szCs w:val="28"/>
          <w:lang w:val="uk-UA"/>
        </w:rPr>
      </w:pPr>
      <w:r w:rsidRPr="00BE1547">
        <w:rPr>
          <w:rFonts w:ascii="Times New Roman" w:hAnsi="Times New Roman" w:cs="Times New Roman"/>
          <w:b/>
          <w:sz w:val="28"/>
          <w:szCs w:val="28"/>
          <w:lang w:val="uk-UA"/>
        </w:rPr>
        <w:t>Мета дослідження</w:t>
      </w:r>
      <w:r>
        <w:rPr>
          <w:rFonts w:ascii="Times New Roman" w:hAnsi="Times New Roman" w:cs="Times New Roman"/>
          <w:b/>
          <w:sz w:val="28"/>
          <w:szCs w:val="28"/>
          <w:lang w:val="uk-UA"/>
        </w:rPr>
        <w:t>:</w:t>
      </w:r>
      <w:r w:rsidRPr="00BE1547">
        <w:rPr>
          <w:rFonts w:ascii="Times New Roman" w:hAnsi="Times New Roman" w:cs="Times New Roman"/>
          <w:sz w:val="28"/>
          <w:szCs w:val="28"/>
          <w:lang w:val="uk-UA"/>
        </w:rPr>
        <w:t xml:space="preserve"> дослідження теми пристрасті в романі Емілі Бронте «Грозовий перевал».</w:t>
      </w:r>
    </w:p>
    <w:p w:rsidR="00BE1547" w:rsidRPr="00BE1547" w:rsidRDefault="00BE1547" w:rsidP="00377F31">
      <w:pPr>
        <w:spacing w:line="360" w:lineRule="auto"/>
        <w:rPr>
          <w:rFonts w:ascii="Times New Roman" w:hAnsi="Times New Roman" w:cs="Times New Roman"/>
          <w:sz w:val="28"/>
          <w:szCs w:val="28"/>
          <w:lang w:val="uk-UA"/>
        </w:rPr>
      </w:pPr>
      <w:r w:rsidRPr="00BE1547">
        <w:rPr>
          <w:rFonts w:ascii="Times New Roman" w:hAnsi="Times New Roman" w:cs="Times New Roman"/>
          <w:b/>
          <w:sz w:val="28"/>
          <w:szCs w:val="28"/>
          <w:lang w:val="uk-UA"/>
        </w:rPr>
        <w:t>Предмет роботи:</w:t>
      </w:r>
      <w:r>
        <w:rPr>
          <w:rFonts w:ascii="Times New Roman" w:hAnsi="Times New Roman" w:cs="Times New Roman"/>
          <w:b/>
          <w:sz w:val="28"/>
          <w:szCs w:val="28"/>
          <w:lang w:val="uk-UA"/>
        </w:rPr>
        <w:t xml:space="preserve"> </w:t>
      </w:r>
      <w:r>
        <w:rPr>
          <w:rFonts w:ascii="Times New Roman" w:hAnsi="Times New Roman" w:cs="Times New Roman"/>
          <w:sz w:val="28"/>
          <w:szCs w:val="28"/>
          <w:lang w:val="uk-UA"/>
        </w:rPr>
        <w:t>вивчення особливостей розкриття проблем сучасного їй суспільства Емілією Бронте.</w:t>
      </w:r>
    </w:p>
    <w:p w:rsidR="00BE1547" w:rsidRPr="00BE1547" w:rsidRDefault="00BE1547" w:rsidP="00377F31">
      <w:pPr>
        <w:spacing w:line="360" w:lineRule="auto"/>
        <w:rPr>
          <w:rFonts w:ascii="Times New Roman" w:hAnsi="Times New Roman" w:cs="Times New Roman"/>
          <w:b/>
          <w:sz w:val="28"/>
          <w:szCs w:val="28"/>
          <w:lang w:val="uk-UA"/>
        </w:rPr>
      </w:pPr>
      <w:r w:rsidRPr="00BE1547">
        <w:rPr>
          <w:rFonts w:ascii="Times New Roman" w:hAnsi="Times New Roman" w:cs="Times New Roman"/>
          <w:b/>
          <w:sz w:val="28"/>
          <w:szCs w:val="28"/>
        </w:rPr>
        <w:t xml:space="preserve">Завдання </w:t>
      </w:r>
      <w:proofErr w:type="gramStart"/>
      <w:r w:rsidRPr="00BE1547">
        <w:rPr>
          <w:rFonts w:ascii="Times New Roman" w:hAnsi="Times New Roman" w:cs="Times New Roman"/>
          <w:b/>
          <w:sz w:val="28"/>
          <w:szCs w:val="28"/>
        </w:rPr>
        <w:t>досл</w:t>
      </w:r>
      <w:proofErr w:type="gramEnd"/>
      <w:r w:rsidRPr="00BE1547">
        <w:rPr>
          <w:rFonts w:ascii="Times New Roman" w:hAnsi="Times New Roman" w:cs="Times New Roman"/>
          <w:b/>
          <w:sz w:val="28"/>
          <w:szCs w:val="28"/>
        </w:rPr>
        <w:t>і</w:t>
      </w:r>
      <w:r w:rsidRPr="00BE1547">
        <w:rPr>
          <w:rFonts w:ascii="Times New Roman" w:hAnsi="Times New Roman" w:cs="Times New Roman"/>
          <w:b/>
          <w:sz w:val="28"/>
          <w:szCs w:val="28"/>
          <w:lang w:val="uk-UA"/>
        </w:rPr>
        <w:t>дження:</w:t>
      </w:r>
    </w:p>
    <w:p w:rsidR="00667261" w:rsidRPr="00BE1547" w:rsidRDefault="00667261" w:rsidP="00377F31">
      <w:pPr>
        <w:spacing w:line="360" w:lineRule="auto"/>
        <w:rPr>
          <w:rFonts w:ascii="Times New Roman" w:hAnsi="Times New Roman" w:cs="Times New Roman"/>
          <w:sz w:val="28"/>
          <w:szCs w:val="28"/>
          <w:lang w:val="uk-UA"/>
        </w:rPr>
      </w:pPr>
      <w:r w:rsidRPr="00631CE5">
        <w:rPr>
          <w:rFonts w:ascii="Times New Roman" w:hAnsi="Times New Roman" w:cs="Times New Roman"/>
          <w:sz w:val="28"/>
          <w:szCs w:val="28"/>
        </w:rPr>
        <w:t>- Розглянути історію створення роману</w:t>
      </w:r>
      <w:r w:rsidR="00BE1547">
        <w:rPr>
          <w:rFonts w:ascii="Times New Roman" w:hAnsi="Times New Roman" w:cs="Times New Roman"/>
          <w:sz w:val="28"/>
          <w:szCs w:val="28"/>
          <w:lang w:val="uk-UA"/>
        </w:rPr>
        <w:t>;</w:t>
      </w:r>
    </w:p>
    <w:p w:rsidR="00667261" w:rsidRPr="00BE1547" w:rsidRDefault="00BE1547" w:rsidP="00377F31">
      <w:pPr>
        <w:spacing w:line="360" w:lineRule="auto"/>
        <w:rPr>
          <w:rFonts w:ascii="Times New Roman" w:hAnsi="Times New Roman" w:cs="Times New Roman"/>
          <w:sz w:val="28"/>
          <w:szCs w:val="28"/>
          <w:lang w:val="uk-UA"/>
        </w:rPr>
      </w:pPr>
      <w:r>
        <w:rPr>
          <w:rFonts w:ascii="Times New Roman" w:hAnsi="Times New Roman" w:cs="Times New Roman"/>
          <w:sz w:val="28"/>
          <w:szCs w:val="28"/>
        </w:rPr>
        <w:t xml:space="preserve">- Розкрити </w:t>
      </w:r>
      <w:r>
        <w:rPr>
          <w:rFonts w:ascii="Times New Roman" w:hAnsi="Times New Roman" w:cs="Times New Roman"/>
          <w:sz w:val="28"/>
          <w:szCs w:val="28"/>
          <w:lang w:val="uk-UA"/>
        </w:rPr>
        <w:t>тему пристрасті</w:t>
      </w:r>
      <w:r w:rsidR="00667261" w:rsidRPr="00631CE5">
        <w:rPr>
          <w:rFonts w:ascii="Times New Roman" w:hAnsi="Times New Roman" w:cs="Times New Roman"/>
          <w:sz w:val="28"/>
          <w:szCs w:val="28"/>
        </w:rPr>
        <w:t xml:space="preserve"> </w:t>
      </w:r>
      <w:proofErr w:type="gramStart"/>
      <w:r w:rsidR="00667261" w:rsidRPr="00631CE5">
        <w:rPr>
          <w:rFonts w:ascii="Times New Roman" w:hAnsi="Times New Roman" w:cs="Times New Roman"/>
          <w:sz w:val="28"/>
          <w:szCs w:val="28"/>
        </w:rPr>
        <w:t>у</w:t>
      </w:r>
      <w:proofErr w:type="gramEnd"/>
      <w:r w:rsidR="00667261" w:rsidRPr="00631CE5">
        <w:rPr>
          <w:rFonts w:ascii="Times New Roman" w:hAnsi="Times New Roman" w:cs="Times New Roman"/>
          <w:sz w:val="28"/>
          <w:szCs w:val="28"/>
        </w:rPr>
        <w:t xml:space="preserve"> романі</w:t>
      </w:r>
      <w:r>
        <w:rPr>
          <w:rFonts w:ascii="Times New Roman" w:hAnsi="Times New Roman" w:cs="Times New Roman"/>
          <w:sz w:val="28"/>
          <w:szCs w:val="28"/>
          <w:lang w:val="uk-UA"/>
        </w:rPr>
        <w:t>;</w:t>
      </w:r>
    </w:p>
    <w:p w:rsidR="00667261" w:rsidRDefault="00667261" w:rsidP="00377F31">
      <w:pPr>
        <w:spacing w:line="360" w:lineRule="auto"/>
        <w:rPr>
          <w:rFonts w:ascii="Times New Roman" w:hAnsi="Times New Roman" w:cs="Times New Roman"/>
          <w:sz w:val="28"/>
          <w:szCs w:val="28"/>
          <w:lang w:val="uk-UA"/>
        </w:rPr>
      </w:pPr>
      <w:r w:rsidRPr="00631CE5">
        <w:rPr>
          <w:rFonts w:ascii="Times New Roman" w:hAnsi="Times New Roman" w:cs="Times New Roman"/>
          <w:sz w:val="28"/>
          <w:szCs w:val="28"/>
        </w:rPr>
        <w:t xml:space="preserve">- Вивчити </w:t>
      </w:r>
      <w:proofErr w:type="gramStart"/>
      <w:r w:rsidRPr="00631CE5">
        <w:rPr>
          <w:rFonts w:ascii="Times New Roman" w:hAnsi="Times New Roman" w:cs="Times New Roman"/>
          <w:sz w:val="28"/>
          <w:szCs w:val="28"/>
        </w:rPr>
        <w:t>стил</w:t>
      </w:r>
      <w:proofErr w:type="gramEnd"/>
      <w:r w:rsidRPr="00631CE5">
        <w:rPr>
          <w:rFonts w:ascii="Times New Roman" w:hAnsi="Times New Roman" w:cs="Times New Roman"/>
          <w:sz w:val="28"/>
          <w:szCs w:val="28"/>
        </w:rPr>
        <w:t>істику і композицію роману</w:t>
      </w:r>
      <w:r w:rsidR="00BE1547">
        <w:rPr>
          <w:rFonts w:ascii="Times New Roman" w:hAnsi="Times New Roman" w:cs="Times New Roman"/>
          <w:sz w:val="28"/>
          <w:szCs w:val="28"/>
          <w:lang w:val="uk-UA"/>
        </w:rPr>
        <w:t>.</w:t>
      </w:r>
    </w:p>
    <w:p w:rsidR="00137950" w:rsidRPr="00137950" w:rsidRDefault="00137950" w:rsidP="00377F31">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Методи дослідження: </w:t>
      </w:r>
      <w:r>
        <w:rPr>
          <w:rFonts w:ascii="Times New Roman" w:hAnsi="Times New Roman" w:cs="Times New Roman"/>
          <w:sz w:val="28"/>
          <w:szCs w:val="28"/>
          <w:lang w:val="uk-UA"/>
        </w:rPr>
        <w:t>огляд критичної літератури і першоджерел.</w:t>
      </w:r>
    </w:p>
    <w:p w:rsidR="00667261" w:rsidRPr="00631CE5" w:rsidRDefault="00667261" w:rsidP="00377F31">
      <w:pPr>
        <w:spacing w:line="360" w:lineRule="auto"/>
        <w:rPr>
          <w:rFonts w:ascii="Times New Roman" w:hAnsi="Times New Roman" w:cs="Times New Roman"/>
          <w:sz w:val="28"/>
          <w:szCs w:val="28"/>
        </w:rPr>
      </w:pPr>
      <w:r w:rsidRPr="00BE1547">
        <w:rPr>
          <w:rFonts w:ascii="Times New Roman" w:hAnsi="Times New Roman" w:cs="Times New Roman"/>
          <w:b/>
          <w:sz w:val="28"/>
          <w:szCs w:val="28"/>
        </w:rPr>
        <w:t>Структура роботи:</w:t>
      </w:r>
      <w:r w:rsidR="00137950">
        <w:rPr>
          <w:rFonts w:ascii="Times New Roman" w:hAnsi="Times New Roman" w:cs="Times New Roman"/>
          <w:sz w:val="28"/>
          <w:szCs w:val="28"/>
        </w:rPr>
        <w:t xml:space="preserve"> </w:t>
      </w:r>
      <w:proofErr w:type="gramStart"/>
      <w:r w:rsidR="00137950">
        <w:rPr>
          <w:rFonts w:ascii="Times New Roman" w:hAnsi="Times New Roman" w:cs="Times New Roman"/>
          <w:sz w:val="28"/>
          <w:szCs w:val="28"/>
        </w:rPr>
        <w:t>досл</w:t>
      </w:r>
      <w:proofErr w:type="gramEnd"/>
      <w:r w:rsidR="00137950">
        <w:rPr>
          <w:rFonts w:ascii="Times New Roman" w:hAnsi="Times New Roman" w:cs="Times New Roman"/>
          <w:sz w:val="28"/>
          <w:szCs w:val="28"/>
        </w:rPr>
        <w:t>ідження включає в с</w:t>
      </w:r>
      <w:r w:rsidR="00137950">
        <w:rPr>
          <w:rFonts w:ascii="Times New Roman" w:hAnsi="Times New Roman" w:cs="Times New Roman"/>
          <w:sz w:val="28"/>
          <w:szCs w:val="28"/>
          <w:lang w:val="uk-UA"/>
        </w:rPr>
        <w:t>о</w:t>
      </w:r>
      <w:r w:rsidR="00137950">
        <w:rPr>
          <w:rFonts w:ascii="Times New Roman" w:hAnsi="Times New Roman" w:cs="Times New Roman"/>
          <w:sz w:val="28"/>
          <w:szCs w:val="28"/>
        </w:rPr>
        <w:t>б</w:t>
      </w:r>
      <w:r w:rsidR="00137950">
        <w:rPr>
          <w:rFonts w:ascii="Times New Roman" w:hAnsi="Times New Roman" w:cs="Times New Roman"/>
          <w:sz w:val="28"/>
          <w:szCs w:val="28"/>
          <w:lang w:val="uk-UA"/>
        </w:rPr>
        <w:t xml:space="preserve">і </w:t>
      </w:r>
      <w:r w:rsidR="00B71979">
        <w:rPr>
          <w:rFonts w:ascii="Times New Roman" w:hAnsi="Times New Roman" w:cs="Times New Roman"/>
          <w:sz w:val="28"/>
          <w:szCs w:val="28"/>
        </w:rPr>
        <w:t xml:space="preserve"> </w:t>
      </w:r>
      <w:r w:rsidR="00B71979">
        <w:rPr>
          <w:rFonts w:ascii="Times New Roman" w:hAnsi="Times New Roman" w:cs="Times New Roman"/>
          <w:sz w:val="28"/>
          <w:szCs w:val="28"/>
          <w:lang w:val="uk-UA"/>
        </w:rPr>
        <w:t>2</w:t>
      </w:r>
      <w:r w:rsidRPr="00631CE5">
        <w:rPr>
          <w:rFonts w:ascii="Times New Roman" w:hAnsi="Times New Roman" w:cs="Times New Roman"/>
          <w:sz w:val="28"/>
          <w:szCs w:val="28"/>
        </w:rPr>
        <w:t xml:space="preserve"> розділи, висновок і список літератури.</w:t>
      </w:r>
    </w:p>
    <w:p w:rsidR="00667261" w:rsidRPr="00631CE5" w:rsidRDefault="00667261" w:rsidP="00377F31">
      <w:pPr>
        <w:spacing w:line="360" w:lineRule="auto"/>
        <w:rPr>
          <w:rFonts w:ascii="Times New Roman" w:hAnsi="Times New Roman" w:cs="Times New Roman"/>
          <w:sz w:val="28"/>
          <w:szCs w:val="28"/>
        </w:rPr>
      </w:pPr>
      <w:r w:rsidRPr="00137950">
        <w:rPr>
          <w:rFonts w:ascii="Times New Roman" w:hAnsi="Times New Roman" w:cs="Times New Roman"/>
          <w:b/>
          <w:sz w:val="28"/>
          <w:szCs w:val="28"/>
        </w:rPr>
        <w:lastRenderedPageBreak/>
        <w:t>Цінність дослідження:</w:t>
      </w:r>
      <w:r w:rsidRPr="00631CE5">
        <w:rPr>
          <w:rFonts w:ascii="Times New Roman" w:hAnsi="Times New Roman" w:cs="Times New Roman"/>
          <w:sz w:val="28"/>
          <w:szCs w:val="28"/>
        </w:rPr>
        <w:t xml:space="preserve"> да</w:t>
      </w:r>
      <w:r w:rsidR="00137950">
        <w:rPr>
          <w:rFonts w:ascii="Times New Roman" w:hAnsi="Times New Roman" w:cs="Times New Roman"/>
          <w:sz w:val="28"/>
          <w:szCs w:val="28"/>
        </w:rPr>
        <w:t>не дослідження може бути корисн</w:t>
      </w:r>
      <w:r w:rsidR="00137950">
        <w:rPr>
          <w:rFonts w:ascii="Times New Roman" w:hAnsi="Times New Roman" w:cs="Times New Roman"/>
          <w:sz w:val="28"/>
          <w:szCs w:val="28"/>
          <w:lang w:val="uk-UA"/>
        </w:rPr>
        <w:t>им</w:t>
      </w:r>
      <w:r w:rsidRPr="00631CE5">
        <w:rPr>
          <w:rFonts w:ascii="Times New Roman" w:hAnsi="Times New Roman" w:cs="Times New Roman"/>
          <w:sz w:val="28"/>
          <w:szCs w:val="28"/>
        </w:rPr>
        <w:t xml:space="preserve"> в курсі викладання літератури та літературознавства викладачам </w:t>
      </w:r>
      <w:r w:rsidR="00137950">
        <w:rPr>
          <w:rFonts w:ascii="Times New Roman" w:hAnsi="Times New Roman" w:cs="Times New Roman"/>
          <w:sz w:val="28"/>
          <w:szCs w:val="28"/>
        </w:rPr>
        <w:t xml:space="preserve">і студентам, а також </w:t>
      </w:r>
      <w:r w:rsidR="00137950">
        <w:rPr>
          <w:rFonts w:ascii="Times New Roman" w:hAnsi="Times New Roman" w:cs="Times New Roman"/>
          <w:sz w:val="28"/>
          <w:szCs w:val="28"/>
          <w:lang w:val="uk-UA"/>
        </w:rPr>
        <w:t>тим</w:t>
      </w:r>
      <w:r w:rsidRPr="00631CE5">
        <w:rPr>
          <w:rFonts w:ascii="Times New Roman" w:hAnsi="Times New Roman" w:cs="Times New Roman"/>
          <w:sz w:val="28"/>
          <w:szCs w:val="28"/>
        </w:rPr>
        <w:t>, хто цікавиться англійською літературою даного періоду в цілому і романом</w:t>
      </w:r>
      <w:proofErr w:type="gramStart"/>
      <w:r w:rsidR="00137950">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 Е</w:t>
      </w:r>
      <w:proofErr w:type="gramEnd"/>
      <w:r w:rsidRPr="00631CE5">
        <w:rPr>
          <w:rFonts w:ascii="Times New Roman" w:hAnsi="Times New Roman" w:cs="Times New Roman"/>
          <w:sz w:val="28"/>
          <w:szCs w:val="28"/>
        </w:rPr>
        <w:t>мілії</w:t>
      </w:r>
      <w:r w:rsidR="00137950">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 Бронте</w:t>
      </w:r>
      <w:r w:rsidR="00137950">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 зокрема.</w:t>
      </w:r>
    </w:p>
    <w:p w:rsidR="00667261" w:rsidRPr="00631CE5" w:rsidRDefault="00667261" w:rsidP="00377F31">
      <w:pPr>
        <w:spacing w:line="360" w:lineRule="auto"/>
        <w:rPr>
          <w:rFonts w:ascii="Times New Roman" w:hAnsi="Times New Roman" w:cs="Times New Roman"/>
          <w:sz w:val="28"/>
          <w:szCs w:val="28"/>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B06C48" w:rsidRDefault="00B06C48" w:rsidP="00377F31">
      <w:pPr>
        <w:spacing w:line="360" w:lineRule="auto"/>
        <w:rPr>
          <w:rFonts w:ascii="Times New Roman" w:hAnsi="Times New Roman" w:cs="Times New Roman"/>
          <w:b/>
          <w:sz w:val="28"/>
          <w:szCs w:val="28"/>
          <w:lang w:val="uk-UA"/>
        </w:rPr>
      </w:pPr>
    </w:p>
    <w:p w:rsidR="009C199A" w:rsidRDefault="009C199A" w:rsidP="00377F31">
      <w:pPr>
        <w:spacing w:line="360" w:lineRule="auto"/>
        <w:rPr>
          <w:rFonts w:ascii="Times New Roman" w:hAnsi="Times New Roman" w:cs="Times New Roman"/>
          <w:b/>
          <w:sz w:val="28"/>
          <w:szCs w:val="28"/>
          <w:lang w:val="uk-UA"/>
        </w:rPr>
      </w:pPr>
    </w:p>
    <w:p w:rsidR="00F51C32" w:rsidRDefault="00F51C32" w:rsidP="00377F31">
      <w:pPr>
        <w:spacing w:line="360" w:lineRule="auto"/>
        <w:rPr>
          <w:rFonts w:ascii="Times New Roman" w:hAnsi="Times New Roman" w:cs="Times New Roman"/>
          <w:b/>
          <w:sz w:val="28"/>
          <w:szCs w:val="28"/>
          <w:lang w:val="uk-UA"/>
        </w:rPr>
      </w:pPr>
    </w:p>
    <w:p w:rsidR="00667261" w:rsidRPr="00137950" w:rsidRDefault="00137950" w:rsidP="00377F3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1.</w:t>
      </w:r>
      <w:r w:rsidR="002C7F47">
        <w:rPr>
          <w:rFonts w:ascii="Times New Roman" w:hAnsi="Times New Roman" w:cs="Times New Roman"/>
          <w:b/>
          <w:sz w:val="28"/>
          <w:szCs w:val="28"/>
          <w:lang w:val="uk-UA"/>
        </w:rPr>
        <w:t xml:space="preserve">ВИДАТНА АНГЛІЙСЬКА ПИСЬМЕННИЦЯ </w:t>
      </w:r>
      <w:r>
        <w:rPr>
          <w:rFonts w:ascii="Times New Roman" w:hAnsi="Times New Roman" w:cs="Times New Roman"/>
          <w:b/>
          <w:sz w:val="28"/>
          <w:szCs w:val="28"/>
          <w:lang w:val="uk-UA"/>
        </w:rPr>
        <w:t>ЕМІЛІ Б</w:t>
      </w:r>
      <w:r w:rsidR="002C7F47">
        <w:rPr>
          <w:rFonts w:ascii="Times New Roman" w:hAnsi="Times New Roman" w:cs="Times New Roman"/>
          <w:b/>
          <w:sz w:val="28"/>
          <w:szCs w:val="28"/>
          <w:lang w:val="uk-UA"/>
        </w:rPr>
        <w:t>РОНТЕ ТА ІСТОРІЯ СТВОРЕННЯ ЇЇ УНІКАЛЬНОГО РОМАНУ «ГРОЗОВИЙ ПЕРЕВАЛ»</w:t>
      </w:r>
    </w:p>
    <w:p w:rsidR="00667261" w:rsidRPr="002C7F47" w:rsidRDefault="00B71979" w:rsidP="002C7F47">
      <w:pPr>
        <w:pStyle w:val="a3"/>
        <w:numPr>
          <w:ilvl w:val="1"/>
          <w:numId w:val="1"/>
        </w:num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Талановиті</w:t>
      </w:r>
      <w:r w:rsidR="002C7F47">
        <w:rPr>
          <w:rFonts w:ascii="Times New Roman" w:hAnsi="Times New Roman" w:cs="Times New Roman"/>
          <w:b/>
          <w:sz w:val="28"/>
          <w:szCs w:val="28"/>
          <w:lang w:val="uk-UA"/>
        </w:rPr>
        <w:t xml:space="preserve"> </w:t>
      </w:r>
      <w:r w:rsidR="00513680">
        <w:rPr>
          <w:rFonts w:ascii="Times New Roman" w:hAnsi="Times New Roman" w:cs="Times New Roman"/>
          <w:b/>
          <w:sz w:val="28"/>
          <w:szCs w:val="28"/>
          <w:lang w:val="uk-UA"/>
        </w:rPr>
        <w:t>сестри</w:t>
      </w:r>
      <w:r w:rsidR="002C7F47">
        <w:rPr>
          <w:rFonts w:ascii="Times New Roman" w:hAnsi="Times New Roman" w:cs="Times New Roman"/>
          <w:b/>
          <w:sz w:val="28"/>
          <w:szCs w:val="28"/>
          <w:lang w:val="uk-UA"/>
        </w:rPr>
        <w:t xml:space="preserve"> Бронте</w:t>
      </w:r>
    </w:p>
    <w:p w:rsidR="00667261" w:rsidRPr="00631CE5" w:rsidRDefault="00667261" w:rsidP="00377F31">
      <w:pPr>
        <w:spacing w:line="360" w:lineRule="auto"/>
        <w:rPr>
          <w:rFonts w:ascii="Times New Roman" w:hAnsi="Times New Roman" w:cs="Times New Roman"/>
          <w:sz w:val="28"/>
          <w:szCs w:val="28"/>
        </w:rPr>
      </w:pPr>
    </w:p>
    <w:p w:rsidR="00667261" w:rsidRPr="00631CE5" w:rsidRDefault="00667261" w:rsidP="002C7F47">
      <w:pPr>
        <w:spacing w:line="360" w:lineRule="auto"/>
        <w:ind w:firstLine="426"/>
        <w:rPr>
          <w:rFonts w:ascii="Times New Roman" w:hAnsi="Times New Roman" w:cs="Times New Roman"/>
          <w:sz w:val="28"/>
          <w:szCs w:val="28"/>
        </w:rPr>
      </w:pPr>
      <w:r w:rsidRPr="00631CE5">
        <w:rPr>
          <w:rFonts w:ascii="Times New Roman" w:hAnsi="Times New Roman" w:cs="Times New Roman"/>
          <w:sz w:val="28"/>
          <w:szCs w:val="28"/>
        </w:rPr>
        <w:t>Історія сестер Бронте - це історія зі своїми печалями, зі своїми своє</w:t>
      </w:r>
      <w:proofErr w:type="gramStart"/>
      <w:r w:rsidRPr="00631CE5">
        <w:rPr>
          <w:rFonts w:ascii="Times New Roman" w:hAnsi="Times New Roman" w:cs="Times New Roman"/>
          <w:sz w:val="28"/>
          <w:szCs w:val="28"/>
        </w:rPr>
        <w:t>р</w:t>
      </w:r>
      <w:proofErr w:type="gramEnd"/>
      <w:r w:rsidRPr="00631CE5">
        <w:rPr>
          <w:rFonts w:ascii="Times New Roman" w:hAnsi="Times New Roman" w:cs="Times New Roman"/>
          <w:sz w:val="28"/>
          <w:szCs w:val="28"/>
        </w:rPr>
        <w:t xml:space="preserve">ідними радощами і таємницями. Шарлотта, Емілі і Енн народилися в родині сільського </w:t>
      </w:r>
      <w:r w:rsidR="002C7F47" w:rsidRPr="00631CE5">
        <w:rPr>
          <w:rFonts w:ascii="Times New Roman" w:hAnsi="Times New Roman" w:cs="Times New Roman"/>
          <w:sz w:val="28"/>
          <w:szCs w:val="28"/>
        </w:rPr>
        <w:t>священника</w:t>
      </w:r>
      <w:r w:rsidRPr="00631CE5">
        <w:rPr>
          <w:rFonts w:ascii="Times New Roman" w:hAnsi="Times New Roman" w:cs="Times New Roman"/>
          <w:sz w:val="28"/>
          <w:szCs w:val="28"/>
        </w:rPr>
        <w:t xml:space="preserve"> Патріка Бронте в Йоркширі, на </w:t>
      </w:r>
      <w:proofErr w:type="gramStart"/>
      <w:r w:rsidRPr="00631CE5">
        <w:rPr>
          <w:rFonts w:ascii="Times New Roman" w:hAnsi="Times New Roman" w:cs="Times New Roman"/>
          <w:sz w:val="28"/>
          <w:szCs w:val="28"/>
        </w:rPr>
        <w:t>п</w:t>
      </w:r>
      <w:proofErr w:type="gramEnd"/>
      <w:r w:rsidRPr="00631CE5">
        <w:rPr>
          <w:rFonts w:ascii="Times New Roman" w:hAnsi="Times New Roman" w:cs="Times New Roman"/>
          <w:sz w:val="28"/>
          <w:szCs w:val="28"/>
        </w:rPr>
        <w:t>івночі</w:t>
      </w:r>
      <w:r w:rsidR="002C7F47">
        <w:rPr>
          <w:rFonts w:ascii="Times New Roman" w:hAnsi="Times New Roman" w:cs="Times New Roman"/>
          <w:sz w:val="28"/>
          <w:szCs w:val="28"/>
        </w:rPr>
        <w:t xml:space="preserve"> Англії.  </w:t>
      </w:r>
      <w:r w:rsidR="002C7F47">
        <w:rPr>
          <w:rFonts w:ascii="Times New Roman" w:hAnsi="Times New Roman" w:cs="Times New Roman"/>
          <w:sz w:val="28"/>
          <w:szCs w:val="28"/>
          <w:lang w:val="uk-UA"/>
        </w:rPr>
        <w:t>М</w:t>
      </w:r>
      <w:r w:rsidRPr="00631CE5">
        <w:rPr>
          <w:rFonts w:ascii="Times New Roman" w:hAnsi="Times New Roman" w:cs="Times New Roman"/>
          <w:sz w:val="28"/>
          <w:szCs w:val="28"/>
        </w:rPr>
        <w:t>ісцевість</w:t>
      </w:r>
      <w:r w:rsidR="002C7F47">
        <w:rPr>
          <w:rFonts w:ascii="Times New Roman" w:hAnsi="Times New Roman" w:cs="Times New Roman"/>
          <w:sz w:val="28"/>
          <w:szCs w:val="28"/>
          <w:lang w:val="uk-UA"/>
        </w:rPr>
        <w:t xml:space="preserve">,яка їх оточувала, </w:t>
      </w:r>
      <w:r w:rsidRPr="00631CE5">
        <w:rPr>
          <w:rFonts w:ascii="Times New Roman" w:hAnsi="Times New Roman" w:cs="Times New Roman"/>
          <w:sz w:val="28"/>
          <w:szCs w:val="28"/>
        </w:rPr>
        <w:t xml:space="preserve"> була позбавлена яскравих фарб: суворі вересові пустки, темно-сірі будівлі, практично повна відсутність зелені, та й поруч розташоване кладовище не додавало теплоти в су</w:t>
      </w:r>
      <w:r w:rsidR="002C7F47">
        <w:rPr>
          <w:rFonts w:ascii="Times New Roman" w:hAnsi="Times New Roman" w:cs="Times New Roman"/>
          <w:sz w:val="28"/>
          <w:szCs w:val="28"/>
        </w:rPr>
        <w:t xml:space="preserve">мну картину ... Але </w:t>
      </w:r>
      <w:r w:rsidRPr="00631CE5">
        <w:rPr>
          <w:rFonts w:ascii="Times New Roman" w:hAnsi="Times New Roman" w:cs="Times New Roman"/>
          <w:sz w:val="28"/>
          <w:szCs w:val="28"/>
        </w:rPr>
        <w:t xml:space="preserve"> саме серед цієї суворої природи сестрам Бронте </w:t>
      </w:r>
      <w:r w:rsidR="002C7F47">
        <w:rPr>
          <w:rFonts w:ascii="Times New Roman" w:hAnsi="Times New Roman" w:cs="Times New Roman"/>
          <w:sz w:val="28"/>
          <w:szCs w:val="28"/>
          <w:lang w:val="uk-UA"/>
        </w:rPr>
        <w:t xml:space="preserve">вдалося </w:t>
      </w:r>
      <w:r w:rsidRPr="00631CE5">
        <w:rPr>
          <w:rFonts w:ascii="Times New Roman" w:hAnsi="Times New Roman" w:cs="Times New Roman"/>
          <w:sz w:val="28"/>
          <w:szCs w:val="28"/>
        </w:rPr>
        <w:t>створити свої чудові твори</w:t>
      </w:r>
      <w:proofErr w:type="gramStart"/>
      <w:r w:rsidRPr="00631CE5">
        <w:rPr>
          <w:rFonts w:ascii="Times New Roman" w:hAnsi="Times New Roman" w:cs="Times New Roman"/>
          <w:sz w:val="28"/>
          <w:szCs w:val="28"/>
        </w:rPr>
        <w:t xml:space="preserve"> ,</w:t>
      </w:r>
      <w:proofErr w:type="gramEnd"/>
      <w:r w:rsidRPr="00631CE5">
        <w:rPr>
          <w:rFonts w:ascii="Times New Roman" w:hAnsi="Times New Roman" w:cs="Times New Roman"/>
          <w:sz w:val="28"/>
          <w:szCs w:val="28"/>
        </w:rPr>
        <w:t xml:space="preserve"> наповнені сильними почуттями і справжніми пристрастями.</w:t>
      </w:r>
    </w:p>
    <w:p w:rsidR="00667261" w:rsidRPr="00631CE5" w:rsidRDefault="002C7F47" w:rsidP="00377F31">
      <w:pPr>
        <w:spacing w:line="360" w:lineRule="auto"/>
        <w:rPr>
          <w:rFonts w:ascii="Times New Roman" w:hAnsi="Times New Roman" w:cs="Times New Roman"/>
          <w:sz w:val="28"/>
          <w:szCs w:val="28"/>
        </w:rPr>
      </w:pPr>
      <w:r>
        <w:rPr>
          <w:rFonts w:ascii="Times New Roman" w:hAnsi="Times New Roman" w:cs="Times New Roman"/>
          <w:sz w:val="28"/>
          <w:szCs w:val="28"/>
        </w:rPr>
        <w:t>Сі</w:t>
      </w:r>
      <w:proofErr w:type="gramStart"/>
      <w:r>
        <w:rPr>
          <w:rFonts w:ascii="Times New Roman" w:hAnsi="Times New Roman" w:cs="Times New Roman"/>
          <w:sz w:val="28"/>
          <w:szCs w:val="28"/>
        </w:rPr>
        <w:t>м'я</w:t>
      </w:r>
      <w:proofErr w:type="gramEnd"/>
      <w:r>
        <w:rPr>
          <w:rFonts w:ascii="Times New Roman" w:hAnsi="Times New Roman" w:cs="Times New Roman"/>
          <w:sz w:val="28"/>
          <w:szCs w:val="28"/>
        </w:rPr>
        <w:t xml:space="preserve"> сестер Бронте </w:t>
      </w:r>
      <w:r w:rsidR="00667261" w:rsidRPr="00631CE5">
        <w:rPr>
          <w:rFonts w:ascii="Times New Roman" w:hAnsi="Times New Roman" w:cs="Times New Roman"/>
          <w:sz w:val="28"/>
          <w:szCs w:val="28"/>
        </w:rPr>
        <w:t xml:space="preserve"> не могла назвати себе багатою. Не ві</w:t>
      </w:r>
      <w:proofErr w:type="gramStart"/>
      <w:r w:rsidR="00667261" w:rsidRPr="00631CE5">
        <w:rPr>
          <w:rFonts w:ascii="Times New Roman" w:hAnsi="Times New Roman" w:cs="Times New Roman"/>
          <w:sz w:val="28"/>
          <w:szCs w:val="28"/>
        </w:rPr>
        <w:t>др</w:t>
      </w:r>
      <w:proofErr w:type="gramEnd"/>
      <w:r w:rsidR="00667261" w:rsidRPr="00631CE5">
        <w:rPr>
          <w:rFonts w:ascii="Times New Roman" w:hAnsi="Times New Roman" w:cs="Times New Roman"/>
          <w:sz w:val="28"/>
          <w:szCs w:val="28"/>
        </w:rPr>
        <w:t>із</w:t>
      </w:r>
      <w:r>
        <w:rPr>
          <w:rFonts w:ascii="Times New Roman" w:hAnsi="Times New Roman" w:cs="Times New Roman"/>
          <w:sz w:val="28"/>
          <w:szCs w:val="28"/>
        </w:rPr>
        <w:t>нялася вона і знатністю. Але до</w:t>
      </w:r>
      <w:r>
        <w:rPr>
          <w:rFonts w:ascii="Times New Roman" w:hAnsi="Times New Roman" w:cs="Times New Roman"/>
          <w:sz w:val="28"/>
          <w:szCs w:val="28"/>
          <w:lang w:val="uk-UA"/>
        </w:rPr>
        <w:t>нь</w:t>
      </w:r>
      <w:r>
        <w:rPr>
          <w:rFonts w:ascii="Times New Roman" w:hAnsi="Times New Roman" w:cs="Times New Roman"/>
          <w:sz w:val="28"/>
          <w:szCs w:val="28"/>
        </w:rPr>
        <w:t xml:space="preserve">ки Патріка Бронте були </w:t>
      </w:r>
      <w:r>
        <w:rPr>
          <w:rFonts w:ascii="Times New Roman" w:hAnsi="Times New Roman" w:cs="Times New Roman"/>
          <w:sz w:val="28"/>
          <w:szCs w:val="28"/>
          <w:lang w:val="uk-UA"/>
        </w:rPr>
        <w:t>дуже</w:t>
      </w:r>
      <w:r w:rsidR="00667261" w:rsidRPr="00631CE5">
        <w:rPr>
          <w:rFonts w:ascii="Times New Roman" w:hAnsi="Times New Roman" w:cs="Times New Roman"/>
          <w:sz w:val="28"/>
          <w:szCs w:val="28"/>
        </w:rPr>
        <w:t xml:space="preserve"> талановиті: з раннього віку </w:t>
      </w:r>
      <w:proofErr w:type="gramStart"/>
      <w:r w:rsidR="00667261" w:rsidRPr="00631CE5">
        <w:rPr>
          <w:rFonts w:ascii="Times New Roman" w:hAnsi="Times New Roman" w:cs="Times New Roman"/>
          <w:sz w:val="28"/>
          <w:szCs w:val="28"/>
        </w:rPr>
        <w:t>вони</w:t>
      </w:r>
      <w:proofErr w:type="gramEnd"/>
      <w:r w:rsidR="00667261" w:rsidRPr="00631CE5">
        <w:rPr>
          <w:rFonts w:ascii="Times New Roman" w:hAnsi="Times New Roman" w:cs="Times New Roman"/>
          <w:sz w:val="28"/>
          <w:szCs w:val="28"/>
        </w:rPr>
        <w:t xml:space="preserve"> захоплювалися літературою, дуже любили фантазувати і створювати уявні країни. Немає сумніві</w:t>
      </w:r>
      <w:proofErr w:type="gramStart"/>
      <w:r w:rsidR="00667261" w:rsidRPr="00631CE5">
        <w:rPr>
          <w:rFonts w:ascii="Times New Roman" w:hAnsi="Times New Roman" w:cs="Times New Roman"/>
          <w:sz w:val="28"/>
          <w:szCs w:val="28"/>
        </w:rPr>
        <w:t>в</w:t>
      </w:r>
      <w:proofErr w:type="gramEnd"/>
      <w:r w:rsidR="00667261" w:rsidRPr="00631CE5">
        <w:rPr>
          <w:rFonts w:ascii="Times New Roman" w:hAnsi="Times New Roman" w:cs="Times New Roman"/>
          <w:sz w:val="28"/>
          <w:szCs w:val="28"/>
        </w:rPr>
        <w:t>, що і сувора природа н</w:t>
      </w:r>
      <w:r>
        <w:rPr>
          <w:rFonts w:ascii="Times New Roman" w:hAnsi="Times New Roman" w:cs="Times New Roman"/>
          <w:sz w:val="28"/>
          <w:szCs w:val="28"/>
        </w:rPr>
        <w:t>акладала свій певний</w:t>
      </w:r>
      <w:r w:rsidR="00513680">
        <w:rPr>
          <w:rFonts w:ascii="Times New Roman" w:hAnsi="Times New Roman" w:cs="Times New Roman"/>
          <w:sz w:val="28"/>
          <w:szCs w:val="28"/>
          <w:lang w:val="uk-UA"/>
        </w:rPr>
        <w:t>,</w:t>
      </w:r>
      <w:r>
        <w:rPr>
          <w:rFonts w:ascii="Times New Roman" w:hAnsi="Times New Roman" w:cs="Times New Roman"/>
          <w:sz w:val="28"/>
          <w:szCs w:val="28"/>
        </w:rPr>
        <w:t xml:space="preserve"> </w:t>
      </w:r>
      <w:r w:rsidR="00513680">
        <w:rPr>
          <w:rFonts w:ascii="Times New Roman" w:hAnsi="Times New Roman" w:cs="Times New Roman"/>
          <w:sz w:val="28"/>
          <w:szCs w:val="28"/>
          <w:lang w:val="uk-UA"/>
        </w:rPr>
        <w:t xml:space="preserve">безперечний </w:t>
      </w:r>
      <w:r w:rsidR="00667261" w:rsidRPr="00631CE5">
        <w:rPr>
          <w:rFonts w:ascii="Times New Roman" w:hAnsi="Times New Roman" w:cs="Times New Roman"/>
          <w:sz w:val="28"/>
          <w:szCs w:val="28"/>
        </w:rPr>
        <w:t xml:space="preserve"> відбиток на характер і світогляд маленьких дівчаток. Британський літературознавець Віктор Соден Прітчетт розглядав роман</w:t>
      </w:r>
      <w:proofErr w:type="gramStart"/>
      <w:r w:rsidR="00667261" w:rsidRPr="00631CE5">
        <w:rPr>
          <w:rFonts w:ascii="Times New Roman" w:hAnsi="Times New Roman" w:cs="Times New Roman"/>
          <w:sz w:val="28"/>
          <w:szCs w:val="28"/>
        </w:rPr>
        <w:t xml:space="preserve"> Е</w:t>
      </w:r>
      <w:proofErr w:type="gramEnd"/>
      <w:r w:rsidR="00667261" w:rsidRPr="00631CE5">
        <w:rPr>
          <w:rFonts w:ascii="Times New Roman" w:hAnsi="Times New Roman" w:cs="Times New Roman"/>
          <w:sz w:val="28"/>
          <w:szCs w:val="28"/>
        </w:rPr>
        <w:t xml:space="preserve">мілі Бронте, порівнюючи його персонажів з похмурими мешканцями Йоркшира: «Бути може, герої його спочатку вразять читача неприхованою жорстокістю і безжальністю - однак насправді в </w:t>
      </w:r>
      <w:proofErr w:type="gramStart"/>
      <w:r w:rsidR="00667261" w:rsidRPr="00631CE5">
        <w:rPr>
          <w:rFonts w:ascii="Times New Roman" w:hAnsi="Times New Roman" w:cs="Times New Roman"/>
          <w:sz w:val="28"/>
          <w:szCs w:val="28"/>
        </w:rPr>
        <w:t>р</w:t>
      </w:r>
      <w:proofErr w:type="gramEnd"/>
      <w:r w:rsidR="00667261" w:rsidRPr="00631CE5">
        <w:rPr>
          <w:rFonts w:ascii="Times New Roman" w:hAnsi="Times New Roman" w:cs="Times New Roman"/>
          <w:sz w:val="28"/>
          <w:szCs w:val="28"/>
        </w:rPr>
        <w:t xml:space="preserve">ізкості і непримиренності суджень, в гордині, в загострене відчуття гріха виражалася притаманна мешканцям цих місць життєва філософія, понад усе ставила волю кожної людської особистості. Для того щоб вижити в цих краях, необхідно було навчитися підкоряти собі інших, самим при цьому нікому не </w:t>
      </w:r>
      <w:proofErr w:type="gramStart"/>
      <w:r w:rsidR="00667261" w:rsidRPr="00631CE5">
        <w:rPr>
          <w:rFonts w:ascii="Times New Roman" w:hAnsi="Times New Roman" w:cs="Times New Roman"/>
          <w:sz w:val="28"/>
          <w:szCs w:val="28"/>
        </w:rPr>
        <w:t>п</w:t>
      </w:r>
      <w:proofErr w:type="gramEnd"/>
      <w:r w:rsidR="00667261" w:rsidRPr="00631CE5">
        <w:rPr>
          <w:rFonts w:ascii="Times New Roman" w:hAnsi="Times New Roman" w:cs="Times New Roman"/>
          <w:sz w:val="28"/>
          <w:szCs w:val="28"/>
        </w:rPr>
        <w:t>ідкоряючись</w:t>
      </w:r>
      <w:r w:rsidR="00B71979">
        <w:rPr>
          <w:rFonts w:ascii="Times New Roman" w:hAnsi="Times New Roman" w:cs="Times New Roman"/>
          <w:sz w:val="28"/>
          <w:szCs w:val="28"/>
          <w:lang w:val="uk-UA"/>
        </w:rPr>
        <w:t>»</w:t>
      </w:r>
      <w:r w:rsidR="00B71979">
        <w:rPr>
          <w:rFonts w:ascii="Times New Roman" w:hAnsi="Times New Roman" w:cs="Times New Roman"/>
          <w:sz w:val="28"/>
          <w:szCs w:val="28"/>
        </w:rPr>
        <w:t xml:space="preserve"> </w:t>
      </w:r>
      <w:r w:rsidR="00513680">
        <w:rPr>
          <w:rFonts w:ascii="Times New Roman" w:hAnsi="Times New Roman" w:cs="Times New Roman"/>
          <w:sz w:val="28"/>
          <w:szCs w:val="28"/>
        </w:rPr>
        <w:t>[</w:t>
      </w:r>
      <w:r w:rsidR="00513680">
        <w:rPr>
          <w:rFonts w:ascii="Times New Roman" w:hAnsi="Times New Roman" w:cs="Times New Roman"/>
          <w:sz w:val="28"/>
          <w:szCs w:val="28"/>
          <w:lang w:val="uk-UA"/>
        </w:rPr>
        <w:t>7,с.33</w:t>
      </w:r>
      <w:r w:rsidR="00513680">
        <w:rPr>
          <w:rFonts w:ascii="Times New Roman" w:hAnsi="Times New Roman" w:cs="Times New Roman"/>
          <w:sz w:val="28"/>
          <w:szCs w:val="28"/>
        </w:rPr>
        <w:t>]</w:t>
      </w:r>
      <w:r w:rsidR="00667261" w:rsidRPr="00631CE5">
        <w:rPr>
          <w:rFonts w:ascii="Times New Roman" w:hAnsi="Times New Roman" w:cs="Times New Roman"/>
          <w:sz w:val="28"/>
          <w:szCs w:val="28"/>
        </w:rPr>
        <w:t>.</w:t>
      </w:r>
    </w:p>
    <w:p w:rsidR="00667261" w:rsidRPr="00631CE5" w:rsidRDefault="00667261" w:rsidP="00513680">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lastRenderedPageBreak/>
        <w:t xml:space="preserve">Безумовно, життя </w:t>
      </w:r>
      <w:r w:rsidR="00B71979">
        <w:rPr>
          <w:rFonts w:ascii="Times New Roman" w:hAnsi="Times New Roman" w:cs="Times New Roman"/>
          <w:sz w:val="28"/>
          <w:szCs w:val="28"/>
        </w:rPr>
        <w:t>майбутніх письменниць ві</w:t>
      </w:r>
      <w:proofErr w:type="gramStart"/>
      <w:r w:rsidR="00B71979">
        <w:rPr>
          <w:rFonts w:ascii="Times New Roman" w:hAnsi="Times New Roman" w:cs="Times New Roman"/>
          <w:sz w:val="28"/>
          <w:szCs w:val="28"/>
        </w:rPr>
        <w:t>др</w:t>
      </w:r>
      <w:proofErr w:type="gramEnd"/>
      <w:r w:rsidR="00B71979">
        <w:rPr>
          <w:rFonts w:ascii="Times New Roman" w:hAnsi="Times New Roman" w:cs="Times New Roman"/>
          <w:sz w:val="28"/>
          <w:szCs w:val="28"/>
        </w:rPr>
        <w:t>ізнял</w:t>
      </w:r>
      <w:r w:rsidR="00B71979">
        <w:rPr>
          <w:rFonts w:ascii="Times New Roman" w:hAnsi="Times New Roman" w:cs="Times New Roman"/>
          <w:sz w:val="28"/>
          <w:szCs w:val="28"/>
          <w:lang w:val="uk-UA"/>
        </w:rPr>
        <w:t>о</w:t>
      </w:r>
      <w:r w:rsidR="00B71979">
        <w:rPr>
          <w:rFonts w:ascii="Times New Roman" w:hAnsi="Times New Roman" w:cs="Times New Roman"/>
          <w:sz w:val="28"/>
          <w:szCs w:val="28"/>
        </w:rPr>
        <w:t>ся своєрідністю: у н</w:t>
      </w:r>
      <w:r w:rsidR="00B71979">
        <w:rPr>
          <w:rFonts w:ascii="Times New Roman" w:hAnsi="Times New Roman" w:cs="Times New Roman"/>
          <w:sz w:val="28"/>
          <w:szCs w:val="28"/>
          <w:lang w:val="uk-UA"/>
        </w:rPr>
        <w:t>ьому</w:t>
      </w:r>
      <w:r w:rsidRPr="00631CE5">
        <w:rPr>
          <w:rFonts w:ascii="Times New Roman" w:hAnsi="Times New Roman" w:cs="Times New Roman"/>
          <w:sz w:val="28"/>
          <w:szCs w:val="28"/>
        </w:rPr>
        <w:t xml:space="preserve"> поєднувався якийсь природний аскетизм, сталева суворість і разом з тим непереборне бажання творити і писати.</w:t>
      </w:r>
    </w:p>
    <w:p w:rsidR="00667261" w:rsidRPr="00631CE5" w:rsidRDefault="00513680" w:rsidP="00513680">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Життя маленьких дівчаток, </w:t>
      </w:r>
      <w:r>
        <w:rPr>
          <w:rFonts w:ascii="Times New Roman" w:hAnsi="Times New Roman" w:cs="Times New Roman"/>
          <w:sz w:val="28"/>
          <w:szCs w:val="28"/>
          <w:lang w:val="uk-UA"/>
        </w:rPr>
        <w:t>які рано</w:t>
      </w:r>
      <w:r>
        <w:rPr>
          <w:rFonts w:ascii="Times New Roman" w:hAnsi="Times New Roman" w:cs="Times New Roman"/>
          <w:sz w:val="28"/>
          <w:szCs w:val="28"/>
        </w:rPr>
        <w:t xml:space="preserve"> втратили мат</w:t>
      </w:r>
      <w:r>
        <w:rPr>
          <w:rFonts w:ascii="Times New Roman" w:hAnsi="Times New Roman" w:cs="Times New Roman"/>
          <w:sz w:val="28"/>
          <w:szCs w:val="28"/>
          <w:lang w:val="uk-UA"/>
        </w:rPr>
        <w:t>і</w:t>
      </w:r>
      <w:proofErr w:type="gramStart"/>
      <w:r>
        <w:rPr>
          <w:rFonts w:ascii="Times New Roman" w:hAnsi="Times New Roman" w:cs="Times New Roman"/>
          <w:sz w:val="28"/>
          <w:szCs w:val="28"/>
          <w:lang w:val="uk-UA"/>
        </w:rPr>
        <w:t>р</w:t>
      </w:r>
      <w:proofErr w:type="gramEnd"/>
      <w:r w:rsidR="00667261" w:rsidRPr="00631CE5">
        <w:rPr>
          <w:rFonts w:ascii="Times New Roman" w:hAnsi="Times New Roman" w:cs="Times New Roman"/>
          <w:sz w:val="28"/>
          <w:szCs w:val="28"/>
        </w:rPr>
        <w:t>, ніяк не мож</w:t>
      </w:r>
      <w:r>
        <w:rPr>
          <w:rFonts w:ascii="Times New Roman" w:hAnsi="Times New Roman" w:cs="Times New Roman"/>
          <w:sz w:val="28"/>
          <w:szCs w:val="28"/>
        </w:rPr>
        <w:t>на назвати райдужн</w:t>
      </w:r>
      <w:r>
        <w:rPr>
          <w:rFonts w:ascii="Times New Roman" w:hAnsi="Times New Roman" w:cs="Times New Roman"/>
          <w:sz w:val="28"/>
          <w:szCs w:val="28"/>
          <w:lang w:val="uk-UA"/>
        </w:rPr>
        <w:t>им</w:t>
      </w:r>
      <w:r w:rsidR="00667261" w:rsidRPr="00631CE5">
        <w:rPr>
          <w:rFonts w:ascii="Times New Roman" w:hAnsi="Times New Roman" w:cs="Times New Roman"/>
          <w:sz w:val="28"/>
          <w:szCs w:val="28"/>
        </w:rPr>
        <w:t>. Більшу частину ч</w:t>
      </w:r>
      <w:r>
        <w:rPr>
          <w:rFonts w:ascii="Times New Roman" w:hAnsi="Times New Roman" w:cs="Times New Roman"/>
          <w:sz w:val="28"/>
          <w:szCs w:val="28"/>
        </w:rPr>
        <w:t xml:space="preserve">асу вони проводили </w:t>
      </w:r>
      <w:r w:rsidR="00667261" w:rsidRPr="00631CE5">
        <w:rPr>
          <w:rFonts w:ascii="Times New Roman" w:hAnsi="Times New Roman" w:cs="Times New Roman"/>
          <w:sz w:val="28"/>
          <w:szCs w:val="28"/>
        </w:rPr>
        <w:t xml:space="preserve"> один </w:t>
      </w:r>
      <w:r>
        <w:rPr>
          <w:rFonts w:ascii="Times New Roman" w:hAnsi="Times New Roman" w:cs="Times New Roman"/>
          <w:sz w:val="28"/>
          <w:szCs w:val="28"/>
          <w:lang w:val="uk-UA"/>
        </w:rPr>
        <w:t xml:space="preserve">з </w:t>
      </w:r>
      <w:r>
        <w:rPr>
          <w:rFonts w:ascii="Times New Roman" w:hAnsi="Times New Roman" w:cs="Times New Roman"/>
          <w:sz w:val="28"/>
          <w:szCs w:val="28"/>
        </w:rPr>
        <w:t>одн</w:t>
      </w:r>
      <w:r>
        <w:rPr>
          <w:rFonts w:ascii="Times New Roman" w:hAnsi="Times New Roman" w:cs="Times New Roman"/>
          <w:sz w:val="28"/>
          <w:szCs w:val="28"/>
          <w:lang w:val="uk-UA"/>
        </w:rPr>
        <w:t xml:space="preserve">им і </w:t>
      </w:r>
      <w:r w:rsidR="00B71979">
        <w:rPr>
          <w:rFonts w:ascii="Times New Roman" w:hAnsi="Times New Roman" w:cs="Times New Roman"/>
          <w:sz w:val="28"/>
          <w:szCs w:val="28"/>
          <w:lang w:val="uk-UA"/>
        </w:rPr>
        <w:t>б</w:t>
      </w:r>
      <w:r>
        <w:rPr>
          <w:rFonts w:ascii="Times New Roman" w:hAnsi="Times New Roman" w:cs="Times New Roman"/>
          <w:sz w:val="28"/>
          <w:szCs w:val="28"/>
          <w:lang w:val="uk-UA"/>
        </w:rPr>
        <w:t xml:space="preserve">ули </w:t>
      </w:r>
      <w:r w:rsidR="00667261" w:rsidRPr="00631CE5">
        <w:rPr>
          <w:rFonts w:ascii="Times New Roman" w:hAnsi="Times New Roman" w:cs="Times New Roman"/>
          <w:sz w:val="28"/>
          <w:szCs w:val="28"/>
        </w:rPr>
        <w:t>позбавлені простого дитячого спілкування. Ізольоване місце, на якому стояв ї</w:t>
      </w:r>
      <w:r>
        <w:rPr>
          <w:rFonts w:ascii="Times New Roman" w:hAnsi="Times New Roman" w:cs="Times New Roman"/>
          <w:sz w:val="28"/>
          <w:szCs w:val="28"/>
        </w:rPr>
        <w:t xml:space="preserve">хній будинок, </w:t>
      </w:r>
      <w:r>
        <w:rPr>
          <w:rFonts w:ascii="Times New Roman" w:hAnsi="Times New Roman" w:cs="Times New Roman"/>
          <w:sz w:val="28"/>
          <w:szCs w:val="28"/>
          <w:lang w:val="uk-UA"/>
        </w:rPr>
        <w:t>було досить одноманітним</w:t>
      </w:r>
      <w:r>
        <w:rPr>
          <w:rFonts w:ascii="Times New Roman" w:hAnsi="Times New Roman" w:cs="Times New Roman"/>
          <w:sz w:val="28"/>
          <w:szCs w:val="28"/>
        </w:rPr>
        <w:t>, нудн</w:t>
      </w:r>
      <w:r>
        <w:rPr>
          <w:rFonts w:ascii="Times New Roman" w:hAnsi="Times New Roman" w:cs="Times New Roman"/>
          <w:sz w:val="28"/>
          <w:szCs w:val="28"/>
          <w:lang w:val="uk-UA"/>
        </w:rPr>
        <w:t>е</w:t>
      </w:r>
      <w:r>
        <w:rPr>
          <w:rFonts w:ascii="Times New Roman" w:hAnsi="Times New Roman" w:cs="Times New Roman"/>
          <w:sz w:val="28"/>
          <w:szCs w:val="28"/>
        </w:rPr>
        <w:t xml:space="preserve"> життя сприял</w:t>
      </w:r>
      <w:r>
        <w:rPr>
          <w:rFonts w:ascii="Times New Roman" w:hAnsi="Times New Roman" w:cs="Times New Roman"/>
          <w:sz w:val="28"/>
          <w:szCs w:val="28"/>
          <w:lang w:val="uk-UA"/>
        </w:rPr>
        <w:t>о</w:t>
      </w:r>
      <w:r>
        <w:rPr>
          <w:rFonts w:ascii="Times New Roman" w:hAnsi="Times New Roman" w:cs="Times New Roman"/>
          <w:sz w:val="28"/>
          <w:szCs w:val="28"/>
        </w:rPr>
        <w:t xml:space="preserve"> ще більшо</w:t>
      </w:r>
      <w:r>
        <w:rPr>
          <w:rFonts w:ascii="Times New Roman" w:hAnsi="Times New Roman" w:cs="Times New Roman"/>
          <w:sz w:val="28"/>
          <w:szCs w:val="28"/>
          <w:lang w:val="uk-UA"/>
        </w:rPr>
        <w:t xml:space="preserve">му </w:t>
      </w:r>
      <w:r>
        <w:rPr>
          <w:rFonts w:ascii="Times New Roman" w:hAnsi="Times New Roman" w:cs="Times New Roman"/>
          <w:sz w:val="28"/>
          <w:szCs w:val="28"/>
        </w:rPr>
        <w:t>усамітненн</w:t>
      </w:r>
      <w:r>
        <w:rPr>
          <w:rFonts w:ascii="Times New Roman" w:hAnsi="Times New Roman" w:cs="Times New Roman"/>
          <w:sz w:val="28"/>
          <w:szCs w:val="28"/>
          <w:lang w:val="uk-UA"/>
        </w:rPr>
        <w:t>ю</w:t>
      </w:r>
      <w:r>
        <w:rPr>
          <w:rFonts w:ascii="Times New Roman" w:hAnsi="Times New Roman" w:cs="Times New Roman"/>
          <w:sz w:val="28"/>
          <w:szCs w:val="28"/>
        </w:rPr>
        <w:t xml:space="preserve"> і неминучо</w:t>
      </w:r>
      <w:r>
        <w:rPr>
          <w:rFonts w:ascii="Times New Roman" w:hAnsi="Times New Roman" w:cs="Times New Roman"/>
          <w:sz w:val="28"/>
          <w:szCs w:val="28"/>
          <w:lang w:val="uk-UA"/>
        </w:rPr>
        <w:t xml:space="preserve">му </w:t>
      </w:r>
      <w:r w:rsidR="00667261" w:rsidRPr="00631CE5">
        <w:rPr>
          <w:rFonts w:ascii="Times New Roman" w:hAnsi="Times New Roman" w:cs="Times New Roman"/>
          <w:sz w:val="28"/>
          <w:szCs w:val="28"/>
        </w:rPr>
        <w:t xml:space="preserve"> відходу у власний духовний </w:t>
      </w:r>
      <w:proofErr w:type="gramStart"/>
      <w:r w:rsidR="00667261" w:rsidRPr="00631CE5">
        <w:rPr>
          <w:rFonts w:ascii="Times New Roman" w:hAnsi="Times New Roman" w:cs="Times New Roman"/>
          <w:sz w:val="28"/>
          <w:szCs w:val="28"/>
        </w:rPr>
        <w:t>св</w:t>
      </w:r>
      <w:proofErr w:type="gramEnd"/>
      <w:r w:rsidR="00667261" w:rsidRPr="00631CE5">
        <w:rPr>
          <w:rFonts w:ascii="Times New Roman" w:hAnsi="Times New Roman" w:cs="Times New Roman"/>
          <w:sz w:val="28"/>
          <w:szCs w:val="28"/>
        </w:rPr>
        <w:t>іт.</w:t>
      </w:r>
    </w:p>
    <w:p w:rsidR="00667261" w:rsidRPr="00513680" w:rsidRDefault="00667261" w:rsidP="00513680">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rPr>
        <w:t>Еміл</w:t>
      </w:r>
      <w:r w:rsidR="00513680">
        <w:rPr>
          <w:rFonts w:ascii="Times New Roman" w:hAnsi="Times New Roman" w:cs="Times New Roman"/>
          <w:sz w:val="28"/>
          <w:szCs w:val="28"/>
        </w:rPr>
        <w:t xml:space="preserve">і, можливо, була </w:t>
      </w:r>
      <w:proofErr w:type="gramStart"/>
      <w:r w:rsidR="00513680">
        <w:rPr>
          <w:rFonts w:ascii="Times New Roman" w:hAnsi="Times New Roman" w:cs="Times New Roman"/>
          <w:sz w:val="28"/>
          <w:szCs w:val="28"/>
        </w:rPr>
        <w:t>самою</w:t>
      </w:r>
      <w:proofErr w:type="gramEnd"/>
      <w:r w:rsidR="00513680">
        <w:rPr>
          <w:rFonts w:ascii="Times New Roman" w:hAnsi="Times New Roman" w:cs="Times New Roman"/>
          <w:sz w:val="28"/>
          <w:szCs w:val="28"/>
        </w:rPr>
        <w:t xml:space="preserve"> закритою</w:t>
      </w:r>
      <w:r w:rsidRPr="00631CE5">
        <w:rPr>
          <w:rFonts w:ascii="Times New Roman" w:hAnsi="Times New Roman" w:cs="Times New Roman"/>
          <w:sz w:val="28"/>
          <w:szCs w:val="28"/>
        </w:rPr>
        <w:t xml:space="preserve"> з трьох сестер. За </w:t>
      </w:r>
      <w:proofErr w:type="gramStart"/>
      <w:r w:rsidRPr="00631CE5">
        <w:rPr>
          <w:rFonts w:ascii="Times New Roman" w:hAnsi="Times New Roman" w:cs="Times New Roman"/>
          <w:sz w:val="28"/>
          <w:szCs w:val="28"/>
        </w:rPr>
        <w:t>св</w:t>
      </w:r>
      <w:proofErr w:type="gramEnd"/>
      <w:r w:rsidRPr="00631CE5">
        <w:rPr>
          <w:rFonts w:ascii="Times New Roman" w:hAnsi="Times New Roman" w:cs="Times New Roman"/>
          <w:sz w:val="28"/>
          <w:szCs w:val="28"/>
        </w:rPr>
        <w:t>ідченням очевидців, вона рідко виходила з дому, а якщо і робила прогулянки, то не була о</w:t>
      </w:r>
      <w:r w:rsidR="00513680">
        <w:rPr>
          <w:rFonts w:ascii="Times New Roman" w:hAnsi="Times New Roman" w:cs="Times New Roman"/>
          <w:sz w:val="28"/>
          <w:szCs w:val="28"/>
        </w:rPr>
        <w:t xml:space="preserve">собливо </w:t>
      </w:r>
      <w:r w:rsidR="00513680">
        <w:rPr>
          <w:rFonts w:ascii="Times New Roman" w:hAnsi="Times New Roman" w:cs="Times New Roman"/>
          <w:sz w:val="28"/>
          <w:szCs w:val="28"/>
          <w:lang w:val="uk-UA"/>
        </w:rPr>
        <w:t>привітна до</w:t>
      </w:r>
      <w:r w:rsidRPr="00631CE5">
        <w:rPr>
          <w:rFonts w:ascii="Times New Roman" w:hAnsi="Times New Roman" w:cs="Times New Roman"/>
          <w:sz w:val="28"/>
          <w:szCs w:val="28"/>
        </w:rPr>
        <w:t xml:space="preserve"> розмов з сус</w:t>
      </w:r>
      <w:r w:rsidR="00513680">
        <w:rPr>
          <w:rFonts w:ascii="Times New Roman" w:hAnsi="Times New Roman" w:cs="Times New Roman"/>
          <w:sz w:val="28"/>
          <w:szCs w:val="28"/>
        </w:rPr>
        <w:t xml:space="preserve">ідами. </w:t>
      </w:r>
      <w:r w:rsidR="00513680">
        <w:rPr>
          <w:rFonts w:ascii="Times New Roman" w:hAnsi="Times New Roman" w:cs="Times New Roman"/>
          <w:sz w:val="28"/>
          <w:szCs w:val="28"/>
          <w:lang w:val="uk-UA"/>
        </w:rPr>
        <w:t>Часто  можна було бачити,як вона прогулюється на одинці шепоче щось сама собі.</w:t>
      </w:r>
    </w:p>
    <w:p w:rsidR="00667261" w:rsidRPr="00631CE5" w:rsidRDefault="00667261" w:rsidP="002B62E9">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Деякий час маленька</w:t>
      </w:r>
      <w:proofErr w:type="gramStart"/>
      <w:r w:rsidR="002B62E9">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 Е</w:t>
      </w:r>
      <w:proofErr w:type="gramEnd"/>
      <w:r w:rsidRPr="00631CE5">
        <w:rPr>
          <w:rFonts w:ascii="Times New Roman" w:hAnsi="Times New Roman" w:cs="Times New Roman"/>
          <w:sz w:val="28"/>
          <w:szCs w:val="28"/>
        </w:rPr>
        <w:t>мілі разом із сестрою Шарлоттою вчилася у благодійній школі в Коуен-Брідж.</w:t>
      </w:r>
      <w:r w:rsidR="002B62E9">
        <w:rPr>
          <w:rFonts w:ascii="Times New Roman" w:hAnsi="Times New Roman" w:cs="Times New Roman"/>
          <w:sz w:val="28"/>
          <w:szCs w:val="28"/>
          <w:lang w:val="uk-UA"/>
        </w:rPr>
        <w:t xml:space="preserve"> </w:t>
      </w:r>
      <w:r w:rsidR="002B62E9">
        <w:rPr>
          <w:rFonts w:ascii="Times New Roman" w:hAnsi="Times New Roman" w:cs="Times New Roman"/>
          <w:sz w:val="28"/>
          <w:szCs w:val="28"/>
        </w:rPr>
        <w:t xml:space="preserve"> Саме це страшне місце </w:t>
      </w:r>
      <w:r w:rsidR="002B62E9">
        <w:rPr>
          <w:rFonts w:ascii="Times New Roman" w:hAnsi="Times New Roman" w:cs="Times New Roman"/>
          <w:sz w:val="28"/>
          <w:szCs w:val="28"/>
          <w:lang w:val="uk-UA"/>
        </w:rPr>
        <w:t>є прототипом</w:t>
      </w:r>
      <w:r w:rsidR="002B62E9">
        <w:rPr>
          <w:rFonts w:ascii="Times New Roman" w:hAnsi="Times New Roman" w:cs="Times New Roman"/>
          <w:sz w:val="28"/>
          <w:szCs w:val="28"/>
        </w:rPr>
        <w:t xml:space="preserve"> </w:t>
      </w:r>
      <w:r w:rsidRPr="00631CE5">
        <w:rPr>
          <w:rFonts w:ascii="Times New Roman" w:hAnsi="Times New Roman" w:cs="Times New Roman"/>
          <w:sz w:val="28"/>
          <w:szCs w:val="28"/>
        </w:rPr>
        <w:t xml:space="preserve"> Локвудс</w:t>
      </w:r>
      <w:r w:rsidR="002B62E9">
        <w:rPr>
          <w:rFonts w:ascii="Times New Roman" w:hAnsi="Times New Roman" w:cs="Times New Roman"/>
          <w:sz w:val="28"/>
          <w:szCs w:val="28"/>
          <w:lang w:val="uk-UA"/>
        </w:rPr>
        <w:t>ь</w:t>
      </w:r>
      <w:r w:rsidRPr="00631CE5">
        <w:rPr>
          <w:rFonts w:ascii="Times New Roman" w:hAnsi="Times New Roman" w:cs="Times New Roman"/>
          <w:sz w:val="28"/>
          <w:szCs w:val="28"/>
        </w:rPr>
        <w:t>кого притулку в романі Шарлотти «Джен Ейр», де були описа</w:t>
      </w:r>
      <w:r w:rsidR="002B62E9">
        <w:rPr>
          <w:rFonts w:ascii="Times New Roman" w:hAnsi="Times New Roman" w:cs="Times New Roman"/>
          <w:sz w:val="28"/>
          <w:szCs w:val="28"/>
        </w:rPr>
        <w:t xml:space="preserve">ні </w:t>
      </w:r>
      <w:proofErr w:type="gramStart"/>
      <w:r w:rsidR="002B62E9">
        <w:rPr>
          <w:rFonts w:ascii="Times New Roman" w:hAnsi="Times New Roman" w:cs="Times New Roman"/>
          <w:sz w:val="28"/>
          <w:szCs w:val="28"/>
        </w:rPr>
        <w:t>вс</w:t>
      </w:r>
      <w:proofErr w:type="gramEnd"/>
      <w:r w:rsidR="002B62E9">
        <w:rPr>
          <w:rFonts w:ascii="Times New Roman" w:hAnsi="Times New Roman" w:cs="Times New Roman"/>
          <w:sz w:val="28"/>
          <w:szCs w:val="28"/>
        </w:rPr>
        <w:t>і жахи подібних закладів:  голод,  погана їжа</w:t>
      </w:r>
      <w:r w:rsidR="002B62E9">
        <w:rPr>
          <w:rFonts w:ascii="Times New Roman" w:hAnsi="Times New Roman" w:cs="Times New Roman"/>
          <w:sz w:val="28"/>
          <w:szCs w:val="28"/>
          <w:lang w:val="uk-UA"/>
        </w:rPr>
        <w:t xml:space="preserve"> та </w:t>
      </w:r>
      <w:r w:rsidR="002B62E9">
        <w:rPr>
          <w:rFonts w:ascii="Times New Roman" w:hAnsi="Times New Roman" w:cs="Times New Roman"/>
          <w:sz w:val="28"/>
          <w:szCs w:val="28"/>
        </w:rPr>
        <w:t xml:space="preserve"> </w:t>
      </w:r>
      <w:r w:rsidRPr="00631CE5">
        <w:rPr>
          <w:rFonts w:ascii="Times New Roman" w:hAnsi="Times New Roman" w:cs="Times New Roman"/>
          <w:sz w:val="28"/>
          <w:szCs w:val="28"/>
        </w:rPr>
        <w:t xml:space="preserve"> </w:t>
      </w:r>
      <w:r w:rsidR="002B62E9">
        <w:rPr>
          <w:rFonts w:ascii="Times New Roman" w:hAnsi="Times New Roman" w:cs="Times New Roman"/>
          <w:sz w:val="28"/>
          <w:szCs w:val="28"/>
        </w:rPr>
        <w:t xml:space="preserve">жахливе поводження з </w:t>
      </w:r>
      <w:r w:rsidR="002B62E9">
        <w:rPr>
          <w:rFonts w:ascii="Times New Roman" w:hAnsi="Times New Roman" w:cs="Times New Roman"/>
          <w:sz w:val="28"/>
          <w:szCs w:val="28"/>
          <w:lang w:val="uk-UA"/>
        </w:rPr>
        <w:t>дівчатками</w:t>
      </w:r>
      <w:r w:rsidRPr="00631CE5">
        <w:rPr>
          <w:rFonts w:ascii="Times New Roman" w:hAnsi="Times New Roman" w:cs="Times New Roman"/>
          <w:sz w:val="28"/>
          <w:szCs w:val="28"/>
        </w:rPr>
        <w:t xml:space="preserve"> ...</w:t>
      </w:r>
    </w:p>
    <w:p w:rsidR="00667261" w:rsidRPr="00631CE5" w:rsidRDefault="00667261" w:rsidP="002B62E9">
      <w:pPr>
        <w:spacing w:line="360" w:lineRule="auto"/>
        <w:ind w:firstLine="567"/>
        <w:rPr>
          <w:rFonts w:ascii="Times New Roman" w:hAnsi="Times New Roman" w:cs="Times New Roman"/>
          <w:sz w:val="28"/>
          <w:szCs w:val="28"/>
        </w:rPr>
      </w:pPr>
      <w:proofErr w:type="gramStart"/>
      <w:r w:rsidRPr="00631CE5">
        <w:rPr>
          <w:rFonts w:ascii="Times New Roman" w:hAnsi="Times New Roman" w:cs="Times New Roman"/>
          <w:sz w:val="28"/>
          <w:szCs w:val="28"/>
        </w:rPr>
        <w:t>П</w:t>
      </w:r>
      <w:proofErr w:type="gramEnd"/>
      <w:r w:rsidRPr="00631CE5">
        <w:rPr>
          <w:rFonts w:ascii="Times New Roman" w:hAnsi="Times New Roman" w:cs="Times New Roman"/>
          <w:sz w:val="28"/>
          <w:szCs w:val="28"/>
        </w:rPr>
        <w:t>ісля навчання в Коун-Брідж Шарлотта і Емілі вирішили продовжити свою освіту в Брюсселі.</w:t>
      </w:r>
      <w:r w:rsidR="002B62E9">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 Але, на відміну від старшої сестри, Емілі</w:t>
      </w:r>
      <w:r w:rsidR="002B62E9">
        <w:rPr>
          <w:rFonts w:ascii="Times New Roman" w:hAnsi="Times New Roman" w:cs="Times New Roman"/>
          <w:sz w:val="28"/>
          <w:szCs w:val="28"/>
        </w:rPr>
        <w:t xml:space="preserve"> не могла позбутися  </w:t>
      </w:r>
      <w:r w:rsidRPr="00631CE5">
        <w:rPr>
          <w:rFonts w:ascii="Times New Roman" w:hAnsi="Times New Roman" w:cs="Times New Roman"/>
          <w:sz w:val="28"/>
          <w:szCs w:val="28"/>
        </w:rPr>
        <w:t xml:space="preserve"> туги за домівкою,</w:t>
      </w:r>
      <w:r w:rsidR="002B62E9">
        <w:rPr>
          <w:rFonts w:ascii="Times New Roman" w:hAnsi="Times New Roman" w:cs="Times New Roman"/>
          <w:sz w:val="28"/>
          <w:szCs w:val="28"/>
          <w:lang w:val="uk-UA"/>
        </w:rPr>
        <w:t>яка постійно її мучала,</w:t>
      </w:r>
      <w:r w:rsidR="002B62E9">
        <w:rPr>
          <w:rFonts w:ascii="Times New Roman" w:hAnsi="Times New Roman" w:cs="Times New Roman"/>
          <w:sz w:val="28"/>
          <w:szCs w:val="28"/>
        </w:rPr>
        <w:t xml:space="preserve"> і</w:t>
      </w:r>
      <w:r w:rsidR="002B62E9">
        <w:rPr>
          <w:rFonts w:ascii="Times New Roman" w:hAnsi="Times New Roman" w:cs="Times New Roman"/>
          <w:sz w:val="28"/>
          <w:szCs w:val="28"/>
          <w:lang w:val="uk-UA"/>
        </w:rPr>
        <w:t xml:space="preserve"> </w:t>
      </w:r>
      <w:r w:rsidR="002B62E9">
        <w:rPr>
          <w:rFonts w:ascii="Times New Roman" w:hAnsi="Times New Roman" w:cs="Times New Roman"/>
          <w:sz w:val="28"/>
          <w:szCs w:val="28"/>
        </w:rPr>
        <w:t xml:space="preserve"> повернувшись в 1844</w:t>
      </w:r>
      <w:r w:rsidR="002B62E9">
        <w:rPr>
          <w:rFonts w:ascii="Times New Roman" w:hAnsi="Times New Roman" w:cs="Times New Roman"/>
          <w:sz w:val="28"/>
          <w:szCs w:val="28"/>
          <w:lang w:val="uk-UA"/>
        </w:rPr>
        <w:t xml:space="preserve"> </w:t>
      </w:r>
      <w:r w:rsidR="002B62E9">
        <w:rPr>
          <w:rFonts w:ascii="Times New Roman" w:hAnsi="Times New Roman" w:cs="Times New Roman"/>
          <w:sz w:val="28"/>
          <w:szCs w:val="28"/>
        </w:rPr>
        <w:t xml:space="preserve"> році в Англію, вона </w:t>
      </w:r>
      <w:r w:rsidRPr="00631CE5">
        <w:rPr>
          <w:rFonts w:ascii="Times New Roman" w:hAnsi="Times New Roman" w:cs="Times New Roman"/>
          <w:sz w:val="28"/>
          <w:szCs w:val="28"/>
        </w:rPr>
        <w:t xml:space="preserve"> намагалася ніколи не покидати рідних країв.</w:t>
      </w:r>
    </w:p>
    <w:p w:rsidR="002B62E9" w:rsidRDefault="002B62E9" w:rsidP="002B62E9">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rPr>
        <w:t>1846</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р</w:t>
      </w:r>
      <w:proofErr w:type="gramEnd"/>
      <w:r>
        <w:rPr>
          <w:rFonts w:ascii="Times New Roman" w:hAnsi="Times New Roman" w:cs="Times New Roman"/>
          <w:sz w:val="28"/>
          <w:szCs w:val="28"/>
          <w:lang w:val="uk-UA"/>
        </w:rPr>
        <w:t xml:space="preserve">ік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важлива </w:t>
      </w:r>
      <w:r w:rsidR="00667261" w:rsidRPr="00631CE5">
        <w:rPr>
          <w:rFonts w:ascii="Times New Roman" w:hAnsi="Times New Roman" w:cs="Times New Roman"/>
          <w:sz w:val="28"/>
          <w:szCs w:val="28"/>
        </w:rPr>
        <w:t xml:space="preserve"> д</w:t>
      </w:r>
      <w:r>
        <w:rPr>
          <w:rFonts w:ascii="Times New Roman" w:hAnsi="Times New Roman" w:cs="Times New Roman"/>
          <w:sz w:val="28"/>
          <w:szCs w:val="28"/>
        </w:rPr>
        <w:t xml:space="preserve">ата для сестер Бронте. </w:t>
      </w:r>
      <w:r>
        <w:rPr>
          <w:rFonts w:ascii="Times New Roman" w:hAnsi="Times New Roman" w:cs="Times New Roman"/>
          <w:sz w:val="28"/>
          <w:szCs w:val="28"/>
          <w:lang w:val="uk-UA"/>
        </w:rPr>
        <w:t xml:space="preserve">В цьому році </w:t>
      </w:r>
      <w:r w:rsidR="00667261" w:rsidRPr="00631CE5">
        <w:rPr>
          <w:rFonts w:ascii="Times New Roman" w:hAnsi="Times New Roman" w:cs="Times New Roman"/>
          <w:sz w:val="28"/>
          <w:szCs w:val="28"/>
        </w:rPr>
        <w:t xml:space="preserve"> виходит</w:t>
      </w:r>
      <w:r>
        <w:rPr>
          <w:rFonts w:ascii="Times New Roman" w:hAnsi="Times New Roman" w:cs="Times New Roman"/>
          <w:sz w:val="28"/>
          <w:szCs w:val="28"/>
        </w:rPr>
        <w:t xml:space="preserve">ь збірка їх віршів - перший </w:t>
      </w:r>
      <w:r>
        <w:rPr>
          <w:rFonts w:ascii="Times New Roman" w:hAnsi="Times New Roman" w:cs="Times New Roman"/>
          <w:sz w:val="28"/>
          <w:szCs w:val="28"/>
          <w:lang w:val="uk-UA"/>
        </w:rPr>
        <w:t xml:space="preserve">здобуток </w:t>
      </w:r>
      <w:r w:rsidR="00667261" w:rsidRPr="00631CE5">
        <w:rPr>
          <w:rFonts w:ascii="Times New Roman" w:hAnsi="Times New Roman" w:cs="Times New Roman"/>
          <w:sz w:val="28"/>
          <w:szCs w:val="28"/>
        </w:rPr>
        <w:t xml:space="preserve"> літературної діяльності. Письменниці навмисно в</w:t>
      </w:r>
      <w:r>
        <w:rPr>
          <w:rFonts w:ascii="Times New Roman" w:hAnsi="Times New Roman" w:cs="Times New Roman"/>
          <w:sz w:val="28"/>
          <w:szCs w:val="28"/>
        </w:rPr>
        <w:t>зяли чоловічі псевдоніми</w:t>
      </w:r>
      <w:r>
        <w:rPr>
          <w:rFonts w:ascii="Times New Roman" w:hAnsi="Times New Roman" w:cs="Times New Roman"/>
          <w:sz w:val="28"/>
          <w:szCs w:val="28"/>
          <w:lang w:val="uk-UA"/>
        </w:rPr>
        <w:t xml:space="preserve">: Каррер, Еліс і Ектон Белл. </w:t>
      </w:r>
      <w:r w:rsidR="00667261" w:rsidRPr="00631CE5">
        <w:rPr>
          <w:rFonts w:ascii="Times New Roman" w:hAnsi="Times New Roman" w:cs="Times New Roman"/>
          <w:sz w:val="28"/>
          <w:szCs w:val="28"/>
        </w:rPr>
        <w:t xml:space="preserve"> Згодом з усіх віршів збірки найбільш високу оцінку кри</w:t>
      </w:r>
      <w:r>
        <w:rPr>
          <w:rFonts w:ascii="Times New Roman" w:hAnsi="Times New Roman" w:cs="Times New Roman"/>
          <w:sz w:val="28"/>
          <w:szCs w:val="28"/>
        </w:rPr>
        <w:t>тики отримують саме вірш</w:t>
      </w:r>
      <w:proofErr w:type="gramStart"/>
      <w:r>
        <w:rPr>
          <w:rFonts w:ascii="Times New Roman" w:hAnsi="Times New Roman" w:cs="Times New Roman"/>
          <w:sz w:val="28"/>
          <w:szCs w:val="28"/>
        </w:rPr>
        <w:t>і Е</w:t>
      </w:r>
      <w:proofErr w:type="gramEnd"/>
      <w:r>
        <w:rPr>
          <w:rFonts w:ascii="Times New Roman" w:hAnsi="Times New Roman" w:cs="Times New Roman"/>
          <w:sz w:val="28"/>
          <w:szCs w:val="28"/>
        </w:rPr>
        <w:t>мілі</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ЇЇ в</w:t>
      </w:r>
      <w:r>
        <w:rPr>
          <w:rFonts w:ascii="Times New Roman" w:hAnsi="Times New Roman" w:cs="Times New Roman"/>
          <w:sz w:val="28"/>
          <w:szCs w:val="28"/>
        </w:rPr>
        <w:t>ірші</w:t>
      </w:r>
      <w:r>
        <w:rPr>
          <w:rFonts w:ascii="Times New Roman" w:hAnsi="Times New Roman" w:cs="Times New Roman"/>
          <w:sz w:val="28"/>
          <w:szCs w:val="28"/>
          <w:lang w:val="uk-UA"/>
        </w:rPr>
        <w:t xml:space="preserve"> </w:t>
      </w:r>
      <w:r w:rsidR="00667261" w:rsidRPr="00631CE5">
        <w:rPr>
          <w:rFonts w:ascii="Times New Roman" w:hAnsi="Times New Roman" w:cs="Times New Roman"/>
          <w:sz w:val="28"/>
          <w:szCs w:val="28"/>
        </w:rPr>
        <w:t xml:space="preserve"> прониз</w:t>
      </w:r>
      <w:r>
        <w:rPr>
          <w:rFonts w:ascii="Times New Roman" w:hAnsi="Times New Roman" w:cs="Times New Roman"/>
          <w:sz w:val="28"/>
          <w:szCs w:val="28"/>
        </w:rPr>
        <w:t>ані сумом і тугою за неможли</w:t>
      </w:r>
      <w:r>
        <w:rPr>
          <w:rFonts w:ascii="Times New Roman" w:hAnsi="Times New Roman" w:cs="Times New Roman"/>
          <w:sz w:val="28"/>
          <w:szCs w:val="28"/>
          <w:lang w:val="uk-UA"/>
        </w:rPr>
        <w:t>вим, або втраченим коханням або</w:t>
      </w:r>
      <w:r w:rsidR="00667261" w:rsidRPr="00631CE5">
        <w:rPr>
          <w:rFonts w:ascii="Times New Roman" w:hAnsi="Times New Roman" w:cs="Times New Roman"/>
          <w:sz w:val="28"/>
          <w:szCs w:val="28"/>
        </w:rPr>
        <w:t xml:space="preserve"> («Станси»). Особливо чудова філософськ</w:t>
      </w:r>
      <w:r>
        <w:rPr>
          <w:rFonts w:ascii="Times New Roman" w:hAnsi="Times New Roman" w:cs="Times New Roman"/>
          <w:sz w:val="28"/>
          <w:szCs w:val="28"/>
        </w:rPr>
        <w:t xml:space="preserve">а лірика Емілі, що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іднімає тем</w:t>
      </w:r>
      <w:r>
        <w:rPr>
          <w:rFonts w:ascii="Times New Roman" w:hAnsi="Times New Roman" w:cs="Times New Roman"/>
          <w:sz w:val="28"/>
          <w:szCs w:val="28"/>
          <w:lang w:val="uk-UA"/>
        </w:rPr>
        <w:t>у</w:t>
      </w:r>
      <w:r w:rsidR="00667261" w:rsidRPr="00631CE5">
        <w:rPr>
          <w:rFonts w:ascii="Times New Roman" w:hAnsi="Times New Roman" w:cs="Times New Roman"/>
          <w:sz w:val="28"/>
          <w:szCs w:val="28"/>
        </w:rPr>
        <w:t xml:space="preserve"> особистої свободи і незалежності («Старий стоїк»). </w:t>
      </w:r>
      <w:r>
        <w:rPr>
          <w:rFonts w:ascii="Times New Roman" w:hAnsi="Times New Roman" w:cs="Times New Roman"/>
          <w:sz w:val="28"/>
          <w:szCs w:val="28"/>
          <w:lang w:val="uk-UA"/>
        </w:rPr>
        <w:t xml:space="preserve">       </w:t>
      </w:r>
    </w:p>
    <w:p w:rsidR="00667261" w:rsidRPr="00631CE5" w:rsidRDefault="002B62E9" w:rsidP="002B62E9">
      <w:pPr>
        <w:spacing w:line="360" w:lineRule="auto"/>
        <w:ind w:firstLine="567"/>
        <w:rPr>
          <w:rFonts w:ascii="Times New Roman" w:hAnsi="Times New Roman" w:cs="Times New Roman"/>
          <w:sz w:val="28"/>
          <w:szCs w:val="28"/>
        </w:rPr>
      </w:pPr>
      <w:r>
        <w:rPr>
          <w:rFonts w:ascii="Times New Roman" w:hAnsi="Times New Roman" w:cs="Times New Roman"/>
          <w:sz w:val="28"/>
          <w:szCs w:val="28"/>
          <w:lang w:val="uk-UA"/>
        </w:rPr>
        <w:lastRenderedPageBreak/>
        <w:t xml:space="preserve"> Н</w:t>
      </w:r>
      <w:r w:rsidR="00667261" w:rsidRPr="00631CE5">
        <w:rPr>
          <w:rFonts w:ascii="Times New Roman" w:hAnsi="Times New Roman" w:cs="Times New Roman"/>
          <w:sz w:val="28"/>
          <w:szCs w:val="28"/>
        </w:rPr>
        <w:t xml:space="preserve">езважаючи на безперечну красу і витонченість віршів Емілі, не можна не </w:t>
      </w:r>
      <w:r>
        <w:rPr>
          <w:rFonts w:ascii="Times New Roman" w:hAnsi="Times New Roman" w:cs="Times New Roman"/>
          <w:sz w:val="28"/>
          <w:szCs w:val="28"/>
        </w:rPr>
        <w:t xml:space="preserve">відзначити </w:t>
      </w:r>
      <w:r w:rsidR="00667261" w:rsidRPr="00631CE5">
        <w:rPr>
          <w:rFonts w:ascii="Times New Roman" w:hAnsi="Times New Roman" w:cs="Times New Roman"/>
          <w:sz w:val="28"/>
          <w:szCs w:val="28"/>
        </w:rPr>
        <w:t xml:space="preserve"> сум і тугу</w:t>
      </w:r>
      <w:r>
        <w:rPr>
          <w:rFonts w:ascii="Times New Roman" w:hAnsi="Times New Roman" w:cs="Times New Roman"/>
          <w:sz w:val="28"/>
          <w:szCs w:val="28"/>
          <w:lang w:val="uk-UA"/>
        </w:rPr>
        <w:t>,які присутні в них</w:t>
      </w:r>
      <w:r w:rsidR="00667261" w:rsidRPr="00631CE5">
        <w:rPr>
          <w:rFonts w:ascii="Times New Roman" w:hAnsi="Times New Roman" w:cs="Times New Roman"/>
          <w:sz w:val="28"/>
          <w:szCs w:val="28"/>
        </w:rPr>
        <w:t>. Найбільш оптимістичними і повними надій</w:t>
      </w:r>
      <w:r>
        <w:rPr>
          <w:rFonts w:ascii="Times New Roman" w:hAnsi="Times New Roman" w:cs="Times New Roman"/>
          <w:sz w:val="28"/>
          <w:szCs w:val="28"/>
          <w:lang w:val="uk-UA"/>
        </w:rPr>
        <w:t xml:space="preserve"> були вірші </w:t>
      </w:r>
      <w:r w:rsidR="00667261" w:rsidRPr="00631CE5">
        <w:rPr>
          <w:rFonts w:ascii="Times New Roman" w:hAnsi="Times New Roman" w:cs="Times New Roman"/>
          <w:sz w:val="28"/>
          <w:szCs w:val="28"/>
        </w:rPr>
        <w:t xml:space="preserve"> молодшої сестри Енн (особливо вірш «Рядки, </w:t>
      </w:r>
      <w:r w:rsidR="00790671">
        <w:rPr>
          <w:rFonts w:ascii="Times New Roman" w:hAnsi="Times New Roman" w:cs="Times New Roman"/>
          <w:sz w:val="28"/>
          <w:szCs w:val="28"/>
          <w:lang w:val="uk-UA"/>
        </w:rPr>
        <w:t xml:space="preserve">які </w:t>
      </w:r>
      <w:r w:rsidR="00667261" w:rsidRPr="00631CE5">
        <w:rPr>
          <w:rFonts w:ascii="Times New Roman" w:hAnsi="Times New Roman" w:cs="Times New Roman"/>
          <w:sz w:val="28"/>
          <w:szCs w:val="28"/>
        </w:rPr>
        <w:t xml:space="preserve">складені в лісі </w:t>
      </w:r>
      <w:proofErr w:type="gramStart"/>
      <w:r w:rsidR="00667261" w:rsidRPr="00631CE5">
        <w:rPr>
          <w:rFonts w:ascii="Times New Roman" w:hAnsi="Times New Roman" w:cs="Times New Roman"/>
          <w:sz w:val="28"/>
          <w:szCs w:val="28"/>
        </w:rPr>
        <w:t>у</w:t>
      </w:r>
      <w:proofErr w:type="gramEnd"/>
      <w:r w:rsidR="00667261" w:rsidRPr="00631CE5">
        <w:rPr>
          <w:rFonts w:ascii="Times New Roman" w:hAnsi="Times New Roman" w:cs="Times New Roman"/>
          <w:sz w:val="28"/>
          <w:szCs w:val="28"/>
        </w:rPr>
        <w:t xml:space="preserve"> вітряний день»). Однак т</w:t>
      </w:r>
      <w:r w:rsidR="00790671">
        <w:rPr>
          <w:rFonts w:ascii="Times New Roman" w:hAnsi="Times New Roman" w:cs="Times New Roman"/>
          <w:sz w:val="28"/>
          <w:szCs w:val="28"/>
        </w:rPr>
        <w:t>оді перший досвід молодих п</w:t>
      </w:r>
      <w:r w:rsidR="00790671">
        <w:rPr>
          <w:rFonts w:ascii="Times New Roman" w:hAnsi="Times New Roman" w:cs="Times New Roman"/>
          <w:sz w:val="28"/>
          <w:szCs w:val="28"/>
          <w:lang w:val="uk-UA"/>
        </w:rPr>
        <w:t>исьменниць</w:t>
      </w:r>
      <w:r w:rsidR="00667261" w:rsidRPr="00631CE5">
        <w:rPr>
          <w:rFonts w:ascii="Times New Roman" w:hAnsi="Times New Roman" w:cs="Times New Roman"/>
          <w:sz w:val="28"/>
          <w:szCs w:val="28"/>
        </w:rPr>
        <w:t>, на жаль, не здобув</w:t>
      </w:r>
      <w:r w:rsidR="00790671">
        <w:rPr>
          <w:rFonts w:ascii="Times New Roman" w:hAnsi="Times New Roman" w:cs="Times New Roman"/>
          <w:sz w:val="28"/>
          <w:szCs w:val="28"/>
        </w:rPr>
        <w:t xml:space="preserve"> широкої популярності </w:t>
      </w:r>
      <w:r w:rsidR="00790671">
        <w:rPr>
          <w:rFonts w:ascii="Times New Roman" w:hAnsi="Times New Roman" w:cs="Times New Roman"/>
          <w:sz w:val="28"/>
          <w:szCs w:val="28"/>
          <w:lang w:val="uk-UA"/>
        </w:rPr>
        <w:t xml:space="preserve">серед </w:t>
      </w:r>
      <w:r w:rsidR="00667261" w:rsidRPr="00631CE5">
        <w:rPr>
          <w:rFonts w:ascii="Times New Roman" w:hAnsi="Times New Roman" w:cs="Times New Roman"/>
          <w:sz w:val="28"/>
          <w:szCs w:val="28"/>
        </w:rPr>
        <w:t xml:space="preserve"> публіки.</w:t>
      </w:r>
    </w:p>
    <w:p w:rsidR="00667261" w:rsidRPr="00631CE5" w:rsidRDefault="00790671" w:rsidP="00790671">
      <w:pPr>
        <w:spacing w:line="360" w:lineRule="auto"/>
        <w:ind w:firstLine="567"/>
        <w:rPr>
          <w:rFonts w:ascii="Times New Roman" w:hAnsi="Times New Roman" w:cs="Times New Roman"/>
          <w:sz w:val="28"/>
          <w:szCs w:val="28"/>
        </w:rPr>
      </w:pPr>
      <w:r>
        <w:rPr>
          <w:rFonts w:ascii="Times New Roman" w:hAnsi="Times New Roman" w:cs="Times New Roman"/>
          <w:sz w:val="28"/>
          <w:szCs w:val="28"/>
        </w:rPr>
        <w:t>Але сестри Бронте не здавалися</w:t>
      </w:r>
      <w:r>
        <w:rPr>
          <w:rFonts w:ascii="Times New Roman" w:hAnsi="Times New Roman" w:cs="Times New Roman"/>
          <w:sz w:val="28"/>
          <w:szCs w:val="28"/>
          <w:lang w:val="uk-UA"/>
        </w:rPr>
        <w:t xml:space="preserve"> </w:t>
      </w:r>
      <w:r w:rsidR="00667261" w:rsidRPr="00631CE5">
        <w:rPr>
          <w:rFonts w:ascii="Times New Roman" w:hAnsi="Times New Roman" w:cs="Times New Roman"/>
          <w:sz w:val="28"/>
          <w:szCs w:val="28"/>
        </w:rPr>
        <w:t xml:space="preserve"> і незабаром кожна з них вирішила присвятити себе прозі: в 1847-му році Шарлот</w:t>
      </w:r>
      <w:r>
        <w:rPr>
          <w:rFonts w:ascii="Times New Roman" w:hAnsi="Times New Roman" w:cs="Times New Roman"/>
          <w:sz w:val="28"/>
          <w:szCs w:val="28"/>
        </w:rPr>
        <w:t>та написала свій перший роман «</w:t>
      </w:r>
      <w:r>
        <w:rPr>
          <w:rFonts w:ascii="Times New Roman" w:hAnsi="Times New Roman" w:cs="Times New Roman"/>
          <w:sz w:val="28"/>
          <w:szCs w:val="28"/>
          <w:lang w:val="uk-UA"/>
        </w:rPr>
        <w:t>В</w:t>
      </w:r>
      <w:r>
        <w:rPr>
          <w:rFonts w:ascii="Times New Roman" w:hAnsi="Times New Roman" w:cs="Times New Roman"/>
          <w:sz w:val="28"/>
          <w:szCs w:val="28"/>
        </w:rPr>
        <w:t xml:space="preserve">читель», Енн </w:t>
      </w:r>
      <w:r>
        <w:rPr>
          <w:rFonts w:ascii="Times New Roman" w:hAnsi="Times New Roman" w:cs="Times New Roman"/>
          <w:sz w:val="28"/>
          <w:szCs w:val="28"/>
          <w:lang w:val="uk-UA"/>
        </w:rPr>
        <w:t>-</w:t>
      </w:r>
      <w:r w:rsidR="00667261" w:rsidRPr="00631CE5">
        <w:rPr>
          <w:rFonts w:ascii="Times New Roman" w:hAnsi="Times New Roman" w:cs="Times New Roman"/>
          <w:sz w:val="28"/>
          <w:szCs w:val="28"/>
        </w:rPr>
        <w:t xml:space="preserve"> «Агнес Грей», а</w:t>
      </w:r>
      <w:proofErr w:type="gramStart"/>
      <w:r w:rsidR="00667261" w:rsidRPr="00631CE5">
        <w:rPr>
          <w:rFonts w:ascii="Times New Roman" w:hAnsi="Times New Roman" w:cs="Times New Roman"/>
          <w:sz w:val="28"/>
          <w:szCs w:val="28"/>
        </w:rPr>
        <w:t xml:space="preserve"> Е</w:t>
      </w:r>
      <w:proofErr w:type="gramEnd"/>
      <w:r w:rsidR="00667261" w:rsidRPr="00631CE5">
        <w:rPr>
          <w:rFonts w:ascii="Times New Roman" w:hAnsi="Times New Roman" w:cs="Times New Roman"/>
          <w:sz w:val="28"/>
          <w:szCs w:val="28"/>
        </w:rPr>
        <w:t xml:space="preserve">мілі - «Грозовий перевал». </w:t>
      </w:r>
      <w:proofErr w:type="gramStart"/>
      <w:r w:rsidR="00667261" w:rsidRPr="00631CE5">
        <w:rPr>
          <w:rFonts w:ascii="Times New Roman" w:hAnsi="Times New Roman" w:cs="Times New Roman"/>
          <w:sz w:val="28"/>
          <w:szCs w:val="28"/>
        </w:rPr>
        <w:t>З</w:t>
      </w:r>
      <w:proofErr w:type="gramEnd"/>
      <w:r w:rsidR="00667261" w:rsidRPr="00631CE5">
        <w:rPr>
          <w:rFonts w:ascii="Times New Roman" w:hAnsi="Times New Roman" w:cs="Times New Roman"/>
          <w:sz w:val="28"/>
          <w:szCs w:val="28"/>
        </w:rPr>
        <w:t xml:space="preserve"> цього моменту починається їх напружена літерату</w:t>
      </w:r>
      <w:r>
        <w:rPr>
          <w:rFonts w:ascii="Times New Roman" w:hAnsi="Times New Roman" w:cs="Times New Roman"/>
          <w:sz w:val="28"/>
          <w:szCs w:val="28"/>
        </w:rPr>
        <w:t xml:space="preserve">рна діяльність, </w:t>
      </w:r>
      <w:r>
        <w:rPr>
          <w:rFonts w:ascii="Times New Roman" w:hAnsi="Times New Roman" w:cs="Times New Roman"/>
          <w:sz w:val="28"/>
          <w:szCs w:val="28"/>
          <w:lang w:val="uk-UA"/>
        </w:rPr>
        <w:t xml:space="preserve">хоча </w:t>
      </w:r>
      <w:r>
        <w:rPr>
          <w:rFonts w:ascii="Times New Roman" w:hAnsi="Times New Roman" w:cs="Times New Roman"/>
          <w:sz w:val="28"/>
          <w:szCs w:val="28"/>
        </w:rPr>
        <w:t xml:space="preserve">  відносно довгий час продовж</w:t>
      </w:r>
      <w:r>
        <w:rPr>
          <w:rFonts w:ascii="Times New Roman" w:hAnsi="Times New Roman" w:cs="Times New Roman"/>
          <w:sz w:val="28"/>
          <w:szCs w:val="28"/>
          <w:lang w:val="uk-UA"/>
        </w:rPr>
        <w:t>ува</w:t>
      </w:r>
      <w:r w:rsidR="00667261" w:rsidRPr="00631CE5">
        <w:rPr>
          <w:rFonts w:ascii="Times New Roman" w:hAnsi="Times New Roman" w:cs="Times New Roman"/>
          <w:sz w:val="28"/>
          <w:szCs w:val="28"/>
        </w:rPr>
        <w:t>лася вона тільки для Шарлотти, так як Емілі і Енн незабаром після виходу своїх перших творів раптово згоріли від сухот. Швидше за все, це була спадкова хвороба сім'ї Бр</w:t>
      </w:r>
      <w:r>
        <w:rPr>
          <w:rFonts w:ascii="Times New Roman" w:hAnsi="Times New Roman" w:cs="Times New Roman"/>
          <w:sz w:val="28"/>
          <w:szCs w:val="28"/>
        </w:rPr>
        <w:t xml:space="preserve">онте: </w:t>
      </w:r>
      <w:proofErr w:type="gramStart"/>
      <w:r>
        <w:rPr>
          <w:rFonts w:ascii="Times New Roman" w:hAnsi="Times New Roman" w:cs="Times New Roman"/>
          <w:sz w:val="28"/>
          <w:szCs w:val="28"/>
        </w:rPr>
        <w:t>вс</w:t>
      </w:r>
      <w:proofErr w:type="gramEnd"/>
      <w:r>
        <w:rPr>
          <w:rFonts w:ascii="Times New Roman" w:hAnsi="Times New Roman" w:cs="Times New Roman"/>
          <w:sz w:val="28"/>
          <w:szCs w:val="28"/>
        </w:rPr>
        <w:t>і дівчата відрізнялися  тендітн</w:t>
      </w:r>
      <w:r>
        <w:rPr>
          <w:rFonts w:ascii="Times New Roman" w:hAnsi="Times New Roman" w:cs="Times New Roman"/>
          <w:sz w:val="28"/>
          <w:szCs w:val="28"/>
          <w:lang w:val="uk-UA"/>
        </w:rPr>
        <w:t xml:space="preserve">ою </w:t>
      </w:r>
      <w:r w:rsidR="00667261" w:rsidRPr="00631CE5">
        <w:rPr>
          <w:rFonts w:ascii="Times New Roman" w:hAnsi="Times New Roman" w:cs="Times New Roman"/>
          <w:sz w:val="28"/>
          <w:szCs w:val="28"/>
        </w:rPr>
        <w:t xml:space="preserve"> статурою і дуже слабким </w:t>
      </w:r>
      <w:r>
        <w:rPr>
          <w:rFonts w:ascii="Times New Roman" w:hAnsi="Times New Roman" w:cs="Times New Roman"/>
          <w:sz w:val="28"/>
          <w:szCs w:val="28"/>
        </w:rPr>
        <w:t>здоров'ям, яке</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було значно підірвано </w:t>
      </w:r>
      <w:r w:rsidR="00667261" w:rsidRPr="00631CE5">
        <w:rPr>
          <w:rFonts w:ascii="Times New Roman" w:hAnsi="Times New Roman" w:cs="Times New Roman"/>
          <w:sz w:val="28"/>
          <w:szCs w:val="28"/>
        </w:rPr>
        <w:t xml:space="preserve"> в роки навчання сестер в Коун-Брідж. На превели</w:t>
      </w:r>
      <w:r>
        <w:rPr>
          <w:rFonts w:ascii="Times New Roman" w:hAnsi="Times New Roman" w:cs="Times New Roman"/>
          <w:sz w:val="28"/>
          <w:szCs w:val="28"/>
        </w:rPr>
        <w:t>кий жа</w:t>
      </w:r>
      <w:r>
        <w:rPr>
          <w:rFonts w:ascii="Times New Roman" w:hAnsi="Times New Roman" w:cs="Times New Roman"/>
          <w:sz w:val="28"/>
          <w:szCs w:val="28"/>
          <w:lang w:val="uk-UA"/>
        </w:rPr>
        <w:t xml:space="preserve">ль </w:t>
      </w:r>
      <w:r w:rsidR="00667261" w:rsidRPr="00631CE5">
        <w:rPr>
          <w:rFonts w:ascii="Times New Roman" w:hAnsi="Times New Roman" w:cs="Times New Roman"/>
          <w:sz w:val="28"/>
          <w:szCs w:val="28"/>
        </w:rPr>
        <w:t xml:space="preserve"> цей спадковий важкий недуг не дозволив сестрам творити далі і обірвав життя жінок, що знаходилися в самому розквіті своїх сил (Емілі померла, коли їй було 30, Енн - в 29 років</w:t>
      </w:r>
      <w:proofErr w:type="gramStart"/>
      <w:r w:rsidR="00667261" w:rsidRPr="00631CE5">
        <w:rPr>
          <w:rFonts w:ascii="Times New Roman" w:hAnsi="Times New Roman" w:cs="Times New Roman"/>
          <w:sz w:val="28"/>
          <w:szCs w:val="28"/>
        </w:rPr>
        <w:t>,</w:t>
      </w:r>
      <w:r>
        <w:rPr>
          <w:rFonts w:ascii="Times New Roman" w:hAnsi="Times New Roman" w:cs="Times New Roman"/>
          <w:sz w:val="28"/>
          <w:szCs w:val="28"/>
          <w:lang w:val="uk-UA"/>
        </w:rPr>
        <w:t>а</w:t>
      </w:r>
      <w:proofErr w:type="gramEnd"/>
      <w:r>
        <w:rPr>
          <w:rFonts w:ascii="Times New Roman" w:hAnsi="Times New Roman" w:cs="Times New Roman"/>
          <w:sz w:val="28"/>
          <w:szCs w:val="28"/>
          <w:lang w:val="uk-UA"/>
        </w:rPr>
        <w:t xml:space="preserve"> </w:t>
      </w:r>
      <w:r w:rsidR="00667261" w:rsidRPr="00631CE5">
        <w:rPr>
          <w:rFonts w:ascii="Times New Roman" w:hAnsi="Times New Roman" w:cs="Times New Roman"/>
          <w:sz w:val="28"/>
          <w:szCs w:val="28"/>
        </w:rPr>
        <w:t xml:space="preserve"> Шарлотта не дожила до 40). [1</w:t>
      </w:r>
      <w:r>
        <w:rPr>
          <w:rFonts w:ascii="Times New Roman" w:hAnsi="Times New Roman" w:cs="Times New Roman"/>
          <w:sz w:val="28"/>
          <w:szCs w:val="28"/>
          <w:lang w:val="uk-UA"/>
        </w:rPr>
        <w:t>, с.13</w:t>
      </w:r>
      <w:r w:rsidR="00667261" w:rsidRPr="00631CE5">
        <w:rPr>
          <w:rFonts w:ascii="Times New Roman" w:hAnsi="Times New Roman" w:cs="Times New Roman"/>
          <w:sz w:val="28"/>
          <w:szCs w:val="28"/>
        </w:rPr>
        <w:t>]</w:t>
      </w:r>
    </w:p>
    <w:p w:rsidR="00667261" w:rsidRPr="00631CE5" w:rsidRDefault="00790671" w:rsidP="00790671">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uk-UA"/>
        </w:rPr>
        <w:t>Т</w:t>
      </w:r>
      <w:r w:rsidR="00667261" w:rsidRPr="00631CE5">
        <w:rPr>
          <w:rFonts w:ascii="Times New Roman" w:hAnsi="Times New Roman" w:cs="Times New Roman"/>
          <w:sz w:val="28"/>
          <w:szCs w:val="28"/>
        </w:rPr>
        <w:t xml:space="preserve">ворча спадщина </w:t>
      </w:r>
      <w:r>
        <w:rPr>
          <w:rFonts w:ascii="Times New Roman" w:hAnsi="Times New Roman" w:cs="Times New Roman"/>
          <w:sz w:val="28"/>
          <w:szCs w:val="28"/>
        </w:rPr>
        <w:t xml:space="preserve">сестер Бронте, хоча і </w:t>
      </w:r>
      <w:r>
        <w:rPr>
          <w:rFonts w:ascii="Times New Roman" w:hAnsi="Times New Roman" w:cs="Times New Roman"/>
          <w:sz w:val="28"/>
          <w:szCs w:val="28"/>
          <w:lang w:val="uk-UA"/>
        </w:rPr>
        <w:t>невелика</w:t>
      </w:r>
      <w:r>
        <w:rPr>
          <w:rFonts w:ascii="Times New Roman" w:hAnsi="Times New Roman" w:cs="Times New Roman"/>
          <w:sz w:val="28"/>
          <w:szCs w:val="28"/>
        </w:rPr>
        <w:t xml:space="preserve">, але </w:t>
      </w:r>
      <w:r>
        <w:rPr>
          <w:rFonts w:ascii="Times New Roman" w:hAnsi="Times New Roman" w:cs="Times New Roman"/>
          <w:sz w:val="28"/>
          <w:szCs w:val="28"/>
          <w:lang w:val="uk-UA"/>
        </w:rPr>
        <w:t>в</w:t>
      </w:r>
      <w:r w:rsidR="00667261" w:rsidRPr="00631CE5">
        <w:rPr>
          <w:rFonts w:ascii="Times New Roman" w:hAnsi="Times New Roman" w:cs="Times New Roman"/>
          <w:sz w:val="28"/>
          <w:szCs w:val="28"/>
        </w:rPr>
        <w:t>же майже два століття вражає дослідників своєю глибиною і самобутністю.</w:t>
      </w:r>
      <w:r>
        <w:rPr>
          <w:rFonts w:ascii="Times New Roman" w:hAnsi="Times New Roman" w:cs="Times New Roman"/>
          <w:sz w:val="28"/>
          <w:szCs w:val="28"/>
          <w:lang w:val="uk-UA"/>
        </w:rPr>
        <w:t xml:space="preserve"> </w:t>
      </w:r>
      <w:r w:rsidRPr="00790671">
        <w:rPr>
          <w:rFonts w:ascii="Times New Roman" w:hAnsi="Times New Roman" w:cs="Times New Roman"/>
          <w:sz w:val="28"/>
          <w:szCs w:val="28"/>
          <w:lang w:val="uk-UA"/>
        </w:rPr>
        <w:t>Їх</w:t>
      </w:r>
      <w:r w:rsidR="00667261" w:rsidRPr="00790671">
        <w:rPr>
          <w:rFonts w:ascii="Times New Roman" w:hAnsi="Times New Roman" w:cs="Times New Roman"/>
          <w:sz w:val="28"/>
          <w:szCs w:val="28"/>
          <w:lang w:val="uk-UA"/>
        </w:rPr>
        <w:t xml:space="preserve"> твори дуже емоційні, дуже чесні і трохи загадкові.</w:t>
      </w:r>
      <w:r>
        <w:rPr>
          <w:rFonts w:ascii="Times New Roman" w:hAnsi="Times New Roman" w:cs="Times New Roman"/>
          <w:sz w:val="28"/>
          <w:szCs w:val="28"/>
          <w:lang w:val="uk-UA"/>
        </w:rPr>
        <w:t xml:space="preserve">  Останнє визначення найбільше всього </w:t>
      </w:r>
      <w:r w:rsidR="00667261" w:rsidRPr="00790671">
        <w:rPr>
          <w:rFonts w:ascii="Times New Roman" w:hAnsi="Times New Roman" w:cs="Times New Roman"/>
          <w:sz w:val="28"/>
          <w:szCs w:val="28"/>
          <w:lang w:val="uk-UA"/>
        </w:rPr>
        <w:t xml:space="preserve"> відноситься саме до єдиного роману Емілі Бронте - «Грозовому перевалу». </w:t>
      </w:r>
      <w:r w:rsidR="00667261" w:rsidRPr="00631CE5">
        <w:rPr>
          <w:rFonts w:ascii="Times New Roman" w:hAnsi="Times New Roman" w:cs="Times New Roman"/>
          <w:sz w:val="28"/>
          <w:szCs w:val="28"/>
        </w:rPr>
        <w:t>[2</w:t>
      </w:r>
      <w:r>
        <w:rPr>
          <w:rFonts w:ascii="Times New Roman" w:hAnsi="Times New Roman" w:cs="Times New Roman"/>
          <w:sz w:val="28"/>
          <w:szCs w:val="28"/>
          <w:lang w:val="uk-UA"/>
        </w:rPr>
        <w:t>,с. 45</w:t>
      </w:r>
      <w:r w:rsidR="00667261" w:rsidRPr="00631CE5">
        <w:rPr>
          <w:rFonts w:ascii="Times New Roman" w:hAnsi="Times New Roman" w:cs="Times New Roman"/>
          <w:sz w:val="28"/>
          <w:szCs w:val="28"/>
        </w:rPr>
        <w:t>]</w:t>
      </w:r>
    </w:p>
    <w:p w:rsidR="00667261" w:rsidRPr="00631CE5" w:rsidRDefault="00667261" w:rsidP="00377F31">
      <w:pPr>
        <w:spacing w:line="360" w:lineRule="auto"/>
        <w:rPr>
          <w:rFonts w:ascii="Times New Roman" w:hAnsi="Times New Roman" w:cs="Times New Roman"/>
          <w:sz w:val="28"/>
          <w:szCs w:val="28"/>
        </w:rPr>
      </w:pPr>
    </w:p>
    <w:p w:rsidR="00667261" w:rsidRPr="004453A8" w:rsidRDefault="00667261" w:rsidP="00377F31">
      <w:pPr>
        <w:spacing w:line="360" w:lineRule="auto"/>
        <w:rPr>
          <w:rFonts w:ascii="Times New Roman" w:hAnsi="Times New Roman" w:cs="Times New Roman"/>
          <w:b/>
          <w:sz w:val="28"/>
          <w:szCs w:val="28"/>
          <w:lang w:val="uk-UA"/>
        </w:rPr>
      </w:pPr>
      <w:r w:rsidRPr="004453A8">
        <w:rPr>
          <w:rFonts w:ascii="Times New Roman" w:hAnsi="Times New Roman" w:cs="Times New Roman"/>
          <w:b/>
          <w:sz w:val="28"/>
          <w:szCs w:val="28"/>
        </w:rPr>
        <w:t>1.2 Загадка «</w:t>
      </w:r>
      <w:proofErr w:type="gramStart"/>
      <w:r w:rsidRPr="004453A8">
        <w:rPr>
          <w:rFonts w:ascii="Times New Roman" w:hAnsi="Times New Roman" w:cs="Times New Roman"/>
          <w:b/>
          <w:sz w:val="28"/>
          <w:szCs w:val="28"/>
        </w:rPr>
        <w:t>Грозового</w:t>
      </w:r>
      <w:proofErr w:type="gramEnd"/>
      <w:r w:rsidRPr="004453A8">
        <w:rPr>
          <w:rFonts w:ascii="Times New Roman" w:hAnsi="Times New Roman" w:cs="Times New Roman"/>
          <w:b/>
          <w:sz w:val="28"/>
          <w:szCs w:val="28"/>
        </w:rPr>
        <w:t xml:space="preserve"> перевалу»</w:t>
      </w:r>
      <w:r w:rsidR="004453A8" w:rsidRPr="004453A8">
        <w:rPr>
          <w:rFonts w:ascii="Times New Roman" w:hAnsi="Times New Roman" w:cs="Times New Roman"/>
          <w:b/>
          <w:sz w:val="28"/>
          <w:szCs w:val="28"/>
          <w:lang w:val="uk-UA"/>
        </w:rPr>
        <w:t>.</w:t>
      </w:r>
    </w:p>
    <w:p w:rsidR="00667261" w:rsidRPr="00631CE5" w:rsidRDefault="00667261" w:rsidP="00377F31">
      <w:pPr>
        <w:spacing w:line="360" w:lineRule="auto"/>
        <w:rPr>
          <w:rFonts w:ascii="Times New Roman" w:hAnsi="Times New Roman" w:cs="Times New Roman"/>
          <w:sz w:val="28"/>
          <w:szCs w:val="28"/>
        </w:rPr>
      </w:pPr>
    </w:p>
    <w:p w:rsidR="00667261" w:rsidRPr="00631CE5" w:rsidRDefault="00667261" w:rsidP="004453A8">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Роман «Грозовий перев</w:t>
      </w:r>
      <w:r w:rsidR="004453A8">
        <w:rPr>
          <w:rFonts w:ascii="Times New Roman" w:hAnsi="Times New Roman" w:cs="Times New Roman"/>
          <w:sz w:val="28"/>
          <w:szCs w:val="28"/>
        </w:rPr>
        <w:t xml:space="preserve">ал» був виданий, як уже </w:t>
      </w:r>
      <w:r w:rsidR="004453A8">
        <w:rPr>
          <w:rFonts w:ascii="Times New Roman" w:hAnsi="Times New Roman" w:cs="Times New Roman"/>
          <w:sz w:val="28"/>
          <w:szCs w:val="28"/>
          <w:lang w:val="uk-UA"/>
        </w:rPr>
        <w:t xml:space="preserve">зазначалося </w:t>
      </w:r>
      <w:r w:rsidRPr="00631CE5">
        <w:rPr>
          <w:rFonts w:ascii="Times New Roman" w:hAnsi="Times New Roman" w:cs="Times New Roman"/>
          <w:sz w:val="28"/>
          <w:szCs w:val="28"/>
        </w:rPr>
        <w:t xml:space="preserve"> вище, в 1847-му році, але за життя письме</w:t>
      </w:r>
      <w:r w:rsidR="004453A8">
        <w:rPr>
          <w:rFonts w:ascii="Times New Roman" w:hAnsi="Times New Roman" w:cs="Times New Roman"/>
          <w:sz w:val="28"/>
          <w:szCs w:val="28"/>
        </w:rPr>
        <w:t>нниц</w:t>
      </w:r>
      <w:r w:rsidR="004453A8">
        <w:rPr>
          <w:rFonts w:ascii="Times New Roman" w:hAnsi="Times New Roman" w:cs="Times New Roman"/>
          <w:sz w:val="28"/>
          <w:szCs w:val="28"/>
          <w:lang w:val="uk-UA"/>
        </w:rPr>
        <w:t>і читачі не дали йому належне</w:t>
      </w:r>
      <w:r w:rsidRPr="00631CE5">
        <w:rPr>
          <w:rFonts w:ascii="Times New Roman" w:hAnsi="Times New Roman" w:cs="Times New Roman"/>
          <w:sz w:val="28"/>
          <w:szCs w:val="28"/>
        </w:rPr>
        <w:t xml:space="preserve">. Всесвітня слава прийшла до Емілі </w:t>
      </w:r>
      <w:r w:rsidR="004453A8">
        <w:rPr>
          <w:rFonts w:ascii="Times New Roman" w:hAnsi="Times New Roman" w:cs="Times New Roman"/>
          <w:sz w:val="28"/>
          <w:szCs w:val="28"/>
        </w:rPr>
        <w:t xml:space="preserve">Бронте значно </w:t>
      </w:r>
      <w:proofErr w:type="gramStart"/>
      <w:r w:rsidR="004453A8">
        <w:rPr>
          <w:rFonts w:ascii="Times New Roman" w:hAnsi="Times New Roman" w:cs="Times New Roman"/>
          <w:sz w:val="28"/>
          <w:szCs w:val="28"/>
        </w:rPr>
        <w:t>п</w:t>
      </w:r>
      <w:proofErr w:type="gramEnd"/>
      <w:r w:rsidR="004453A8">
        <w:rPr>
          <w:rFonts w:ascii="Times New Roman" w:hAnsi="Times New Roman" w:cs="Times New Roman"/>
          <w:sz w:val="28"/>
          <w:szCs w:val="28"/>
        </w:rPr>
        <w:t>ізніше, що</w:t>
      </w:r>
      <w:r w:rsidR="004453A8">
        <w:rPr>
          <w:rFonts w:ascii="Times New Roman" w:hAnsi="Times New Roman" w:cs="Times New Roman"/>
          <w:sz w:val="28"/>
          <w:szCs w:val="28"/>
          <w:lang w:val="uk-UA"/>
        </w:rPr>
        <w:t xml:space="preserve"> </w:t>
      </w:r>
      <w:r w:rsidR="004453A8">
        <w:rPr>
          <w:rFonts w:ascii="Times New Roman" w:hAnsi="Times New Roman" w:cs="Times New Roman"/>
          <w:sz w:val="28"/>
          <w:szCs w:val="28"/>
        </w:rPr>
        <w:t xml:space="preserve"> </w:t>
      </w:r>
      <w:r w:rsidR="004453A8">
        <w:rPr>
          <w:rFonts w:ascii="Times New Roman" w:hAnsi="Times New Roman" w:cs="Times New Roman"/>
          <w:sz w:val="28"/>
          <w:szCs w:val="28"/>
          <w:lang w:val="uk-UA"/>
        </w:rPr>
        <w:t xml:space="preserve">зазвичай з </w:t>
      </w:r>
      <w:r w:rsidR="004453A8">
        <w:rPr>
          <w:rFonts w:ascii="Times New Roman" w:hAnsi="Times New Roman" w:cs="Times New Roman"/>
          <w:sz w:val="28"/>
          <w:szCs w:val="28"/>
        </w:rPr>
        <w:t xml:space="preserve"> </w:t>
      </w:r>
      <w:r w:rsidR="004453A8">
        <w:rPr>
          <w:rFonts w:ascii="Times New Roman" w:hAnsi="Times New Roman" w:cs="Times New Roman"/>
          <w:sz w:val="28"/>
          <w:szCs w:val="28"/>
          <w:lang w:val="uk-UA"/>
        </w:rPr>
        <w:lastRenderedPageBreak/>
        <w:t xml:space="preserve">незрозумілих </w:t>
      </w:r>
      <w:r w:rsidRPr="00631CE5">
        <w:rPr>
          <w:rFonts w:ascii="Times New Roman" w:hAnsi="Times New Roman" w:cs="Times New Roman"/>
          <w:sz w:val="28"/>
          <w:szCs w:val="28"/>
        </w:rPr>
        <w:t xml:space="preserve"> причин трапляється з великими творами, ал</w:t>
      </w:r>
      <w:r w:rsidR="004453A8">
        <w:rPr>
          <w:rFonts w:ascii="Times New Roman" w:hAnsi="Times New Roman" w:cs="Times New Roman"/>
          <w:sz w:val="28"/>
          <w:szCs w:val="28"/>
        </w:rPr>
        <w:t xml:space="preserve">е </w:t>
      </w:r>
      <w:r w:rsidRPr="00631CE5">
        <w:rPr>
          <w:rFonts w:ascii="Times New Roman" w:hAnsi="Times New Roman" w:cs="Times New Roman"/>
          <w:sz w:val="28"/>
          <w:szCs w:val="28"/>
        </w:rPr>
        <w:t xml:space="preserve"> згодом оцінені нащадками, вони живуть уже довгі століття і ніколи не старіють.</w:t>
      </w:r>
    </w:p>
    <w:p w:rsidR="00667261" w:rsidRPr="00631CE5" w:rsidRDefault="00667261" w:rsidP="004453A8">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 xml:space="preserve">Сюжет цього незвичайного </w:t>
      </w:r>
      <w:r w:rsidR="004453A8">
        <w:rPr>
          <w:rFonts w:ascii="Times New Roman" w:hAnsi="Times New Roman" w:cs="Times New Roman"/>
          <w:sz w:val="28"/>
          <w:szCs w:val="28"/>
        </w:rPr>
        <w:t xml:space="preserve">роману на перший погляд не </w:t>
      </w:r>
      <w:r w:rsidR="004453A8">
        <w:rPr>
          <w:rFonts w:ascii="Times New Roman" w:hAnsi="Times New Roman" w:cs="Times New Roman"/>
          <w:sz w:val="28"/>
          <w:szCs w:val="28"/>
          <w:lang w:val="uk-UA"/>
        </w:rPr>
        <w:t xml:space="preserve">становить </w:t>
      </w:r>
      <w:r w:rsidRPr="00631CE5">
        <w:rPr>
          <w:rFonts w:ascii="Times New Roman" w:hAnsi="Times New Roman" w:cs="Times New Roman"/>
          <w:sz w:val="28"/>
          <w:szCs w:val="28"/>
        </w:rPr>
        <w:t xml:space="preserve"> собою нічого складного</w:t>
      </w:r>
      <w:proofErr w:type="gramStart"/>
      <w:r w:rsidRPr="00631CE5">
        <w:rPr>
          <w:rFonts w:ascii="Times New Roman" w:hAnsi="Times New Roman" w:cs="Times New Roman"/>
          <w:sz w:val="28"/>
          <w:szCs w:val="28"/>
        </w:rPr>
        <w:t>.</w:t>
      </w:r>
      <w:proofErr w:type="gramEnd"/>
      <w:r w:rsidRPr="00631CE5">
        <w:rPr>
          <w:rFonts w:ascii="Times New Roman" w:hAnsi="Times New Roman" w:cs="Times New Roman"/>
          <w:sz w:val="28"/>
          <w:szCs w:val="28"/>
        </w:rPr>
        <w:t xml:space="preserve"> Є </w:t>
      </w:r>
      <w:proofErr w:type="gramStart"/>
      <w:r w:rsidRPr="00631CE5">
        <w:rPr>
          <w:rFonts w:ascii="Times New Roman" w:hAnsi="Times New Roman" w:cs="Times New Roman"/>
          <w:sz w:val="28"/>
          <w:szCs w:val="28"/>
        </w:rPr>
        <w:t>д</w:t>
      </w:r>
      <w:proofErr w:type="gramEnd"/>
      <w:r w:rsidRPr="00631CE5">
        <w:rPr>
          <w:rFonts w:ascii="Times New Roman" w:hAnsi="Times New Roman" w:cs="Times New Roman"/>
          <w:sz w:val="28"/>
          <w:szCs w:val="28"/>
        </w:rPr>
        <w:t>ва маєтки, дві протил</w:t>
      </w:r>
      <w:r w:rsidR="004453A8">
        <w:rPr>
          <w:rFonts w:ascii="Times New Roman" w:hAnsi="Times New Roman" w:cs="Times New Roman"/>
          <w:sz w:val="28"/>
          <w:szCs w:val="28"/>
        </w:rPr>
        <w:t xml:space="preserve">ежності: Грозовий перевал і </w:t>
      </w:r>
      <w:r w:rsidR="004453A8">
        <w:rPr>
          <w:rFonts w:ascii="Times New Roman" w:hAnsi="Times New Roman" w:cs="Times New Roman"/>
          <w:sz w:val="28"/>
          <w:szCs w:val="28"/>
          <w:lang w:val="uk-UA"/>
        </w:rPr>
        <w:t xml:space="preserve">садиба </w:t>
      </w:r>
      <w:r w:rsidR="004453A8">
        <w:rPr>
          <w:rFonts w:ascii="Times New Roman" w:hAnsi="Times New Roman" w:cs="Times New Roman"/>
          <w:sz w:val="28"/>
          <w:szCs w:val="28"/>
        </w:rPr>
        <w:t xml:space="preserve"> </w:t>
      </w:r>
      <w:r w:rsidR="004453A8">
        <w:rPr>
          <w:rFonts w:ascii="Times New Roman" w:hAnsi="Times New Roman" w:cs="Times New Roman"/>
          <w:sz w:val="28"/>
          <w:szCs w:val="28"/>
          <w:lang w:val="uk-UA"/>
        </w:rPr>
        <w:t>«Шпаки»</w:t>
      </w:r>
      <w:r w:rsidR="004453A8">
        <w:rPr>
          <w:rFonts w:ascii="Times New Roman" w:hAnsi="Times New Roman" w:cs="Times New Roman"/>
          <w:sz w:val="28"/>
          <w:szCs w:val="28"/>
        </w:rPr>
        <w:t>. Перш</w:t>
      </w:r>
      <w:r w:rsidR="004453A8">
        <w:rPr>
          <w:rFonts w:ascii="Times New Roman" w:hAnsi="Times New Roman" w:cs="Times New Roman"/>
          <w:sz w:val="28"/>
          <w:szCs w:val="28"/>
          <w:lang w:val="uk-UA"/>
        </w:rPr>
        <w:t xml:space="preserve">ий маєток </w:t>
      </w:r>
      <w:r w:rsidRPr="00631CE5">
        <w:rPr>
          <w:rFonts w:ascii="Times New Roman" w:hAnsi="Times New Roman" w:cs="Times New Roman"/>
          <w:sz w:val="28"/>
          <w:szCs w:val="28"/>
        </w:rPr>
        <w:t xml:space="preserve"> уособлює занепокоєння, бурхлив</w:t>
      </w:r>
      <w:r w:rsidR="004453A8">
        <w:rPr>
          <w:rFonts w:ascii="Times New Roman" w:hAnsi="Times New Roman" w:cs="Times New Roman"/>
          <w:sz w:val="28"/>
          <w:szCs w:val="28"/>
        </w:rPr>
        <w:t>і і неусвідомлені почуття, друг</w:t>
      </w:r>
      <w:r w:rsidR="004453A8">
        <w:rPr>
          <w:rFonts w:ascii="Times New Roman" w:hAnsi="Times New Roman" w:cs="Times New Roman"/>
          <w:sz w:val="28"/>
          <w:szCs w:val="28"/>
          <w:lang w:val="uk-UA"/>
        </w:rPr>
        <w:t>ий</w:t>
      </w:r>
      <w:r w:rsidRPr="00631CE5">
        <w:rPr>
          <w:rFonts w:ascii="Times New Roman" w:hAnsi="Times New Roman" w:cs="Times New Roman"/>
          <w:sz w:val="28"/>
          <w:szCs w:val="28"/>
        </w:rPr>
        <w:t xml:space="preserve"> - гармонійне і розмірене існування, домашній затишок. У центрі оповідання - істинно </w:t>
      </w:r>
      <w:proofErr w:type="gramStart"/>
      <w:r w:rsidRPr="00631CE5">
        <w:rPr>
          <w:rFonts w:ascii="Times New Roman" w:hAnsi="Times New Roman" w:cs="Times New Roman"/>
          <w:sz w:val="28"/>
          <w:szCs w:val="28"/>
        </w:rPr>
        <w:t>романтична</w:t>
      </w:r>
      <w:proofErr w:type="gramEnd"/>
      <w:r w:rsidRPr="00631CE5">
        <w:rPr>
          <w:rFonts w:ascii="Times New Roman" w:hAnsi="Times New Roman" w:cs="Times New Roman"/>
          <w:sz w:val="28"/>
          <w:szCs w:val="28"/>
        </w:rPr>
        <w:t xml:space="preserve"> фігура, герой без минулого Хіткліф, якого невідомо де і коли знайшов господар Грозового перевалу містер Ерншо. Хіт</w:t>
      </w:r>
      <w:r w:rsidR="004453A8">
        <w:rPr>
          <w:rFonts w:ascii="Times New Roman" w:hAnsi="Times New Roman" w:cs="Times New Roman"/>
          <w:sz w:val="28"/>
          <w:szCs w:val="28"/>
        </w:rPr>
        <w:t>кліф</w:t>
      </w:r>
      <w:r w:rsidR="004453A8">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 з народження не відноситься ні до одного з будинк</w:t>
      </w:r>
      <w:r w:rsidR="004453A8">
        <w:rPr>
          <w:rFonts w:ascii="Times New Roman" w:hAnsi="Times New Roman" w:cs="Times New Roman"/>
          <w:sz w:val="28"/>
          <w:szCs w:val="28"/>
        </w:rPr>
        <w:t xml:space="preserve">ів, а за духом, за своїм </w:t>
      </w:r>
      <w:r w:rsidR="004453A8">
        <w:rPr>
          <w:rFonts w:ascii="Times New Roman" w:hAnsi="Times New Roman" w:cs="Times New Roman"/>
          <w:sz w:val="28"/>
          <w:szCs w:val="28"/>
          <w:lang w:val="uk-UA"/>
        </w:rPr>
        <w:t xml:space="preserve">образом </w:t>
      </w:r>
      <w:r w:rsidRPr="00631CE5">
        <w:rPr>
          <w:rFonts w:ascii="Times New Roman" w:hAnsi="Times New Roman" w:cs="Times New Roman"/>
          <w:sz w:val="28"/>
          <w:szCs w:val="28"/>
        </w:rPr>
        <w:t xml:space="preserve"> належить, звичайно, до маєтку Грозовий перевал. І </w:t>
      </w:r>
      <w:r w:rsidR="004453A8">
        <w:rPr>
          <w:rFonts w:ascii="Times New Roman" w:hAnsi="Times New Roman" w:cs="Times New Roman"/>
          <w:sz w:val="28"/>
          <w:szCs w:val="28"/>
        </w:rPr>
        <w:t>ось на фатальному перехр</w:t>
      </w:r>
      <w:r w:rsidR="004453A8">
        <w:rPr>
          <w:rFonts w:ascii="Times New Roman" w:hAnsi="Times New Roman" w:cs="Times New Roman"/>
          <w:sz w:val="28"/>
          <w:szCs w:val="28"/>
          <w:lang w:val="uk-UA"/>
        </w:rPr>
        <w:t xml:space="preserve">есті </w:t>
      </w:r>
      <w:r w:rsidRPr="00631CE5">
        <w:rPr>
          <w:rFonts w:ascii="Times New Roman" w:hAnsi="Times New Roman" w:cs="Times New Roman"/>
          <w:sz w:val="28"/>
          <w:szCs w:val="28"/>
        </w:rPr>
        <w:t xml:space="preserve"> цих двох </w:t>
      </w:r>
      <w:proofErr w:type="gramStart"/>
      <w:r w:rsidRPr="00631CE5">
        <w:rPr>
          <w:rFonts w:ascii="Times New Roman" w:hAnsi="Times New Roman" w:cs="Times New Roman"/>
          <w:sz w:val="28"/>
          <w:szCs w:val="28"/>
        </w:rPr>
        <w:t>св</w:t>
      </w:r>
      <w:proofErr w:type="gramEnd"/>
      <w:r w:rsidRPr="00631CE5">
        <w:rPr>
          <w:rFonts w:ascii="Times New Roman" w:hAnsi="Times New Roman" w:cs="Times New Roman"/>
          <w:sz w:val="28"/>
          <w:szCs w:val="28"/>
        </w:rPr>
        <w:t>ітів і будується весь сюжет роману.</w:t>
      </w:r>
    </w:p>
    <w:p w:rsidR="00667261" w:rsidRPr="00631CE5" w:rsidRDefault="00667261" w:rsidP="004453A8">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 xml:space="preserve">Без сумніву, це роман - загадка, над якою можна роздумувати </w:t>
      </w:r>
      <w:r w:rsidR="004453A8">
        <w:rPr>
          <w:rFonts w:ascii="Times New Roman" w:hAnsi="Times New Roman" w:cs="Times New Roman"/>
          <w:sz w:val="28"/>
          <w:szCs w:val="28"/>
        </w:rPr>
        <w:t xml:space="preserve">нескінченно. Роман, </w:t>
      </w:r>
      <w:r w:rsidR="004453A8">
        <w:rPr>
          <w:rFonts w:ascii="Times New Roman" w:hAnsi="Times New Roman" w:cs="Times New Roman"/>
          <w:sz w:val="28"/>
          <w:szCs w:val="28"/>
          <w:lang w:val="uk-UA"/>
        </w:rPr>
        <w:t xml:space="preserve">який змінює </w:t>
      </w:r>
      <w:r w:rsidRPr="00631CE5">
        <w:rPr>
          <w:rFonts w:ascii="Times New Roman" w:hAnsi="Times New Roman" w:cs="Times New Roman"/>
          <w:sz w:val="28"/>
          <w:szCs w:val="28"/>
        </w:rPr>
        <w:t xml:space="preserve"> </w:t>
      </w:r>
      <w:proofErr w:type="gramStart"/>
      <w:r w:rsidRPr="00631CE5">
        <w:rPr>
          <w:rFonts w:ascii="Times New Roman" w:hAnsi="Times New Roman" w:cs="Times New Roman"/>
          <w:sz w:val="28"/>
          <w:szCs w:val="28"/>
        </w:rPr>
        <w:t>вс</w:t>
      </w:r>
      <w:proofErr w:type="gramEnd"/>
      <w:r w:rsidRPr="00631CE5">
        <w:rPr>
          <w:rFonts w:ascii="Times New Roman" w:hAnsi="Times New Roman" w:cs="Times New Roman"/>
          <w:sz w:val="28"/>
          <w:szCs w:val="28"/>
        </w:rPr>
        <w:t xml:space="preserve">і звичні </w:t>
      </w:r>
      <w:r w:rsidR="004453A8">
        <w:rPr>
          <w:rFonts w:ascii="Times New Roman" w:hAnsi="Times New Roman" w:cs="Times New Roman"/>
          <w:sz w:val="28"/>
          <w:szCs w:val="28"/>
        </w:rPr>
        <w:t>уявлення про Добро і Зло, Любов і Ненавис</w:t>
      </w:r>
      <w:r w:rsidR="004453A8">
        <w:rPr>
          <w:rFonts w:ascii="Times New Roman" w:hAnsi="Times New Roman" w:cs="Times New Roman"/>
          <w:sz w:val="28"/>
          <w:szCs w:val="28"/>
          <w:lang w:val="uk-UA"/>
        </w:rPr>
        <w:t>ть</w:t>
      </w:r>
      <w:r w:rsidRPr="00631CE5">
        <w:rPr>
          <w:rFonts w:ascii="Times New Roman" w:hAnsi="Times New Roman" w:cs="Times New Roman"/>
          <w:sz w:val="28"/>
          <w:szCs w:val="28"/>
        </w:rPr>
        <w:t>. Емілі Бронте змушує чи</w:t>
      </w:r>
      <w:r w:rsidR="004453A8">
        <w:rPr>
          <w:rFonts w:ascii="Times New Roman" w:hAnsi="Times New Roman" w:cs="Times New Roman"/>
          <w:sz w:val="28"/>
          <w:szCs w:val="28"/>
        </w:rPr>
        <w:t xml:space="preserve">тача подивитися на ці </w:t>
      </w:r>
      <w:r w:rsidR="004453A8">
        <w:rPr>
          <w:rFonts w:ascii="Times New Roman" w:hAnsi="Times New Roman" w:cs="Times New Roman"/>
          <w:sz w:val="28"/>
          <w:szCs w:val="28"/>
          <w:lang w:val="uk-UA"/>
        </w:rPr>
        <w:t xml:space="preserve">явища </w:t>
      </w:r>
      <w:r w:rsidRPr="00631CE5">
        <w:rPr>
          <w:rFonts w:ascii="Times New Roman" w:hAnsi="Times New Roman" w:cs="Times New Roman"/>
          <w:sz w:val="28"/>
          <w:szCs w:val="28"/>
        </w:rPr>
        <w:t>зовсім іншим поглядом, вона нещадно змішу</w:t>
      </w:r>
      <w:proofErr w:type="gramStart"/>
      <w:r w:rsidRPr="00631CE5">
        <w:rPr>
          <w:rFonts w:ascii="Times New Roman" w:hAnsi="Times New Roman" w:cs="Times New Roman"/>
          <w:sz w:val="28"/>
          <w:szCs w:val="28"/>
        </w:rPr>
        <w:t>є,</w:t>
      </w:r>
      <w:proofErr w:type="gramEnd"/>
      <w:r w:rsidRPr="00631CE5">
        <w:rPr>
          <w:rFonts w:ascii="Times New Roman" w:hAnsi="Times New Roman" w:cs="Times New Roman"/>
          <w:sz w:val="28"/>
          <w:szCs w:val="28"/>
        </w:rPr>
        <w:t xml:space="preserve"> здавалося б непору</w:t>
      </w:r>
      <w:r w:rsidR="004453A8">
        <w:rPr>
          <w:rFonts w:ascii="Times New Roman" w:hAnsi="Times New Roman" w:cs="Times New Roman"/>
          <w:sz w:val="28"/>
          <w:szCs w:val="28"/>
        </w:rPr>
        <w:t xml:space="preserve">шні </w:t>
      </w:r>
      <w:r w:rsidR="004453A8">
        <w:rPr>
          <w:rFonts w:ascii="Times New Roman" w:hAnsi="Times New Roman" w:cs="Times New Roman"/>
          <w:sz w:val="28"/>
          <w:szCs w:val="28"/>
          <w:lang w:val="uk-UA"/>
        </w:rPr>
        <w:t>канони</w:t>
      </w:r>
      <w:r w:rsidRPr="00631CE5">
        <w:rPr>
          <w:rFonts w:ascii="Times New Roman" w:hAnsi="Times New Roman" w:cs="Times New Roman"/>
          <w:sz w:val="28"/>
          <w:szCs w:val="28"/>
        </w:rPr>
        <w:t>, одночасно шокуючи нас своєю неупередженістю. Життя ширше будь-яких визнач</w:t>
      </w:r>
      <w:r w:rsidR="004453A8">
        <w:rPr>
          <w:rFonts w:ascii="Times New Roman" w:hAnsi="Times New Roman" w:cs="Times New Roman"/>
          <w:sz w:val="28"/>
          <w:szCs w:val="28"/>
        </w:rPr>
        <w:t>ень, ширше наших уявлень про н</w:t>
      </w:r>
      <w:r w:rsidR="004453A8">
        <w:rPr>
          <w:rFonts w:ascii="Times New Roman" w:hAnsi="Times New Roman" w:cs="Times New Roman"/>
          <w:sz w:val="28"/>
          <w:szCs w:val="28"/>
          <w:lang w:val="uk-UA"/>
        </w:rPr>
        <w:t>ього</w:t>
      </w:r>
      <w:r w:rsidRPr="00631CE5">
        <w:rPr>
          <w:rFonts w:ascii="Times New Roman" w:hAnsi="Times New Roman" w:cs="Times New Roman"/>
          <w:sz w:val="28"/>
          <w:szCs w:val="28"/>
        </w:rPr>
        <w:t xml:space="preserve"> - ця думка впевнено проривається крізь текст роману</w:t>
      </w:r>
      <w:proofErr w:type="gramStart"/>
      <w:r w:rsidRPr="00631CE5">
        <w:rPr>
          <w:rFonts w:ascii="Times New Roman" w:hAnsi="Times New Roman" w:cs="Times New Roman"/>
          <w:sz w:val="28"/>
          <w:szCs w:val="28"/>
        </w:rPr>
        <w:t>.</w:t>
      </w:r>
      <w:proofErr w:type="gramEnd"/>
      <w:r w:rsidRPr="00631CE5">
        <w:rPr>
          <w:rFonts w:ascii="Times New Roman" w:hAnsi="Times New Roman" w:cs="Times New Roman"/>
          <w:sz w:val="28"/>
          <w:szCs w:val="28"/>
        </w:rPr>
        <w:t xml:space="preserve"> І </w:t>
      </w:r>
      <w:proofErr w:type="gramStart"/>
      <w:r w:rsidRPr="00631CE5">
        <w:rPr>
          <w:rFonts w:ascii="Times New Roman" w:hAnsi="Times New Roman" w:cs="Times New Roman"/>
          <w:sz w:val="28"/>
          <w:szCs w:val="28"/>
        </w:rPr>
        <w:t>я</w:t>
      </w:r>
      <w:proofErr w:type="gramEnd"/>
      <w:r w:rsidRPr="00631CE5">
        <w:rPr>
          <w:rFonts w:ascii="Times New Roman" w:hAnsi="Times New Roman" w:cs="Times New Roman"/>
          <w:sz w:val="28"/>
          <w:szCs w:val="28"/>
        </w:rPr>
        <w:t xml:space="preserve">кщо читачеві </w:t>
      </w:r>
      <w:r w:rsidR="004453A8">
        <w:rPr>
          <w:rFonts w:ascii="Times New Roman" w:hAnsi="Times New Roman" w:cs="Times New Roman"/>
          <w:sz w:val="28"/>
          <w:szCs w:val="28"/>
        </w:rPr>
        <w:t>вдасться, як і мені, вловити це енергетичн</w:t>
      </w:r>
      <w:r w:rsidR="004453A8">
        <w:rPr>
          <w:rFonts w:ascii="Times New Roman" w:hAnsi="Times New Roman" w:cs="Times New Roman"/>
          <w:sz w:val="28"/>
          <w:szCs w:val="28"/>
          <w:lang w:val="uk-UA"/>
        </w:rPr>
        <w:t>е</w:t>
      </w:r>
      <w:r w:rsidR="004453A8">
        <w:rPr>
          <w:rFonts w:ascii="Times New Roman" w:hAnsi="Times New Roman" w:cs="Times New Roman"/>
          <w:sz w:val="28"/>
          <w:szCs w:val="28"/>
        </w:rPr>
        <w:t xml:space="preserve"> пос</w:t>
      </w:r>
      <w:r w:rsidR="004453A8">
        <w:rPr>
          <w:rFonts w:ascii="Times New Roman" w:hAnsi="Times New Roman" w:cs="Times New Roman"/>
          <w:sz w:val="28"/>
          <w:szCs w:val="28"/>
          <w:lang w:val="uk-UA"/>
        </w:rPr>
        <w:t>лання</w:t>
      </w:r>
      <w:r w:rsidRPr="00631CE5">
        <w:rPr>
          <w:rFonts w:ascii="Times New Roman" w:hAnsi="Times New Roman" w:cs="Times New Roman"/>
          <w:sz w:val="28"/>
          <w:szCs w:val="28"/>
        </w:rPr>
        <w:t>, то знайомство з цим романом буде справді незабутнім.</w:t>
      </w:r>
    </w:p>
    <w:p w:rsidR="00667261" w:rsidRPr="00631CE5" w:rsidRDefault="00E1795A" w:rsidP="00E1795A">
      <w:pPr>
        <w:spacing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Письменниця, створивши </w:t>
      </w:r>
      <w:proofErr w:type="gramStart"/>
      <w:r>
        <w:rPr>
          <w:rFonts w:ascii="Times New Roman" w:hAnsi="Times New Roman" w:cs="Times New Roman"/>
          <w:sz w:val="28"/>
          <w:szCs w:val="28"/>
        </w:rPr>
        <w:t>св</w:t>
      </w:r>
      <w:proofErr w:type="gramEnd"/>
      <w:r>
        <w:rPr>
          <w:rFonts w:ascii="Times New Roman" w:hAnsi="Times New Roman" w:cs="Times New Roman"/>
          <w:sz w:val="28"/>
          <w:szCs w:val="28"/>
        </w:rPr>
        <w:t xml:space="preserve">ій єдине твір, </w:t>
      </w:r>
      <w:r w:rsidR="00667261" w:rsidRPr="00631CE5">
        <w:rPr>
          <w:rFonts w:ascii="Times New Roman" w:hAnsi="Times New Roman" w:cs="Times New Roman"/>
          <w:sz w:val="28"/>
          <w:szCs w:val="28"/>
        </w:rPr>
        <w:t xml:space="preserve"> огорнула його такою таємницею, що навіть недосвідчений читач не може не зупинитися у роздумі - «Грозовий перевал» просто насильно змусить міркувати над його поетикою, так як сам автор відсторонений і неу</w:t>
      </w:r>
      <w:r>
        <w:rPr>
          <w:rFonts w:ascii="Times New Roman" w:hAnsi="Times New Roman" w:cs="Times New Roman"/>
          <w:sz w:val="28"/>
          <w:szCs w:val="28"/>
        </w:rPr>
        <w:t>переджений, його суб'єктивне «я</w:t>
      </w:r>
      <w:r w:rsidR="00667261" w:rsidRPr="00631CE5">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rPr>
        <w:t>мовчить, в</w:t>
      </w:r>
      <w:r>
        <w:rPr>
          <w:rFonts w:ascii="Times New Roman" w:hAnsi="Times New Roman" w:cs="Times New Roman"/>
          <w:sz w:val="28"/>
          <w:szCs w:val="28"/>
          <w:lang w:val="uk-UA"/>
        </w:rPr>
        <w:t xml:space="preserve">іддаючи </w:t>
      </w:r>
      <w:r w:rsidR="00667261" w:rsidRPr="00631CE5">
        <w:rPr>
          <w:rFonts w:ascii="Times New Roman" w:hAnsi="Times New Roman" w:cs="Times New Roman"/>
          <w:sz w:val="28"/>
          <w:szCs w:val="28"/>
        </w:rPr>
        <w:t xml:space="preserve"> історію на суд читача. </w:t>
      </w:r>
      <w:r>
        <w:rPr>
          <w:rFonts w:ascii="Times New Roman" w:hAnsi="Times New Roman" w:cs="Times New Roman"/>
          <w:sz w:val="28"/>
          <w:szCs w:val="28"/>
          <w:lang w:val="uk-UA"/>
        </w:rPr>
        <w:t xml:space="preserve"> </w:t>
      </w:r>
      <w:r w:rsidR="00667261" w:rsidRPr="00E1795A">
        <w:rPr>
          <w:rFonts w:ascii="Times New Roman" w:hAnsi="Times New Roman" w:cs="Times New Roman"/>
          <w:sz w:val="28"/>
          <w:szCs w:val="28"/>
          <w:lang w:val="uk-UA"/>
        </w:rPr>
        <w:t>Емілі Бронте, надавши</w:t>
      </w:r>
      <w:r>
        <w:rPr>
          <w:rFonts w:ascii="Times New Roman" w:hAnsi="Times New Roman" w:cs="Times New Roman"/>
          <w:sz w:val="28"/>
          <w:szCs w:val="28"/>
          <w:lang w:val="uk-UA"/>
        </w:rPr>
        <w:t xml:space="preserve"> право </w:t>
      </w:r>
      <w:r w:rsidR="00667261" w:rsidRPr="00E1795A">
        <w:rPr>
          <w:rFonts w:ascii="Times New Roman" w:hAnsi="Times New Roman" w:cs="Times New Roman"/>
          <w:sz w:val="28"/>
          <w:szCs w:val="28"/>
          <w:lang w:val="uk-UA"/>
        </w:rPr>
        <w:t xml:space="preserve"> вести розповідь ключниці Неллі Дін і містеру Локвуд</w:t>
      </w:r>
      <w:r>
        <w:rPr>
          <w:rFonts w:ascii="Times New Roman" w:hAnsi="Times New Roman" w:cs="Times New Roman"/>
          <w:sz w:val="28"/>
          <w:szCs w:val="28"/>
          <w:lang w:val="uk-UA"/>
        </w:rPr>
        <w:t xml:space="preserve">у, ховається за сімома замками  і </w:t>
      </w:r>
      <w:r w:rsidR="00667261" w:rsidRPr="00E1795A">
        <w:rPr>
          <w:rFonts w:ascii="Times New Roman" w:hAnsi="Times New Roman" w:cs="Times New Roman"/>
          <w:sz w:val="28"/>
          <w:szCs w:val="28"/>
          <w:lang w:val="uk-UA"/>
        </w:rPr>
        <w:t xml:space="preserve"> ми не можемо до кінця зрозуміти її відно</w:t>
      </w:r>
      <w:r>
        <w:rPr>
          <w:rFonts w:ascii="Times New Roman" w:hAnsi="Times New Roman" w:cs="Times New Roman"/>
          <w:sz w:val="28"/>
          <w:szCs w:val="28"/>
          <w:lang w:val="uk-UA"/>
        </w:rPr>
        <w:t>шення до створених нею персонажів</w:t>
      </w:r>
      <w:r w:rsidR="00667261" w:rsidRPr="00E1795A">
        <w:rPr>
          <w:rFonts w:ascii="Times New Roman" w:hAnsi="Times New Roman" w:cs="Times New Roman"/>
          <w:sz w:val="28"/>
          <w:szCs w:val="28"/>
          <w:lang w:val="uk-UA"/>
        </w:rPr>
        <w:t xml:space="preserve">. </w:t>
      </w:r>
      <w:r>
        <w:rPr>
          <w:rFonts w:ascii="Times New Roman" w:hAnsi="Times New Roman" w:cs="Times New Roman"/>
          <w:sz w:val="28"/>
          <w:szCs w:val="28"/>
          <w:lang w:val="uk-UA"/>
        </w:rPr>
        <w:t>Чи це</w:t>
      </w:r>
      <w:r w:rsidR="00667261" w:rsidRPr="00E1795A">
        <w:rPr>
          <w:rFonts w:ascii="Times New Roman" w:hAnsi="Times New Roman" w:cs="Times New Roman"/>
          <w:sz w:val="28"/>
          <w:szCs w:val="28"/>
          <w:lang w:val="uk-UA"/>
        </w:rPr>
        <w:t xml:space="preserve"> ненависть</w:t>
      </w:r>
      <w:r>
        <w:rPr>
          <w:rFonts w:ascii="Times New Roman" w:hAnsi="Times New Roman" w:cs="Times New Roman"/>
          <w:sz w:val="28"/>
          <w:szCs w:val="28"/>
          <w:lang w:val="uk-UA"/>
        </w:rPr>
        <w:t>,</w:t>
      </w:r>
      <w:r w:rsidR="00667261" w:rsidRPr="00E1795A">
        <w:rPr>
          <w:rFonts w:ascii="Times New Roman" w:hAnsi="Times New Roman" w:cs="Times New Roman"/>
          <w:sz w:val="28"/>
          <w:szCs w:val="28"/>
          <w:lang w:val="uk-UA"/>
        </w:rPr>
        <w:t xml:space="preserve"> чи любов? Сомерсет Моем помічав, що </w:t>
      </w:r>
      <w:r w:rsidRPr="00E1795A">
        <w:rPr>
          <w:rFonts w:ascii="Times New Roman" w:hAnsi="Times New Roman" w:cs="Times New Roman"/>
          <w:sz w:val="28"/>
          <w:szCs w:val="28"/>
          <w:lang w:val="uk-UA"/>
        </w:rPr>
        <w:t>«</w:t>
      </w:r>
      <w:r>
        <w:rPr>
          <w:rFonts w:ascii="Times New Roman" w:hAnsi="Times New Roman" w:cs="Times New Roman"/>
          <w:sz w:val="28"/>
          <w:szCs w:val="28"/>
          <w:lang w:val="uk-UA"/>
        </w:rPr>
        <w:t xml:space="preserve">довіривши </w:t>
      </w:r>
      <w:r w:rsidR="00667261" w:rsidRPr="00E1795A">
        <w:rPr>
          <w:rFonts w:ascii="Times New Roman" w:hAnsi="Times New Roman" w:cs="Times New Roman"/>
          <w:sz w:val="28"/>
          <w:szCs w:val="28"/>
          <w:lang w:val="uk-UA"/>
        </w:rPr>
        <w:t xml:space="preserve"> спочатку розповідь Локвуду, а потім, змусивши його слухати </w:t>
      </w:r>
      <w:r w:rsidR="00667261" w:rsidRPr="00E1795A">
        <w:rPr>
          <w:rFonts w:ascii="Times New Roman" w:hAnsi="Times New Roman" w:cs="Times New Roman"/>
          <w:sz w:val="28"/>
          <w:szCs w:val="28"/>
          <w:lang w:val="uk-UA"/>
        </w:rPr>
        <w:lastRenderedPageBreak/>
        <w:t>розповідь місіс Дін, вона (Емілі Бронте) сховалася, так</w:t>
      </w:r>
      <w:r>
        <w:rPr>
          <w:rFonts w:ascii="Times New Roman" w:hAnsi="Times New Roman" w:cs="Times New Roman"/>
          <w:sz w:val="28"/>
          <w:szCs w:val="28"/>
          <w:lang w:val="uk-UA"/>
        </w:rPr>
        <w:t xml:space="preserve"> би мовити, за подвійною маскою</w:t>
      </w:r>
      <w:r w:rsidR="00667261" w:rsidRPr="00E1795A">
        <w:rPr>
          <w:rFonts w:ascii="Times New Roman" w:hAnsi="Times New Roman" w:cs="Times New Roman"/>
          <w:sz w:val="28"/>
          <w:szCs w:val="28"/>
          <w:lang w:val="uk-UA"/>
        </w:rPr>
        <w:t>». Далі він стверджує, що розповідь від ім</w:t>
      </w:r>
      <w:r w:rsidRPr="00E1795A">
        <w:rPr>
          <w:rFonts w:ascii="Times New Roman" w:hAnsi="Times New Roman" w:cs="Times New Roman"/>
          <w:sz w:val="28"/>
          <w:szCs w:val="28"/>
          <w:lang w:val="uk-UA"/>
        </w:rPr>
        <w:t>ені всезнаючого автора «означал</w:t>
      </w:r>
      <w:r>
        <w:rPr>
          <w:rFonts w:ascii="Times New Roman" w:hAnsi="Times New Roman" w:cs="Times New Roman"/>
          <w:sz w:val="28"/>
          <w:szCs w:val="28"/>
          <w:lang w:val="uk-UA"/>
        </w:rPr>
        <w:t xml:space="preserve">а </w:t>
      </w:r>
      <w:r w:rsidR="00667261" w:rsidRPr="00E1795A">
        <w:rPr>
          <w:rFonts w:ascii="Times New Roman" w:hAnsi="Times New Roman" w:cs="Times New Roman"/>
          <w:sz w:val="28"/>
          <w:szCs w:val="28"/>
          <w:lang w:val="uk-UA"/>
        </w:rPr>
        <w:t xml:space="preserve"> б контакт з читачем, нестерпно близький для її хворобливої чутливості». «Я думаю, що її жорстка і безкомпромісна принципов</w:t>
      </w:r>
      <w:r w:rsidRPr="00E1795A">
        <w:rPr>
          <w:rFonts w:ascii="Times New Roman" w:hAnsi="Times New Roman" w:cs="Times New Roman"/>
          <w:sz w:val="28"/>
          <w:szCs w:val="28"/>
          <w:lang w:val="uk-UA"/>
        </w:rPr>
        <w:t xml:space="preserve">ість збунтувалася б, </w:t>
      </w:r>
      <w:r>
        <w:rPr>
          <w:rFonts w:ascii="Times New Roman" w:hAnsi="Times New Roman" w:cs="Times New Roman"/>
          <w:sz w:val="28"/>
          <w:szCs w:val="28"/>
          <w:lang w:val="uk-UA"/>
        </w:rPr>
        <w:t xml:space="preserve"> якщо б вона вирішила </w:t>
      </w:r>
      <w:r w:rsidR="00667261" w:rsidRPr="00E1795A">
        <w:rPr>
          <w:rFonts w:ascii="Times New Roman" w:hAnsi="Times New Roman" w:cs="Times New Roman"/>
          <w:sz w:val="28"/>
          <w:szCs w:val="28"/>
          <w:lang w:val="uk-UA"/>
        </w:rPr>
        <w:t xml:space="preserve"> розповісти цю шалену історію від свого </w:t>
      </w:r>
      <w:r>
        <w:rPr>
          <w:rFonts w:ascii="Times New Roman" w:hAnsi="Times New Roman" w:cs="Times New Roman"/>
          <w:sz w:val="28"/>
          <w:szCs w:val="28"/>
          <w:lang w:val="uk-UA"/>
        </w:rPr>
        <w:t>власного імені</w:t>
      </w:r>
      <w:r w:rsidR="00667261" w:rsidRPr="00E1795A">
        <w:rPr>
          <w:rFonts w:ascii="Times New Roman" w:hAnsi="Times New Roman" w:cs="Times New Roman"/>
          <w:sz w:val="28"/>
          <w:szCs w:val="28"/>
          <w:lang w:val="uk-UA"/>
        </w:rPr>
        <w:t xml:space="preserve">». </w:t>
      </w:r>
      <w:r>
        <w:rPr>
          <w:rFonts w:ascii="Times New Roman" w:hAnsi="Times New Roman" w:cs="Times New Roman"/>
          <w:sz w:val="28"/>
          <w:szCs w:val="28"/>
        </w:rPr>
        <w:t>Швидше за все</w:t>
      </w:r>
      <w:r w:rsidR="00667261" w:rsidRPr="00631CE5">
        <w:rPr>
          <w:rFonts w:ascii="Times New Roman" w:hAnsi="Times New Roman" w:cs="Times New Roman"/>
          <w:sz w:val="28"/>
          <w:szCs w:val="28"/>
        </w:rPr>
        <w:t xml:space="preserve"> Емілі Бронте не хотіла та й, напевно, не</w:t>
      </w:r>
      <w:r>
        <w:rPr>
          <w:rFonts w:ascii="Times New Roman" w:hAnsi="Times New Roman" w:cs="Times New Roman"/>
          <w:sz w:val="28"/>
          <w:szCs w:val="28"/>
        </w:rPr>
        <w:t xml:space="preserve"> могла остаточно визначити своє</w:t>
      </w:r>
      <w:r w:rsidR="00667261" w:rsidRPr="00631CE5">
        <w:rPr>
          <w:rFonts w:ascii="Times New Roman" w:hAnsi="Times New Roman" w:cs="Times New Roman"/>
          <w:sz w:val="28"/>
          <w:szCs w:val="28"/>
        </w:rPr>
        <w:t xml:space="preserve"> ставлення </w:t>
      </w:r>
      <w:r>
        <w:rPr>
          <w:rFonts w:ascii="Times New Roman" w:hAnsi="Times New Roman" w:cs="Times New Roman"/>
          <w:sz w:val="28"/>
          <w:szCs w:val="28"/>
          <w:lang w:val="uk-UA"/>
        </w:rPr>
        <w:t xml:space="preserve"> </w:t>
      </w:r>
      <w:r>
        <w:rPr>
          <w:rFonts w:ascii="Times New Roman" w:hAnsi="Times New Roman" w:cs="Times New Roman"/>
          <w:sz w:val="28"/>
          <w:szCs w:val="28"/>
        </w:rPr>
        <w:t>до  створени</w:t>
      </w:r>
      <w:r>
        <w:rPr>
          <w:rFonts w:ascii="Times New Roman" w:hAnsi="Times New Roman" w:cs="Times New Roman"/>
          <w:sz w:val="28"/>
          <w:szCs w:val="28"/>
          <w:lang w:val="uk-UA"/>
        </w:rPr>
        <w:t>х нею</w:t>
      </w:r>
      <w:r>
        <w:rPr>
          <w:rFonts w:ascii="Times New Roman" w:hAnsi="Times New Roman" w:cs="Times New Roman"/>
          <w:sz w:val="28"/>
          <w:szCs w:val="28"/>
        </w:rPr>
        <w:t xml:space="preserve"> неймовірни</w:t>
      </w:r>
      <w:r>
        <w:rPr>
          <w:rFonts w:ascii="Times New Roman" w:hAnsi="Times New Roman" w:cs="Times New Roman"/>
          <w:sz w:val="28"/>
          <w:szCs w:val="28"/>
          <w:lang w:val="uk-UA"/>
        </w:rPr>
        <w:t>х</w:t>
      </w:r>
      <w:r>
        <w:rPr>
          <w:rFonts w:ascii="Times New Roman" w:hAnsi="Times New Roman" w:cs="Times New Roman"/>
          <w:sz w:val="28"/>
          <w:szCs w:val="28"/>
        </w:rPr>
        <w:t xml:space="preserve"> персонаж</w:t>
      </w:r>
      <w:r>
        <w:rPr>
          <w:rFonts w:ascii="Times New Roman" w:hAnsi="Times New Roman" w:cs="Times New Roman"/>
          <w:sz w:val="28"/>
          <w:szCs w:val="28"/>
          <w:lang w:val="uk-UA"/>
        </w:rPr>
        <w:t>ів</w:t>
      </w:r>
      <w:r w:rsidR="00667261" w:rsidRPr="00631CE5">
        <w:rPr>
          <w:rFonts w:ascii="Times New Roman" w:hAnsi="Times New Roman" w:cs="Times New Roman"/>
          <w:sz w:val="28"/>
          <w:szCs w:val="28"/>
        </w:rPr>
        <w:t>. Вона</w:t>
      </w:r>
      <w:r>
        <w:rPr>
          <w:rFonts w:ascii="Times New Roman" w:hAnsi="Times New Roman" w:cs="Times New Roman"/>
          <w:sz w:val="28"/>
          <w:szCs w:val="28"/>
        </w:rPr>
        <w:t xml:space="preserve"> просто ставить питання</w:t>
      </w:r>
      <w:r>
        <w:rPr>
          <w:rFonts w:ascii="Times New Roman" w:hAnsi="Times New Roman" w:cs="Times New Roman"/>
          <w:sz w:val="28"/>
          <w:szCs w:val="28"/>
          <w:lang w:val="uk-UA"/>
        </w:rPr>
        <w:t xml:space="preserve"> і дає право відповісти на нього читачеві. </w:t>
      </w:r>
      <w:r w:rsidR="00667261" w:rsidRPr="00631CE5">
        <w:rPr>
          <w:rFonts w:ascii="Times New Roman" w:hAnsi="Times New Roman" w:cs="Times New Roman"/>
          <w:sz w:val="28"/>
          <w:szCs w:val="28"/>
        </w:rPr>
        <w:t xml:space="preserve"> Хоча, з іншого боку</w:t>
      </w:r>
      <w:r w:rsidR="00313CB5">
        <w:rPr>
          <w:rFonts w:ascii="Times New Roman" w:hAnsi="Times New Roman" w:cs="Times New Roman"/>
          <w:sz w:val="28"/>
          <w:szCs w:val="28"/>
          <w:lang w:val="uk-UA"/>
        </w:rPr>
        <w:t>, майже ніхто не може зрозуміти всю загадковість цього роману</w:t>
      </w:r>
      <w:proofErr w:type="gramStart"/>
      <w:r w:rsidR="00313CB5">
        <w:rPr>
          <w:rFonts w:ascii="Times New Roman" w:hAnsi="Times New Roman" w:cs="Times New Roman"/>
          <w:sz w:val="28"/>
          <w:szCs w:val="28"/>
          <w:lang w:val="uk-UA"/>
        </w:rPr>
        <w:t>.</w:t>
      </w:r>
      <w:proofErr w:type="gramEnd"/>
      <w:r w:rsidR="00667261" w:rsidRPr="00631CE5">
        <w:rPr>
          <w:rFonts w:ascii="Times New Roman" w:hAnsi="Times New Roman" w:cs="Times New Roman"/>
          <w:sz w:val="28"/>
          <w:szCs w:val="28"/>
        </w:rPr>
        <w:t xml:space="preserve"> </w:t>
      </w:r>
      <w:r w:rsidR="00313CB5">
        <w:rPr>
          <w:rFonts w:ascii="Times New Roman" w:hAnsi="Times New Roman" w:cs="Times New Roman"/>
          <w:sz w:val="28"/>
          <w:szCs w:val="28"/>
        </w:rPr>
        <w:t>Завдання</w:t>
      </w:r>
      <w:r w:rsidR="00313CB5">
        <w:rPr>
          <w:rFonts w:ascii="Times New Roman" w:hAnsi="Times New Roman" w:cs="Times New Roman"/>
          <w:sz w:val="28"/>
          <w:szCs w:val="28"/>
          <w:lang w:val="uk-UA"/>
        </w:rPr>
        <w:t>, яке поставила письменниця</w:t>
      </w:r>
      <w:r w:rsidR="00667261" w:rsidRPr="00631CE5">
        <w:rPr>
          <w:rFonts w:ascii="Times New Roman" w:hAnsi="Times New Roman" w:cs="Times New Roman"/>
          <w:sz w:val="28"/>
          <w:szCs w:val="28"/>
        </w:rPr>
        <w:t xml:space="preserve"> </w:t>
      </w:r>
      <w:r w:rsidR="00313CB5">
        <w:rPr>
          <w:rFonts w:ascii="Times New Roman" w:hAnsi="Times New Roman" w:cs="Times New Roman"/>
          <w:sz w:val="28"/>
          <w:szCs w:val="28"/>
        </w:rPr>
        <w:t>, занадто масштабн</w:t>
      </w:r>
      <w:r w:rsidR="00313CB5">
        <w:rPr>
          <w:rFonts w:ascii="Times New Roman" w:hAnsi="Times New Roman" w:cs="Times New Roman"/>
          <w:sz w:val="28"/>
          <w:szCs w:val="28"/>
          <w:lang w:val="uk-UA"/>
        </w:rPr>
        <w:t>е</w:t>
      </w:r>
      <w:r w:rsidR="00313CB5">
        <w:rPr>
          <w:rFonts w:ascii="Times New Roman" w:hAnsi="Times New Roman" w:cs="Times New Roman"/>
          <w:sz w:val="28"/>
          <w:szCs w:val="28"/>
        </w:rPr>
        <w:t>, занадто велик</w:t>
      </w:r>
      <w:r w:rsidR="00313CB5">
        <w:rPr>
          <w:rFonts w:ascii="Times New Roman" w:hAnsi="Times New Roman" w:cs="Times New Roman"/>
          <w:sz w:val="28"/>
          <w:szCs w:val="28"/>
          <w:lang w:val="uk-UA"/>
        </w:rPr>
        <w:t>е</w:t>
      </w:r>
      <w:r w:rsidR="00313CB5">
        <w:rPr>
          <w:rFonts w:ascii="Times New Roman" w:hAnsi="Times New Roman" w:cs="Times New Roman"/>
          <w:sz w:val="28"/>
          <w:szCs w:val="28"/>
        </w:rPr>
        <w:t xml:space="preserve"> і важк</w:t>
      </w:r>
      <w:r w:rsidR="00313CB5">
        <w:rPr>
          <w:rFonts w:ascii="Times New Roman" w:hAnsi="Times New Roman" w:cs="Times New Roman"/>
          <w:sz w:val="28"/>
          <w:szCs w:val="28"/>
          <w:lang w:val="uk-UA"/>
        </w:rPr>
        <w:t>е</w:t>
      </w:r>
      <w:r w:rsidR="00313CB5">
        <w:rPr>
          <w:rFonts w:ascii="Times New Roman" w:hAnsi="Times New Roman" w:cs="Times New Roman"/>
          <w:sz w:val="28"/>
          <w:szCs w:val="28"/>
        </w:rPr>
        <w:t xml:space="preserve">, щоб вирішувати </w:t>
      </w:r>
      <w:r w:rsidR="00313CB5">
        <w:rPr>
          <w:rFonts w:ascii="Times New Roman" w:hAnsi="Times New Roman" w:cs="Times New Roman"/>
          <w:sz w:val="28"/>
          <w:szCs w:val="28"/>
          <w:lang w:val="uk-UA"/>
        </w:rPr>
        <w:t>його</w:t>
      </w:r>
      <w:r w:rsidR="00313CB5">
        <w:rPr>
          <w:rFonts w:ascii="Times New Roman" w:hAnsi="Times New Roman" w:cs="Times New Roman"/>
          <w:sz w:val="28"/>
          <w:szCs w:val="28"/>
        </w:rPr>
        <w:t xml:space="preserve"> в наш</w:t>
      </w:r>
      <w:r w:rsidR="00313CB5">
        <w:rPr>
          <w:rFonts w:ascii="Times New Roman" w:hAnsi="Times New Roman" w:cs="Times New Roman"/>
          <w:sz w:val="28"/>
          <w:szCs w:val="28"/>
          <w:lang w:val="uk-UA"/>
        </w:rPr>
        <w:t>ому</w:t>
      </w:r>
      <w:r w:rsidR="00313CB5">
        <w:rPr>
          <w:rFonts w:ascii="Times New Roman" w:hAnsi="Times New Roman" w:cs="Times New Roman"/>
          <w:sz w:val="28"/>
          <w:szCs w:val="28"/>
        </w:rPr>
        <w:t xml:space="preserve"> буденн</w:t>
      </w:r>
      <w:r w:rsidR="00313CB5">
        <w:rPr>
          <w:rFonts w:ascii="Times New Roman" w:hAnsi="Times New Roman" w:cs="Times New Roman"/>
          <w:sz w:val="28"/>
          <w:szCs w:val="28"/>
          <w:lang w:val="uk-UA"/>
        </w:rPr>
        <w:t xml:space="preserve">ому </w:t>
      </w:r>
      <w:r w:rsidR="00313CB5">
        <w:rPr>
          <w:rFonts w:ascii="Times New Roman" w:hAnsi="Times New Roman" w:cs="Times New Roman"/>
          <w:sz w:val="28"/>
          <w:szCs w:val="28"/>
        </w:rPr>
        <w:t xml:space="preserve"> </w:t>
      </w:r>
      <w:r w:rsidR="00313CB5">
        <w:rPr>
          <w:rFonts w:ascii="Times New Roman" w:hAnsi="Times New Roman" w:cs="Times New Roman"/>
          <w:sz w:val="28"/>
          <w:szCs w:val="28"/>
          <w:lang w:val="uk-UA"/>
        </w:rPr>
        <w:t>світі</w:t>
      </w:r>
      <w:r w:rsidR="00667261" w:rsidRPr="00631CE5">
        <w:rPr>
          <w:rFonts w:ascii="Times New Roman" w:hAnsi="Times New Roman" w:cs="Times New Roman"/>
          <w:sz w:val="28"/>
          <w:szCs w:val="28"/>
        </w:rPr>
        <w:t>. Зобразивши абсолютно неймовірні пристрасті, неусвідомлені прояви людської натури, показавши сили, які сильніше людини і разом з тим обкутавши все це якимось непроникним ту</w:t>
      </w:r>
      <w:r w:rsidR="00313CB5">
        <w:rPr>
          <w:rFonts w:ascii="Times New Roman" w:hAnsi="Times New Roman" w:cs="Times New Roman"/>
          <w:sz w:val="28"/>
          <w:szCs w:val="28"/>
        </w:rPr>
        <w:t xml:space="preserve">маном, </w:t>
      </w:r>
      <w:r w:rsidR="00667261" w:rsidRPr="00631CE5">
        <w:rPr>
          <w:rFonts w:ascii="Times New Roman" w:hAnsi="Times New Roman" w:cs="Times New Roman"/>
          <w:sz w:val="28"/>
          <w:szCs w:val="28"/>
        </w:rPr>
        <w:t>Емілі Бронте не залишила сумніві</w:t>
      </w:r>
      <w:proofErr w:type="gramStart"/>
      <w:r w:rsidR="00667261" w:rsidRPr="00631CE5">
        <w:rPr>
          <w:rFonts w:ascii="Times New Roman" w:hAnsi="Times New Roman" w:cs="Times New Roman"/>
          <w:sz w:val="28"/>
          <w:szCs w:val="28"/>
        </w:rPr>
        <w:t>в</w:t>
      </w:r>
      <w:proofErr w:type="gramEnd"/>
      <w:r w:rsidR="00667261" w:rsidRPr="00631CE5">
        <w:rPr>
          <w:rFonts w:ascii="Times New Roman" w:hAnsi="Times New Roman" w:cs="Times New Roman"/>
          <w:sz w:val="28"/>
          <w:szCs w:val="28"/>
        </w:rPr>
        <w:t xml:space="preserve"> тільки в одному </w:t>
      </w:r>
      <w:r w:rsidR="00313CB5">
        <w:rPr>
          <w:rFonts w:ascii="Times New Roman" w:hAnsi="Times New Roman" w:cs="Times New Roman"/>
          <w:sz w:val="28"/>
          <w:szCs w:val="28"/>
        </w:rPr>
        <w:t>–</w:t>
      </w:r>
      <w:r w:rsidR="00667261" w:rsidRPr="00631CE5">
        <w:rPr>
          <w:rFonts w:ascii="Times New Roman" w:hAnsi="Times New Roman" w:cs="Times New Roman"/>
          <w:sz w:val="28"/>
          <w:szCs w:val="28"/>
        </w:rPr>
        <w:t xml:space="preserve"> що</w:t>
      </w:r>
      <w:r w:rsidR="00313CB5">
        <w:rPr>
          <w:rFonts w:ascii="Times New Roman" w:hAnsi="Times New Roman" w:cs="Times New Roman"/>
          <w:sz w:val="28"/>
          <w:szCs w:val="28"/>
          <w:lang w:val="uk-UA"/>
        </w:rPr>
        <w:t xml:space="preserve"> всі</w:t>
      </w:r>
      <w:r w:rsidR="00313CB5">
        <w:rPr>
          <w:rFonts w:ascii="Times New Roman" w:hAnsi="Times New Roman" w:cs="Times New Roman"/>
          <w:sz w:val="28"/>
          <w:szCs w:val="28"/>
        </w:rPr>
        <w:t xml:space="preserve"> ці сили вище і сильніше нас</w:t>
      </w:r>
      <w:proofErr w:type="gramStart"/>
      <w:r w:rsidR="00313CB5">
        <w:rPr>
          <w:rFonts w:ascii="Times New Roman" w:hAnsi="Times New Roman" w:cs="Times New Roman"/>
          <w:sz w:val="28"/>
          <w:szCs w:val="28"/>
        </w:rPr>
        <w:t>.</w:t>
      </w:r>
      <w:proofErr w:type="gramEnd"/>
      <w:r w:rsidR="00313CB5">
        <w:rPr>
          <w:rFonts w:ascii="Times New Roman" w:hAnsi="Times New Roman" w:cs="Times New Roman"/>
          <w:sz w:val="28"/>
          <w:szCs w:val="28"/>
        </w:rPr>
        <w:t xml:space="preserve"> </w:t>
      </w:r>
      <w:r w:rsidR="00313CB5">
        <w:rPr>
          <w:rFonts w:ascii="Times New Roman" w:hAnsi="Times New Roman" w:cs="Times New Roman"/>
          <w:sz w:val="28"/>
          <w:szCs w:val="28"/>
          <w:lang w:val="uk-UA"/>
        </w:rPr>
        <w:t>С</w:t>
      </w:r>
      <w:r w:rsidR="00667261" w:rsidRPr="00631CE5">
        <w:rPr>
          <w:rFonts w:ascii="Times New Roman" w:hAnsi="Times New Roman" w:cs="Times New Roman"/>
          <w:sz w:val="28"/>
          <w:szCs w:val="28"/>
        </w:rPr>
        <w:t xml:space="preserve">южет «Грозового перевалу», весь його імпульсивний і поривчастий текст доводять це </w:t>
      </w:r>
      <w:r w:rsidR="00313CB5">
        <w:rPr>
          <w:rFonts w:ascii="Times New Roman" w:hAnsi="Times New Roman" w:cs="Times New Roman"/>
          <w:sz w:val="28"/>
          <w:szCs w:val="28"/>
        </w:rPr>
        <w:t>твердження, і</w:t>
      </w:r>
      <w:r w:rsidR="00313CB5">
        <w:rPr>
          <w:rFonts w:ascii="Times New Roman" w:hAnsi="Times New Roman" w:cs="Times New Roman"/>
          <w:sz w:val="28"/>
          <w:szCs w:val="28"/>
          <w:lang w:val="uk-UA"/>
        </w:rPr>
        <w:t xml:space="preserve"> на мій погляд, </w:t>
      </w:r>
      <w:r w:rsidR="00667261" w:rsidRPr="00631CE5">
        <w:rPr>
          <w:rFonts w:ascii="Times New Roman" w:hAnsi="Times New Roman" w:cs="Times New Roman"/>
          <w:sz w:val="28"/>
          <w:szCs w:val="28"/>
        </w:rPr>
        <w:t xml:space="preserve"> саме в цьому його таємнича сила, при</w:t>
      </w:r>
      <w:r w:rsidR="00313CB5">
        <w:rPr>
          <w:rFonts w:ascii="Times New Roman" w:hAnsi="Times New Roman" w:cs="Times New Roman"/>
          <w:sz w:val="28"/>
          <w:szCs w:val="28"/>
        </w:rPr>
        <w:t>вабливий містицизм і незрозуміл</w:t>
      </w:r>
      <w:r w:rsidR="00313CB5">
        <w:rPr>
          <w:rFonts w:ascii="Times New Roman" w:hAnsi="Times New Roman" w:cs="Times New Roman"/>
          <w:sz w:val="28"/>
          <w:szCs w:val="28"/>
          <w:lang w:val="uk-UA"/>
        </w:rPr>
        <w:t>а</w:t>
      </w:r>
      <w:r w:rsidR="00667261" w:rsidRPr="00631CE5">
        <w:rPr>
          <w:rFonts w:ascii="Times New Roman" w:hAnsi="Times New Roman" w:cs="Times New Roman"/>
          <w:sz w:val="28"/>
          <w:szCs w:val="28"/>
        </w:rPr>
        <w:t xml:space="preserve"> чарівність. [3</w:t>
      </w:r>
      <w:r w:rsidR="00313CB5">
        <w:rPr>
          <w:rFonts w:ascii="Times New Roman" w:hAnsi="Times New Roman" w:cs="Times New Roman"/>
          <w:sz w:val="28"/>
          <w:szCs w:val="28"/>
          <w:lang w:val="uk-UA"/>
        </w:rPr>
        <w:t>,с.22</w:t>
      </w:r>
      <w:r w:rsidR="00667261" w:rsidRPr="00631CE5">
        <w:rPr>
          <w:rFonts w:ascii="Times New Roman" w:hAnsi="Times New Roman" w:cs="Times New Roman"/>
          <w:sz w:val="28"/>
          <w:szCs w:val="28"/>
        </w:rPr>
        <w:t>]</w:t>
      </w:r>
    </w:p>
    <w:p w:rsidR="00667261" w:rsidRPr="00631CE5" w:rsidRDefault="00667261" w:rsidP="00313CB5">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Це книга п</w:t>
      </w:r>
      <w:r w:rsidR="00313CB5">
        <w:rPr>
          <w:rFonts w:ascii="Times New Roman" w:hAnsi="Times New Roman" w:cs="Times New Roman"/>
          <w:sz w:val="28"/>
          <w:szCs w:val="28"/>
        </w:rPr>
        <w:t xml:space="preserve">ро кохання, але про </w:t>
      </w:r>
      <w:r w:rsidR="00313CB5">
        <w:rPr>
          <w:rFonts w:ascii="Times New Roman" w:hAnsi="Times New Roman" w:cs="Times New Roman"/>
          <w:sz w:val="28"/>
          <w:szCs w:val="28"/>
          <w:lang w:val="uk-UA"/>
        </w:rPr>
        <w:t>дивне кохання</w:t>
      </w:r>
      <w:r w:rsidR="00313CB5">
        <w:rPr>
          <w:rFonts w:ascii="Times New Roman" w:hAnsi="Times New Roman" w:cs="Times New Roman"/>
          <w:sz w:val="28"/>
          <w:szCs w:val="28"/>
        </w:rPr>
        <w:t xml:space="preserve">, про </w:t>
      </w:r>
      <w:r w:rsidR="00313CB5">
        <w:rPr>
          <w:rFonts w:ascii="Times New Roman" w:hAnsi="Times New Roman" w:cs="Times New Roman"/>
          <w:sz w:val="28"/>
          <w:szCs w:val="28"/>
          <w:lang w:val="uk-UA"/>
        </w:rPr>
        <w:t>кохання</w:t>
      </w:r>
      <w:r w:rsidRPr="00631CE5">
        <w:rPr>
          <w:rFonts w:ascii="Times New Roman" w:hAnsi="Times New Roman" w:cs="Times New Roman"/>
          <w:sz w:val="28"/>
          <w:szCs w:val="28"/>
        </w:rPr>
        <w:t>, що не вписується н</w:t>
      </w:r>
      <w:r w:rsidR="00313CB5">
        <w:rPr>
          <w:rFonts w:ascii="Times New Roman" w:hAnsi="Times New Roman" w:cs="Times New Roman"/>
          <w:sz w:val="28"/>
          <w:szCs w:val="28"/>
        </w:rPr>
        <w:t xml:space="preserve">і в одне з </w:t>
      </w:r>
      <w:proofErr w:type="gramStart"/>
      <w:r w:rsidR="00313CB5">
        <w:rPr>
          <w:rFonts w:ascii="Times New Roman" w:hAnsi="Times New Roman" w:cs="Times New Roman"/>
          <w:sz w:val="28"/>
          <w:szCs w:val="28"/>
        </w:rPr>
        <w:t>наших</w:t>
      </w:r>
      <w:proofErr w:type="gramEnd"/>
      <w:r w:rsidR="00313CB5">
        <w:rPr>
          <w:rFonts w:ascii="Times New Roman" w:hAnsi="Times New Roman" w:cs="Times New Roman"/>
          <w:sz w:val="28"/>
          <w:szCs w:val="28"/>
        </w:rPr>
        <w:t xml:space="preserve"> уявлень про н</w:t>
      </w:r>
      <w:r w:rsidR="00313CB5">
        <w:rPr>
          <w:rFonts w:ascii="Times New Roman" w:hAnsi="Times New Roman" w:cs="Times New Roman"/>
          <w:sz w:val="28"/>
          <w:szCs w:val="28"/>
          <w:lang w:val="uk-UA"/>
        </w:rPr>
        <w:t>ього</w:t>
      </w:r>
      <w:r w:rsidRPr="00631CE5">
        <w:rPr>
          <w:rFonts w:ascii="Times New Roman" w:hAnsi="Times New Roman" w:cs="Times New Roman"/>
          <w:sz w:val="28"/>
          <w:szCs w:val="28"/>
        </w:rPr>
        <w:t xml:space="preserve">. Це роман про місце, але про місце, </w:t>
      </w:r>
      <w:proofErr w:type="gramStart"/>
      <w:r w:rsidR="00313CB5">
        <w:rPr>
          <w:rFonts w:ascii="Times New Roman" w:hAnsi="Times New Roman" w:cs="Times New Roman"/>
          <w:sz w:val="28"/>
          <w:szCs w:val="28"/>
          <w:lang w:val="uk-UA"/>
        </w:rPr>
        <w:t>яке</w:t>
      </w:r>
      <w:proofErr w:type="gramEnd"/>
      <w:r w:rsidR="00313CB5">
        <w:rPr>
          <w:rFonts w:ascii="Times New Roman" w:hAnsi="Times New Roman" w:cs="Times New Roman"/>
          <w:sz w:val="28"/>
          <w:szCs w:val="28"/>
          <w:lang w:val="uk-UA"/>
        </w:rPr>
        <w:t xml:space="preserve"> окутане </w:t>
      </w:r>
      <w:r w:rsidRPr="00631CE5">
        <w:rPr>
          <w:rFonts w:ascii="Times New Roman" w:hAnsi="Times New Roman" w:cs="Times New Roman"/>
          <w:sz w:val="28"/>
          <w:szCs w:val="28"/>
        </w:rPr>
        <w:t xml:space="preserve"> пристра</w:t>
      </w:r>
      <w:r w:rsidR="00313CB5">
        <w:rPr>
          <w:rFonts w:ascii="Times New Roman" w:hAnsi="Times New Roman" w:cs="Times New Roman"/>
          <w:sz w:val="28"/>
          <w:szCs w:val="28"/>
        </w:rPr>
        <w:t xml:space="preserve">стю. Це </w:t>
      </w:r>
      <w:proofErr w:type="gramStart"/>
      <w:r w:rsidR="00313CB5">
        <w:rPr>
          <w:rFonts w:ascii="Times New Roman" w:hAnsi="Times New Roman" w:cs="Times New Roman"/>
          <w:sz w:val="28"/>
          <w:szCs w:val="28"/>
        </w:rPr>
        <w:t>роман про долю</w:t>
      </w:r>
      <w:proofErr w:type="gramEnd"/>
      <w:r w:rsidR="00313CB5">
        <w:rPr>
          <w:rFonts w:ascii="Times New Roman" w:hAnsi="Times New Roman" w:cs="Times New Roman"/>
          <w:sz w:val="28"/>
          <w:szCs w:val="28"/>
        </w:rPr>
        <w:t>, про вол</w:t>
      </w:r>
      <w:r w:rsidR="00313CB5">
        <w:rPr>
          <w:rFonts w:ascii="Times New Roman" w:hAnsi="Times New Roman" w:cs="Times New Roman"/>
          <w:sz w:val="28"/>
          <w:szCs w:val="28"/>
          <w:lang w:val="uk-UA"/>
        </w:rPr>
        <w:t>ю</w:t>
      </w:r>
      <w:r w:rsidRPr="00631CE5">
        <w:rPr>
          <w:rFonts w:ascii="Times New Roman" w:hAnsi="Times New Roman" w:cs="Times New Roman"/>
          <w:sz w:val="28"/>
          <w:szCs w:val="28"/>
        </w:rPr>
        <w:t>, про людину, про космос.</w:t>
      </w:r>
    </w:p>
    <w:p w:rsidR="00313CB5" w:rsidRDefault="00313CB5" w:rsidP="00377F31">
      <w:pPr>
        <w:spacing w:line="360" w:lineRule="auto"/>
        <w:rPr>
          <w:rFonts w:ascii="Times New Roman" w:hAnsi="Times New Roman" w:cs="Times New Roman"/>
          <w:b/>
          <w:sz w:val="28"/>
          <w:szCs w:val="28"/>
          <w:lang w:val="uk-UA"/>
        </w:rPr>
      </w:pPr>
    </w:p>
    <w:p w:rsidR="00667261" w:rsidRPr="00313CB5" w:rsidRDefault="00667261" w:rsidP="00377F31">
      <w:pPr>
        <w:spacing w:line="360" w:lineRule="auto"/>
        <w:rPr>
          <w:rFonts w:ascii="Times New Roman" w:hAnsi="Times New Roman" w:cs="Times New Roman"/>
          <w:b/>
          <w:sz w:val="28"/>
          <w:szCs w:val="28"/>
        </w:rPr>
      </w:pPr>
      <w:r w:rsidRPr="00313CB5">
        <w:rPr>
          <w:rFonts w:ascii="Times New Roman" w:hAnsi="Times New Roman" w:cs="Times New Roman"/>
          <w:b/>
          <w:sz w:val="28"/>
          <w:szCs w:val="28"/>
        </w:rPr>
        <w:t>1.3 Герої «</w:t>
      </w:r>
      <w:proofErr w:type="gramStart"/>
      <w:r w:rsidRPr="00313CB5">
        <w:rPr>
          <w:rFonts w:ascii="Times New Roman" w:hAnsi="Times New Roman" w:cs="Times New Roman"/>
          <w:b/>
          <w:sz w:val="28"/>
          <w:szCs w:val="28"/>
        </w:rPr>
        <w:t>Грозового</w:t>
      </w:r>
      <w:proofErr w:type="gramEnd"/>
      <w:r w:rsidRPr="00313CB5">
        <w:rPr>
          <w:rFonts w:ascii="Times New Roman" w:hAnsi="Times New Roman" w:cs="Times New Roman"/>
          <w:b/>
          <w:sz w:val="28"/>
          <w:szCs w:val="28"/>
        </w:rPr>
        <w:t xml:space="preserve"> перевалу»</w:t>
      </w:r>
    </w:p>
    <w:p w:rsidR="00667261" w:rsidRPr="00631CE5" w:rsidRDefault="00667261" w:rsidP="00377F31">
      <w:pPr>
        <w:spacing w:line="360" w:lineRule="auto"/>
        <w:rPr>
          <w:rFonts w:ascii="Times New Roman" w:hAnsi="Times New Roman" w:cs="Times New Roman"/>
          <w:sz w:val="28"/>
          <w:szCs w:val="28"/>
        </w:rPr>
      </w:pPr>
    </w:p>
    <w:p w:rsidR="00667261" w:rsidRPr="00631CE5" w:rsidRDefault="00667261" w:rsidP="00377F31">
      <w:pPr>
        <w:spacing w:line="360" w:lineRule="auto"/>
        <w:rPr>
          <w:rFonts w:ascii="Times New Roman" w:hAnsi="Times New Roman" w:cs="Times New Roman"/>
          <w:sz w:val="28"/>
          <w:szCs w:val="28"/>
        </w:rPr>
      </w:pPr>
      <w:r w:rsidRPr="00631CE5">
        <w:rPr>
          <w:rFonts w:ascii="Times New Roman" w:hAnsi="Times New Roman" w:cs="Times New Roman"/>
          <w:sz w:val="28"/>
          <w:szCs w:val="28"/>
        </w:rPr>
        <w:t>«Грозовий перевал»: герої першого покоління</w:t>
      </w:r>
    </w:p>
    <w:p w:rsidR="00667261" w:rsidRPr="00631CE5" w:rsidRDefault="00B71979" w:rsidP="00313CB5">
      <w:pPr>
        <w:spacing w:line="360" w:lineRule="auto"/>
        <w:ind w:firstLine="567"/>
        <w:rPr>
          <w:rFonts w:ascii="Times New Roman" w:hAnsi="Times New Roman" w:cs="Times New Roman"/>
          <w:sz w:val="28"/>
          <w:szCs w:val="28"/>
        </w:rPr>
      </w:pPr>
      <w:r>
        <w:rPr>
          <w:rFonts w:ascii="Times New Roman" w:hAnsi="Times New Roman" w:cs="Times New Roman"/>
          <w:sz w:val="28"/>
          <w:szCs w:val="28"/>
        </w:rPr>
        <w:t>Хіткліф</w:t>
      </w:r>
      <w:r w:rsidR="00667261" w:rsidRPr="00631CE5">
        <w:rPr>
          <w:rFonts w:ascii="Times New Roman" w:hAnsi="Times New Roman" w:cs="Times New Roman"/>
          <w:sz w:val="28"/>
          <w:szCs w:val="28"/>
        </w:rPr>
        <w:t xml:space="preserve"> - циган, прийнятий містером Ерншо в свою сі</w:t>
      </w:r>
      <w:proofErr w:type="gramStart"/>
      <w:r w:rsidR="00667261" w:rsidRPr="00631CE5">
        <w:rPr>
          <w:rFonts w:ascii="Times New Roman" w:hAnsi="Times New Roman" w:cs="Times New Roman"/>
          <w:sz w:val="28"/>
          <w:szCs w:val="28"/>
        </w:rPr>
        <w:t>м'ю</w:t>
      </w:r>
      <w:proofErr w:type="gramEnd"/>
      <w:r w:rsidR="00667261" w:rsidRPr="00631CE5">
        <w:rPr>
          <w:rFonts w:ascii="Times New Roman" w:hAnsi="Times New Roman" w:cs="Times New Roman"/>
          <w:sz w:val="28"/>
          <w:szCs w:val="28"/>
        </w:rPr>
        <w:t xml:space="preserve"> і вихований як його син. Мстивий, озлоблений, жорстокий і впертий. Був кращим друг</w:t>
      </w:r>
      <w:r w:rsidR="00313CB5">
        <w:rPr>
          <w:rFonts w:ascii="Times New Roman" w:hAnsi="Times New Roman" w:cs="Times New Roman"/>
          <w:sz w:val="28"/>
          <w:szCs w:val="28"/>
        </w:rPr>
        <w:t xml:space="preserve">ом </w:t>
      </w:r>
      <w:r w:rsidR="00313CB5">
        <w:rPr>
          <w:rFonts w:ascii="Times New Roman" w:hAnsi="Times New Roman" w:cs="Times New Roman"/>
          <w:sz w:val="28"/>
          <w:szCs w:val="28"/>
        </w:rPr>
        <w:lastRenderedPageBreak/>
        <w:t xml:space="preserve">Кетрін і її коханим. Не </w:t>
      </w:r>
      <w:r w:rsidR="00313CB5">
        <w:rPr>
          <w:rFonts w:ascii="Times New Roman" w:hAnsi="Times New Roman" w:cs="Times New Roman"/>
          <w:sz w:val="28"/>
          <w:szCs w:val="28"/>
          <w:lang w:val="uk-UA"/>
        </w:rPr>
        <w:t>знаходив спільної мови</w:t>
      </w:r>
      <w:r w:rsidR="00667261" w:rsidRPr="00631CE5">
        <w:rPr>
          <w:rFonts w:ascii="Times New Roman" w:hAnsi="Times New Roman" w:cs="Times New Roman"/>
          <w:sz w:val="28"/>
          <w:szCs w:val="28"/>
        </w:rPr>
        <w:t xml:space="preserve"> з Хіндлі Ерншо. Перебував у шлюбі з Ізабеллою Лінтон, в якому у нього народився син Лінтон.</w:t>
      </w:r>
    </w:p>
    <w:p w:rsidR="00667261" w:rsidRPr="00631CE5" w:rsidRDefault="00667261" w:rsidP="00313CB5">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 xml:space="preserve">Кетрін </w:t>
      </w:r>
      <w:r w:rsidR="00313CB5">
        <w:rPr>
          <w:rFonts w:ascii="Times New Roman" w:hAnsi="Times New Roman" w:cs="Times New Roman"/>
          <w:sz w:val="28"/>
          <w:szCs w:val="28"/>
          <w:lang w:val="uk-UA"/>
        </w:rPr>
        <w:t xml:space="preserve"> </w:t>
      </w:r>
      <w:r w:rsidR="00313CB5">
        <w:rPr>
          <w:rFonts w:ascii="Times New Roman" w:hAnsi="Times New Roman" w:cs="Times New Roman"/>
          <w:sz w:val="28"/>
          <w:szCs w:val="28"/>
        </w:rPr>
        <w:t>Ерншо - до</w:t>
      </w:r>
      <w:r w:rsidR="00313CB5">
        <w:rPr>
          <w:rFonts w:ascii="Times New Roman" w:hAnsi="Times New Roman" w:cs="Times New Roman"/>
          <w:sz w:val="28"/>
          <w:szCs w:val="28"/>
          <w:lang w:val="uk-UA"/>
        </w:rPr>
        <w:t>нь</w:t>
      </w:r>
      <w:r w:rsidRPr="00631CE5">
        <w:rPr>
          <w:rFonts w:ascii="Times New Roman" w:hAnsi="Times New Roman" w:cs="Times New Roman"/>
          <w:sz w:val="28"/>
          <w:szCs w:val="28"/>
        </w:rPr>
        <w:t>ка мі</w:t>
      </w:r>
      <w:r w:rsidR="00313CB5">
        <w:rPr>
          <w:rFonts w:ascii="Times New Roman" w:hAnsi="Times New Roman" w:cs="Times New Roman"/>
          <w:sz w:val="28"/>
          <w:szCs w:val="28"/>
        </w:rPr>
        <w:t xml:space="preserve">стера Ерншо, сестра Хіндлі. </w:t>
      </w:r>
      <w:r w:rsidR="00313CB5">
        <w:rPr>
          <w:rFonts w:ascii="Times New Roman" w:hAnsi="Times New Roman" w:cs="Times New Roman"/>
          <w:sz w:val="28"/>
          <w:szCs w:val="28"/>
          <w:lang w:val="uk-UA"/>
        </w:rPr>
        <w:t xml:space="preserve">Неслухняна </w:t>
      </w:r>
      <w:r w:rsidRPr="00631CE5">
        <w:rPr>
          <w:rFonts w:ascii="Times New Roman" w:hAnsi="Times New Roman" w:cs="Times New Roman"/>
          <w:sz w:val="28"/>
          <w:szCs w:val="28"/>
        </w:rPr>
        <w:t xml:space="preserve"> дівчина, спочатку дикувата, а </w:t>
      </w:r>
      <w:proofErr w:type="gramStart"/>
      <w:r w:rsidRPr="00631CE5">
        <w:rPr>
          <w:rFonts w:ascii="Times New Roman" w:hAnsi="Times New Roman" w:cs="Times New Roman"/>
          <w:sz w:val="28"/>
          <w:szCs w:val="28"/>
        </w:rPr>
        <w:t>п</w:t>
      </w:r>
      <w:proofErr w:type="gramEnd"/>
      <w:r w:rsidRPr="00631CE5">
        <w:rPr>
          <w:rFonts w:ascii="Times New Roman" w:hAnsi="Times New Roman" w:cs="Times New Roman"/>
          <w:sz w:val="28"/>
          <w:szCs w:val="28"/>
        </w:rPr>
        <w:t>ізні</w:t>
      </w:r>
      <w:r w:rsidR="00313CB5">
        <w:rPr>
          <w:rFonts w:ascii="Times New Roman" w:hAnsi="Times New Roman" w:cs="Times New Roman"/>
          <w:sz w:val="28"/>
          <w:szCs w:val="28"/>
        </w:rPr>
        <w:t>ше - досить витончена. Любила Х</w:t>
      </w:r>
      <w:r w:rsidR="00313CB5">
        <w:rPr>
          <w:rFonts w:ascii="Times New Roman" w:hAnsi="Times New Roman" w:cs="Times New Roman"/>
          <w:sz w:val="28"/>
          <w:szCs w:val="28"/>
          <w:lang w:val="uk-UA"/>
        </w:rPr>
        <w:t>і</w:t>
      </w:r>
      <w:r w:rsidR="00313CB5">
        <w:rPr>
          <w:rFonts w:ascii="Times New Roman" w:hAnsi="Times New Roman" w:cs="Times New Roman"/>
          <w:sz w:val="28"/>
          <w:szCs w:val="28"/>
        </w:rPr>
        <w:t>ткл</w:t>
      </w:r>
      <w:r w:rsidR="00313CB5">
        <w:rPr>
          <w:rFonts w:ascii="Times New Roman" w:hAnsi="Times New Roman" w:cs="Times New Roman"/>
          <w:sz w:val="28"/>
          <w:szCs w:val="28"/>
          <w:lang w:val="uk-UA"/>
        </w:rPr>
        <w:t>і</w:t>
      </w:r>
      <w:r w:rsidRPr="00631CE5">
        <w:rPr>
          <w:rFonts w:ascii="Times New Roman" w:hAnsi="Times New Roman" w:cs="Times New Roman"/>
          <w:sz w:val="28"/>
          <w:szCs w:val="28"/>
        </w:rPr>
        <w:t xml:space="preserve">фа, але вийшла </w:t>
      </w:r>
      <w:proofErr w:type="gramStart"/>
      <w:r w:rsidRPr="00631CE5">
        <w:rPr>
          <w:rFonts w:ascii="Times New Roman" w:hAnsi="Times New Roman" w:cs="Times New Roman"/>
          <w:sz w:val="28"/>
          <w:szCs w:val="28"/>
        </w:rPr>
        <w:t>заміж</w:t>
      </w:r>
      <w:proofErr w:type="gramEnd"/>
      <w:r w:rsidRPr="00631CE5">
        <w:rPr>
          <w:rFonts w:ascii="Times New Roman" w:hAnsi="Times New Roman" w:cs="Times New Roman"/>
          <w:sz w:val="28"/>
          <w:szCs w:val="28"/>
        </w:rPr>
        <w:t xml:space="preserve"> за Едг</w:t>
      </w:r>
      <w:r w:rsidR="00BC5E80">
        <w:rPr>
          <w:rFonts w:ascii="Times New Roman" w:hAnsi="Times New Roman" w:cs="Times New Roman"/>
          <w:sz w:val="28"/>
          <w:szCs w:val="28"/>
        </w:rPr>
        <w:t xml:space="preserve">ара Лінтона. </w:t>
      </w:r>
      <w:proofErr w:type="gramStart"/>
      <w:r w:rsidR="00BC5E80">
        <w:rPr>
          <w:rFonts w:ascii="Times New Roman" w:hAnsi="Times New Roman" w:cs="Times New Roman"/>
          <w:sz w:val="28"/>
          <w:szCs w:val="28"/>
        </w:rPr>
        <w:t>З</w:t>
      </w:r>
      <w:proofErr w:type="gramEnd"/>
      <w:r w:rsidR="00BC5E80">
        <w:rPr>
          <w:rFonts w:ascii="Times New Roman" w:hAnsi="Times New Roman" w:cs="Times New Roman"/>
          <w:sz w:val="28"/>
          <w:szCs w:val="28"/>
          <w:lang w:val="uk-UA"/>
        </w:rPr>
        <w:t>ійшла з розуму</w:t>
      </w:r>
      <w:r w:rsidR="00BC5E80">
        <w:rPr>
          <w:rFonts w:ascii="Times New Roman" w:hAnsi="Times New Roman" w:cs="Times New Roman"/>
          <w:sz w:val="28"/>
          <w:szCs w:val="28"/>
        </w:rPr>
        <w:t xml:space="preserve"> і померла, народивши до</w:t>
      </w:r>
      <w:r w:rsidR="00BC5E80">
        <w:rPr>
          <w:rFonts w:ascii="Times New Roman" w:hAnsi="Times New Roman" w:cs="Times New Roman"/>
          <w:sz w:val="28"/>
          <w:szCs w:val="28"/>
          <w:lang w:val="uk-UA"/>
        </w:rPr>
        <w:t>нь</w:t>
      </w:r>
      <w:r w:rsidR="00BC5E80">
        <w:rPr>
          <w:rFonts w:ascii="Times New Roman" w:hAnsi="Times New Roman" w:cs="Times New Roman"/>
          <w:sz w:val="28"/>
          <w:szCs w:val="28"/>
        </w:rPr>
        <w:t>к</w:t>
      </w:r>
      <w:r w:rsidR="00BC5E80">
        <w:rPr>
          <w:rFonts w:ascii="Times New Roman" w:hAnsi="Times New Roman" w:cs="Times New Roman"/>
          <w:sz w:val="28"/>
          <w:szCs w:val="28"/>
          <w:lang w:val="uk-UA"/>
        </w:rPr>
        <w:t>у</w:t>
      </w:r>
      <w:r w:rsidRPr="00631CE5">
        <w:rPr>
          <w:rFonts w:ascii="Times New Roman" w:hAnsi="Times New Roman" w:cs="Times New Roman"/>
          <w:sz w:val="28"/>
          <w:szCs w:val="28"/>
        </w:rPr>
        <w:t xml:space="preserve"> Кетрін.</w:t>
      </w:r>
    </w:p>
    <w:p w:rsidR="00667261" w:rsidRPr="00BC5E80" w:rsidRDefault="00667261" w:rsidP="00BC5E80">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rPr>
        <w:t>Хі</w:t>
      </w:r>
      <w:r w:rsidR="00BC5E80">
        <w:rPr>
          <w:rFonts w:ascii="Times New Roman" w:hAnsi="Times New Roman" w:cs="Times New Roman"/>
          <w:sz w:val="28"/>
          <w:szCs w:val="28"/>
        </w:rPr>
        <w:t xml:space="preserve">ндлі Ерншо – </w:t>
      </w:r>
      <w:proofErr w:type="gramStart"/>
      <w:r w:rsidR="00BC5E80">
        <w:rPr>
          <w:rFonts w:ascii="Times New Roman" w:hAnsi="Times New Roman" w:cs="Times New Roman"/>
          <w:sz w:val="28"/>
          <w:szCs w:val="28"/>
          <w:lang w:val="uk-UA"/>
        </w:rPr>
        <w:t>р</w:t>
      </w:r>
      <w:proofErr w:type="gramEnd"/>
      <w:r w:rsidR="00BC5E80">
        <w:rPr>
          <w:rFonts w:ascii="Times New Roman" w:hAnsi="Times New Roman" w:cs="Times New Roman"/>
          <w:sz w:val="28"/>
          <w:szCs w:val="28"/>
          <w:lang w:val="uk-UA"/>
        </w:rPr>
        <w:t xml:space="preserve">ідний </w:t>
      </w:r>
      <w:r w:rsidR="00BC5E80">
        <w:rPr>
          <w:rFonts w:ascii="Times New Roman" w:hAnsi="Times New Roman" w:cs="Times New Roman"/>
          <w:sz w:val="28"/>
          <w:szCs w:val="28"/>
        </w:rPr>
        <w:t xml:space="preserve">брат Кетрін </w:t>
      </w:r>
      <w:r w:rsidRPr="00631CE5">
        <w:rPr>
          <w:rFonts w:ascii="Times New Roman" w:hAnsi="Times New Roman" w:cs="Times New Roman"/>
          <w:sz w:val="28"/>
          <w:szCs w:val="28"/>
        </w:rPr>
        <w:t xml:space="preserve"> і </w:t>
      </w:r>
      <w:r w:rsidR="00B71979">
        <w:rPr>
          <w:rFonts w:ascii="Times New Roman" w:hAnsi="Times New Roman" w:cs="Times New Roman"/>
          <w:sz w:val="28"/>
          <w:szCs w:val="28"/>
        </w:rPr>
        <w:t>Хітклі</w:t>
      </w:r>
      <w:r w:rsidR="00BC5E80">
        <w:rPr>
          <w:rFonts w:ascii="Times New Roman" w:hAnsi="Times New Roman" w:cs="Times New Roman"/>
          <w:sz w:val="28"/>
          <w:szCs w:val="28"/>
        </w:rPr>
        <w:t>фа</w:t>
      </w:r>
      <w:r w:rsidR="00BC5E80">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 Другого ненавидів і після смерті батька «знизив» його до працівника в Грозовому Перевалі, не давши здобути освіту. Був щасливо одружений на Френсіс, яка померла </w:t>
      </w:r>
      <w:proofErr w:type="gramStart"/>
      <w:r w:rsidRPr="00631CE5">
        <w:rPr>
          <w:rFonts w:ascii="Times New Roman" w:hAnsi="Times New Roman" w:cs="Times New Roman"/>
          <w:sz w:val="28"/>
          <w:szCs w:val="28"/>
        </w:rPr>
        <w:t>п</w:t>
      </w:r>
      <w:proofErr w:type="gramEnd"/>
      <w:r w:rsidRPr="00631CE5">
        <w:rPr>
          <w:rFonts w:ascii="Times New Roman" w:hAnsi="Times New Roman" w:cs="Times New Roman"/>
          <w:sz w:val="28"/>
          <w:szCs w:val="28"/>
        </w:rPr>
        <w:t xml:space="preserve">ісля пологів його сина Гертона. </w:t>
      </w:r>
      <w:proofErr w:type="gramStart"/>
      <w:r w:rsidRPr="00631CE5">
        <w:rPr>
          <w:rFonts w:ascii="Times New Roman" w:hAnsi="Times New Roman" w:cs="Times New Roman"/>
          <w:sz w:val="28"/>
          <w:szCs w:val="28"/>
        </w:rPr>
        <w:t>П</w:t>
      </w:r>
      <w:proofErr w:type="gramEnd"/>
      <w:r w:rsidRPr="00631CE5">
        <w:rPr>
          <w:rFonts w:ascii="Times New Roman" w:hAnsi="Times New Roman" w:cs="Times New Roman"/>
          <w:sz w:val="28"/>
          <w:szCs w:val="28"/>
        </w:rPr>
        <w:t>ісля смерті дружини спився, а пізніше програв</w:t>
      </w:r>
      <w:r w:rsidR="00BC5E80">
        <w:rPr>
          <w:rFonts w:ascii="Times New Roman" w:hAnsi="Times New Roman" w:cs="Times New Roman"/>
          <w:sz w:val="28"/>
          <w:szCs w:val="28"/>
          <w:lang w:val="uk-UA"/>
        </w:rPr>
        <w:t xml:space="preserve"> у карти </w:t>
      </w:r>
      <w:r w:rsidR="00B71979">
        <w:rPr>
          <w:rFonts w:ascii="Times New Roman" w:hAnsi="Times New Roman" w:cs="Times New Roman"/>
          <w:sz w:val="28"/>
          <w:szCs w:val="28"/>
        </w:rPr>
        <w:t xml:space="preserve"> свій маєток Хітклі</w:t>
      </w:r>
      <w:r w:rsidRPr="00631CE5">
        <w:rPr>
          <w:rFonts w:ascii="Times New Roman" w:hAnsi="Times New Roman" w:cs="Times New Roman"/>
          <w:sz w:val="28"/>
          <w:szCs w:val="28"/>
        </w:rPr>
        <w:t>ф</w:t>
      </w:r>
      <w:r w:rsidR="00BC5E80">
        <w:rPr>
          <w:rFonts w:ascii="Times New Roman" w:hAnsi="Times New Roman" w:cs="Times New Roman"/>
          <w:sz w:val="28"/>
          <w:szCs w:val="28"/>
          <w:lang w:val="uk-UA"/>
        </w:rPr>
        <w:t>у</w:t>
      </w:r>
      <w:r w:rsidR="00BC5E80">
        <w:rPr>
          <w:rFonts w:ascii="Times New Roman" w:hAnsi="Times New Roman" w:cs="Times New Roman"/>
          <w:sz w:val="28"/>
          <w:szCs w:val="28"/>
        </w:rPr>
        <w:t>. Ревнив</w:t>
      </w:r>
      <w:r w:rsidR="00BC5E80">
        <w:rPr>
          <w:rFonts w:ascii="Times New Roman" w:hAnsi="Times New Roman" w:cs="Times New Roman"/>
          <w:sz w:val="28"/>
          <w:szCs w:val="28"/>
          <w:lang w:val="uk-UA"/>
        </w:rPr>
        <w:t>а</w:t>
      </w:r>
      <w:r w:rsidR="00BC5E80">
        <w:rPr>
          <w:rFonts w:ascii="Times New Roman" w:hAnsi="Times New Roman" w:cs="Times New Roman"/>
          <w:sz w:val="28"/>
          <w:szCs w:val="28"/>
        </w:rPr>
        <w:t xml:space="preserve">, </w:t>
      </w:r>
      <w:proofErr w:type="gramStart"/>
      <w:r w:rsidR="00BC5E80">
        <w:rPr>
          <w:rFonts w:ascii="Times New Roman" w:hAnsi="Times New Roman" w:cs="Times New Roman"/>
          <w:sz w:val="28"/>
          <w:szCs w:val="28"/>
        </w:rPr>
        <w:t>злопам'ятн</w:t>
      </w:r>
      <w:r w:rsidR="00BC5E80">
        <w:rPr>
          <w:rFonts w:ascii="Times New Roman" w:hAnsi="Times New Roman" w:cs="Times New Roman"/>
          <w:sz w:val="28"/>
          <w:szCs w:val="28"/>
          <w:lang w:val="uk-UA"/>
        </w:rPr>
        <w:t>а</w:t>
      </w:r>
      <w:proofErr w:type="gramEnd"/>
      <w:r w:rsidRPr="00631CE5">
        <w:rPr>
          <w:rFonts w:ascii="Times New Roman" w:hAnsi="Times New Roman" w:cs="Times New Roman"/>
          <w:sz w:val="28"/>
          <w:szCs w:val="28"/>
        </w:rPr>
        <w:t>, агресивна люд</w:t>
      </w:r>
      <w:r w:rsidR="00BC5E80">
        <w:rPr>
          <w:rFonts w:ascii="Times New Roman" w:hAnsi="Times New Roman" w:cs="Times New Roman"/>
          <w:sz w:val="28"/>
          <w:szCs w:val="28"/>
        </w:rPr>
        <w:t xml:space="preserve">ина. </w:t>
      </w:r>
      <w:r w:rsidR="00BC5E80">
        <w:rPr>
          <w:rFonts w:ascii="Times New Roman" w:hAnsi="Times New Roman" w:cs="Times New Roman"/>
          <w:sz w:val="28"/>
          <w:szCs w:val="28"/>
          <w:lang w:val="uk-UA"/>
        </w:rPr>
        <w:t xml:space="preserve">Під кінець </w:t>
      </w:r>
      <w:r w:rsidR="00BC5E80">
        <w:rPr>
          <w:rFonts w:ascii="Times New Roman" w:hAnsi="Times New Roman" w:cs="Times New Roman"/>
          <w:sz w:val="28"/>
          <w:szCs w:val="28"/>
        </w:rPr>
        <w:t xml:space="preserve"> життя </w:t>
      </w:r>
      <w:r w:rsidR="00BC5E80">
        <w:rPr>
          <w:rFonts w:ascii="Times New Roman" w:hAnsi="Times New Roman" w:cs="Times New Roman"/>
          <w:sz w:val="28"/>
          <w:szCs w:val="28"/>
          <w:lang w:val="uk-UA"/>
        </w:rPr>
        <w:t>став дуже пиячити.</w:t>
      </w:r>
    </w:p>
    <w:p w:rsidR="00667261" w:rsidRPr="00631CE5" w:rsidRDefault="00667261" w:rsidP="00BC5E80">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Френсіс Ерншо - дружина Хіндлі. М'яка п</w:t>
      </w:r>
      <w:r w:rsidR="00BC5E80">
        <w:rPr>
          <w:rFonts w:ascii="Times New Roman" w:hAnsi="Times New Roman" w:cs="Times New Roman"/>
          <w:sz w:val="28"/>
          <w:szCs w:val="28"/>
        </w:rPr>
        <w:t xml:space="preserve">о характеру, тендітна. Померла </w:t>
      </w:r>
      <w:proofErr w:type="gramStart"/>
      <w:r w:rsidR="00BC5E80">
        <w:rPr>
          <w:rFonts w:ascii="Times New Roman" w:hAnsi="Times New Roman" w:cs="Times New Roman"/>
          <w:sz w:val="28"/>
          <w:szCs w:val="28"/>
          <w:lang w:val="uk-UA"/>
        </w:rPr>
        <w:t>п</w:t>
      </w:r>
      <w:proofErr w:type="gramEnd"/>
      <w:r w:rsidRPr="00631CE5">
        <w:rPr>
          <w:rFonts w:ascii="Times New Roman" w:hAnsi="Times New Roman" w:cs="Times New Roman"/>
          <w:sz w:val="28"/>
          <w:szCs w:val="28"/>
        </w:rPr>
        <w:t xml:space="preserve">ід </w:t>
      </w:r>
      <w:r w:rsidR="00BC5E80">
        <w:rPr>
          <w:rFonts w:ascii="Times New Roman" w:hAnsi="Times New Roman" w:cs="Times New Roman"/>
          <w:sz w:val="28"/>
          <w:szCs w:val="28"/>
          <w:lang w:val="uk-UA"/>
        </w:rPr>
        <w:t xml:space="preserve">час </w:t>
      </w:r>
      <w:r w:rsidRPr="00631CE5">
        <w:rPr>
          <w:rFonts w:ascii="Times New Roman" w:hAnsi="Times New Roman" w:cs="Times New Roman"/>
          <w:sz w:val="28"/>
          <w:szCs w:val="28"/>
        </w:rPr>
        <w:t xml:space="preserve"> пологів.</w:t>
      </w:r>
    </w:p>
    <w:p w:rsidR="00667261" w:rsidRPr="00631CE5" w:rsidRDefault="00667261" w:rsidP="00BC5E80">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 xml:space="preserve">Едгар Лінтон - друг, а потім чоловік Кетрін Ерншо, батько </w:t>
      </w:r>
      <w:r w:rsidR="00BC5E80">
        <w:rPr>
          <w:rFonts w:ascii="Times New Roman" w:hAnsi="Times New Roman" w:cs="Times New Roman"/>
          <w:sz w:val="28"/>
          <w:szCs w:val="28"/>
        </w:rPr>
        <w:t xml:space="preserve">Кетрін Лінтон. Терплячий  чоловік, добрий,  </w:t>
      </w:r>
      <w:proofErr w:type="gramStart"/>
      <w:r w:rsidR="00BC5E80">
        <w:rPr>
          <w:rFonts w:ascii="Times New Roman" w:hAnsi="Times New Roman" w:cs="Times New Roman"/>
          <w:sz w:val="28"/>
          <w:szCs w:val="28"/>
        </w:rPr>
        <w:t>добре</w:t>
      </w:r>
      <w:proofErr w:type="gramEnd"/>
      <w:r w:rsidR="00BC5E80">
        <w:rPr>
          <w:rFonts w:ascii="Times New Roman" w:hAnsi="Times New Roman" w:cs="Times New Roman"/>
          <w:sz w:val="28"/>
          <w:szCs w:val="28"/>
        </w:rPr>
        <w:t xml:space="preserve"> вихований, іноді </w:t>
      </w:r>
      <w:r w:rsidR="00BC5E80">
        <w:rPr>
          <w:rFonts w:ascii="Times New Roman" w:hAnsi="Times New Roman" w:cs="Times New Roman"/>
          <w:sz w:val="28"/>
          <w:szCs w:val="28"/>
          <w:lang w:val="uk-UA"/>
        </w:rPr>
        <w:t>в</w:t>
      </w:r>
      <w:r w:rsidRPr="00631CE5">
        <w:rPr>
          <w:rFonts w:ascii="Times New Roman" w:hAnsi="Times New Roman" w:cs="Times New Roman"/>
          <w:sz w:val="28"/>
          <w:szCs w:val="28"/>
        </w:rPr>
        <w:t>пертий.</w:t>
      </w:r>
    </w:p>
    <w:p w:rsidR="00667261" w:rsidRPr="00631CE5" w:rsidRDefault="00667261" w:rsidP="00BC5E80">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Ізабелла Лінтон - се</w:t>
      </w:r>
      <w:r w:rsidR="00BC5E80">
        <w:rPr>
          <w:rFonts w:ascii="Times New Roman" w:hAnsi="Times New Roman" w:cs="Times New Roman"/>
          <w:sz w:val="28"/>
          <w:szCs w:val="28"/>
        </w:rPr>
        <w:t>стра Едгара Лінтона і дружина Х</w:t>
      </w:r>
      <w:r w:rsidR="00BC5E80">
        <w:rPr>
          <w:rFonts w:ascii="Times New Roman" w:hAnsi="Times New Roman" w:cs="Times New Roman"/>
          <w:sz w:val="28"/>
          <w:szCs w:val="28"/>
          <w:lang w:val="uk-UA"/>
        </w:rPr>
        <w:t>і</w:t>
      </w:r>
      <w:r w:rsidR="00BC5E80">
        <w:rPr>
          <w:rFonts w:ascii="Times New Roman" w:hAnsi="Times New Roman" w:cs="Times New Roman"/>
          <w:sz w:val="28"/>
          <w:szCs w:val="28"/>
        </w:rPr>
        <w:t>ткл</w:t>
      </w:r>
      <w:r w:rsidR="00BC5E80">
        <w:rPr>
          <w:rFonts w:ascii="Times New Roman" w:hAnsi="Times New Roman" w:cs="Times New Roman"/>
          <w:sz w:val="28"/>
          <w:szCs w:val="28"/>
          <w:lang w:val="uk-UA"/>
        </w:rPr>
        <w:t>і</w:t>
      </w:r>
      <w:r w:rsidRPr="00631CE5">
        <w:rPr>
          <w:rFonts w:ascii="Times New Roman" w:hAnsi="Times New Roman" w:cs="Times New Roman"/>
          <w:sz w:val="28"/>
          <w:szCs w:val="28"/>
        </w:rPr>
        <w:t>ф</w:t>
      </w:r>
      <w:r w:rsidR="00BC5E80">
        <w:rPr>
          <w:rFonts w:ascii="Times New Roman" w:hAnsi="Times New Roman" w:cs="Times New Roman"/>
          <w:sz w:val="28"/>
          <w:szCs w:val="28"/>
        </w:rPr>
        <w:t xml:space="preserve">фа, мати </w:t>
      </w:r>
      <w:proofErr w:type="gramStart"/>
      <w:r w:rsidR="00BC5E80">
        <w:rPr>
          <w:rFonts w:ascii="Times New Roman" w:hAnsi="Times New Roman" w:cs="Times New Roman"/>
          <w:sz w:val="28"/>
          <w:szCs w:val="28"/>
          <w:lang w:val="uk-UA"/>
        </w:rPr>
        <w:t>хлопчика</w:t>
      </w:r>
      <w:proofErr w:type="gramEnd"/>
      <w:r w:rsidR="00BC5E80">
        <w:rPr>
          <w:rFonts w:ascii="Times New Roman" w:hAnsi="Times New Roman" w:cs="Times New Roman"/>
          <w:sz w:val="28"/>
          <w:szCs w:val="28"/>
          <w:lang w:val="uk-UA"/>
        </w:rPr>
        <w:t xml:space="preserve"> Лінтона</w:t>
      </w:r>
      <w:r w:rsidRPr="00631CE5">
        <w:rPr>
          <w:rFonts w:ascii="Times New Roman" w:hAnsi="Times New Roman" w:cs="Times New Roman"/>
          <w:sz w:val="28"/>
          <w:szCs w:val="28"/>
        </w:rPr>
        <w:t xml:space="preserve">. Освічена, вихована, наївна (до шлюбу). Вийшла </w:t>
      </w:r>
      <w:proofErr w:type="gramStart"/>
      <w:r w:rsidRPr="00631CE5">
        <w:rPr>
          <w:rFonts w:ascii="Times New Roman" w:hAnsi="Times New Roman" w:cs="Times New Roman"/>
          <w:sz w:val="28"/>
          <w:szCs w:val="28"/>
        </w:rPr>
        <w:t>з</w:t>
      </w:r>
      <w:r w:rsidR="00BC5E80">
        <w:rPr>
          <w:rFonts w:ascii="Times New Roman" w:hAnsi="Times New Roman" w:cs="Times New Roman"/>
          <w:sz w:val="28"/>
          <w:szCs w:val="28"/>
        </w:rPr>
        <w:t>аміж</w:t>
      </w:r>
      <w:proofErr w:type="gramEnd"/>
      <w:r w:rsidR="00BC5E80">
        <w:rPr>
          <w:rFonts w:ascii="Times New Roman" w:hAnsi="Times New Roman" w:cs="Times New Roman"/>
          <w:sz w:val="28"/>
          <w:szCs w:val="28"/>
          <w:lang w:val="uk-UA"/>
        </w:rPr>
        <w:t xml:space="preserve"> та </w:t>
      </w:r>
      <w:r w:rsidR="00BC5E80">
        <w:rPr>
          <w:rFonts w:ascii="Times New Roman" w:hAnsi="Times New Roman" w:cs="Times New Roman"/>
          <w:sz w:val="28"/>
          <w:szCs w:val="28"/>
        </w:rPr>
        <w:t xml:space="preserve"> виявилася нещасно</w:t>
      </w:r>
      <w:r w:rsidR="00BC5E80">
        <w:rPr>
          <w:rFonts w:ascii="Times New Roman" w:hAnsi="Times New Roman" w:cs="Times New Roman"/>
          <w:sz w:val="28"/>
          <w:szCs w:val="28"/>
          <w:lang w:val="uk-UA"/>
        </w:rPr>
        <w:t>ю</w:t>
      </w:r>
      <w:r w:rsidRPr="00631CE5">
        <w:rPr>
          <w:rFonts w:ascii="Times New Roman" w:hAnsi="Times New Roman" w:cs="Times New Roman"/>
          <w:sz w:val="28"/>
          <w:szCs w:val="28"/>
        </w:rPr>
        <w:t xml:space="preserve"> в цих відносинах і втекла від чоловіка.</w:t>
      </w:r>
    </w:p>
    <w:p w:rsidR="00667261" w:rsidRPr="00631CE5" w:rsidRDefault="00667261" w:rsidP="00377F31">
      <w:pPr>
        <w:spacing w:line="360" w:lineRule="auto"/>
        <w:rPr>
          <w:rFonts w:ascii="Times New Roman" w:hAnsi="Times New Roman" w:cs="Times New Roman"/>
          <w:sz w:val="28"/>
          <w:szCs w:val="28"/>
        </w:rPr>
      </w:pPr>
      <w:r w:rsidRPr="00631CE5">
        <w:rPr>
          <w:rFonts w:ascii="Times New Roman" w:hAnsi="Times New Roman" w:cs="Times New Roman"/>
          <w:sz w:val="28"/>
          <w:szCs w:val="28"/>
        </w:rPr>
        <w:t xml:space="preserve">«Грозовий перевал»: герої </w:t>
      </w:r>
      <w:proofErr w:type="gramStart"/>
      <w:r w:rsidRPr="00631CE5">
        <w:rPr>
          <w:rFonts w:ascii="Times New Roman" w:hAnsi="Times New Roman" w:cs="Times New Roman"/>
          <w:sz w:val="28"/>
          <w:szCs w:val="28"/>
        </w:rPr>
        <w:t>другого</w:t>
      </w:r>
      <w:proofErr w:type="gramEnd"/>
      <w:r w:rsidRPr="00631CE5">
        <w:rPr>
          <w:rFonts w:ascii="Times New Roman" w:hAnsi="Times New Roman" w:cs="Times New Roman"/>
          <w:sz w:val="28"/>
          <w:szCs w:val="28"/>
        </w:rPr>
        <w:t xml:space="preserve"> покоління</w:t>
      </w:r>
    </w:p>
    <w:p w:rsidR="00667261" w:rsidRPr="00BC5E80" w:rsidRDefault="00BC5E80" w:rsidP="00BC5E80">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rPr>
        <w:t xml:space="preserve"> Кетрін Лінтон - до</w:t>
      </w:r>
      <w:r>
        <w:rPr>
          <w:rFonts w:ascii="Times New Roman" w:hAnsi="Times New Roman" w:cs="Times New Roman"/>
          <w:sz w:val="28"/>
          <w:szCs w:val="28"/>
          <w:lang w:val="uk-UA"/>
        </w:rPr>
        <w:t>нь</w:t>
      </w:r>
      <w:r w:rsidR="00667261" w:rsidRPr="00631CE5">
        <w:rPr>
          <w:rFonts w:ascii="Times New Roman" w:hAnsi="Times New Roman" w:cs="Times New Roman"/>
          <w:sz w:val="28"/>
          <w:szCs w:val="28"/>
        </w:rPr>
        <w:t xml:space="preserve">ка Кетрін і Едгара Лінтона. Вихована, добра, чуйна. Була змушена вийти </w:t>
      </w:r>
      <w:proofErr w:type="gramStart"/>
      <w:r w:rsidR="00667261" w:rsidRPr="00631CE5">
        <w:rPr>
          <w:rFonts w:ascii="Times New Roman" w:hAnsi="Times New Roman" w:cs="Times New Roman"/>
          <w:sz w:val="28"/>
          <w:szCs w:val="28"/>
        </w:rPr>
        <w:t>заміж</w:t>
      </w:r>
      <w:proofErr w:type="gramEnd"/>
      <w:r w:rsidR="00667261" w:rsidRPr="00631CE5">
        <w:rPr>
          <w:rFonts w:ascii="Times New Roman" w:hAnsi="Times New Roman" w:cs="Times New Roman"/>
          <w:sz w:val="28"/>
          <w:szCs w:val="28"/>
        </w:rPr>
        <w:t xml:space="preserve"> за Лінтона, якого не</w:t>
      </w:r>
      <w:r>
        <w:rPr>
          <w:rFonts w:ascii="Times New Roman" w:hAnsi="Times New Roman" w:cs="Times New Roman"/>
          <w:sz w:val="28"/>
          <w:szCs w:val="28"/>
        </w:rPr>
        <w:t xml:space="preserve"> любила. Позбу</w:t>
      </w:r>
      <w:r>
        <w:rPr>
          <w:rFonts w:ascii="Times New Roman" w:hAnsi="Times New Roman" w:cs="Times New Roman"/>
          <w:sz w:val="28"/>
          <w:szCs w:val="28"/>
          <w:lang w:val="uk-UA"/>
        </w:rPr>
        <w:t>лася садиби «Шпаки»</w:t>
      </w:r>
      <w:r>
        <w:rPr>
          <w:rFonts w:ascii="Times New Roman" w:hAnsi="Times New Roman" w:cs="Times New Roman"/>
          <w:sz w:val="28"/>
          <w:szCs w:val="28"/>
        </w:rPr>
        <w:t xml:space="preserve"> через Х</w:t>
      </w:r>
      <w:r>
        <w:rPr>
          <w:rFonts w:ascii="Times New Roman" w:hAnsi="Times New Roman" w:cs="Times New Roman"/>
          <w:sz w:val="28"/>
          <w:szCs w:val="28"/>
          <w:lang w:val="uk-UA"/>
        </w:rPr>
        <w:t>і</w:t>
      </w:r>
      <w:r>
        <w:rPr>
          <w:rFonts w:ascii="Times New Roman" w:hAnsi="Times New Roman" w:cs="Times New Roman"/>
          <w:sz w:val="28"/>
          <w:szCs w:val="28"/>
        </w:rPr>
        <w:t>ткл</w:t>
      </w:r>
      <w:r>
        <w:rPr>
          <w:rFonts w:ascii="Times New Roman" w:hAnsi="Times New Roman" w:cs="Times New Roman"/>
          <w:sz w:val="28"/>
          <w:szCs w:val="28"/>
          <w:lang w:val="uk-UA"/>
        </w:rPr>
        <w:t>і</w:t>
      </w:r>
      <w:r>
        <w:rPr>
          <w:rFonts w:ascii="Times New Roman" w:hAnsi="Times New Roman" w:cs="Times New Roman"/>
          <w:sz w:val="28"/>
          <w:szCs w:val="28"/>
        </w:rPr>
        <w:t xml:space="preserve">фа, але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ісля його смерті </w:t>
      </w:r>
      <w:r w:rsidR="00667261" w:rsidRPr="00631CE5">
        <w:rPr>
          <w:rFonts w:ascii="Times New Roman" w:hAnsi="Times New Roman" w:cs="Times New Roman"/>
          <w:sz w:val="28"/>
          <w:szCs w:val="28"/>
        </w:rPr>
        <w:t xml:space="preserve"> повернула</w:t>
      </w:r>
      <w:r>
        <w:rPr>
          <w:rFonts w:ascii="Times New Roman" w:hAnsi="Times New Roman" w:cs="Times New Roman"/>
          <w:sz w:val="28"/>
          <w:szCs w:val="28"/>
          <w:lang w:val="uk-UA"/>
        </w:rPr>
        <w:t xml:space="preserve"> свій маєток назад</w:t>
      </w:r>
      <w:r>
        <w:rPr>
          <w:rFonts w:ascii="Times New Roman" w:hAnsi="Times New Roman" w:cs="Times New Roman"/>
          <w:sz w:val="28"/>
          <w:szCs w:val="28"/>
        </w:rPr>
        <w:t>.</w:t>
      </w:r>
      <w:r>
        <w:rPr>
          <w:rFonts w:ascii="Times New Roman" w:hAnsi="Times New Roman" w:cs="Times New Roman"/>
          <w:sz w:val="28"/>
          <w:szCs w:val="28"/>
          <w:lang w:val="uk-UA"/>
        </w:rPr>
        <w:t xml:space="preserve"> З</w:t>
      </w:r>
      <w:r w:rsidR="00667261" w:rsidRPr="00BC5E80">
        <w:rPr>
          <w:rFonts w:ascii="Times New Roman" w:hAnsi="Times New Roman" w:cs="Times New Roman"/>
          <w:sz w:val="28"/>
          <w:szCs w:val="28"/>
          <w:lang w:val="uk-UA"/>
        </w:rPr>
        <w:t>найшла</w:t>
      </w:r>
      <w:r>
        <w:rPr>
          <w:rFonts w:ascii="Times New Roman" w:hAnsi="Times New Roman" w:cs="Times New Roman"/>
          <w:sz w:val="28"/>
          <w:szCs w:val="28"/>
          <w:lang w:val="uk-UA"/>
        </w:rPr>
        <w:t xml:space="preserve"> своє</w:t>
      </w:r>
      <w:r w:rsidR="00667261" w:rsidRPr="00BC5E80">
        <w:rPr>
          <w:rFonts w:ascii="Times New Roman" w:hAnsi="Times New Roman" w:cs="Times New Roman"/>
          <w:sz w:val="28"/>
          <w:szCs w:val="28"/>
          <w:lang w:val="uk-UA"/>
        </w:rPr>
        <w:t xml:space="preserve"> щастя з Гертоном.</w:t>
      </w:r>
    </w:p>
    <w:p w:rsidR="00667261" w:rsidRPr="00631CE5" w:rsidRDefault="00667261" w:rsidP="00BC5E80">
      <w:pPr>
        <w:spacing w:line="360" w:lineRule="auto"/>
        <w:ind w:firstLine="567"/>
        <w:rPr>
          <w:rFonts w:ascii="Times New Roman" w:hAnsi="Times New Roman" w:cs="Times New Roman"/>
          <w:sz w:val="28"/>
          <w:szCs w:val="28"/>
        </w:rPr>
      </w:pPr>
      <w:r w:rsidRPr="00BC5E80">
        <w:rPr>
          <w:rFonts w:ascii="Times New Roman" w:hAnsi="Times New Roman" w:cs="Times New Roman"/>
          <w:sz w:val="28"/>
          <w:szCs w:val="28"/>
          <w:lang w:val="uk-UA"/>
        </w:rPr>
        <w:t>Гертон Ерншо - син Хіндл</w:t>
      </w:r>
      <w:r w:rsidR="00BC5E80" w:rsidRPr="00BC5E80">
        <w:rPr>
          <w:rFonts w:ascii="Times New Roman" w:hAnsi="Times New Roman" w:cs="Times New Roman"/>
          <w:sz w:val="28"/>
          <w:szCs w:val="28"/>
          <w:lang w:val="uk-UA"/>
        </w:rPr>
        <w:t>і, після смерті батька вихов</w:t>
      </w:r>
      <w:r w:rsidR="00BC5E80">
        <w:rPr>
          <w:rFonts w:ascii="Times New Roman" w:hAnsi="Times New Roman" w:cs="Times New Roman"/>
          <w:sz w:val="28"/>
          <w:szCs w:val="28"/>
          <w:lang w:val="uk-UA"/>
        </w:rPr>
        <w:t xml:space="preserve">увався </w:t>
      </w:r>
      <w:r w:rsidRPr="00BC5E80">
        <w:rPr>
          <w:rFonts w:ascii="Times New Roman" w:hAnsi="Times New Roman" w:cs="Times New Roman"/>
          <w:sz w:val="28"/>
          <w:szCs w:val="28"/>
          <w:lang w:val="uk-UA"/>
        </w:rPr>
        <w:t xml:space="preserve"> Х</w:t>
      </w:r>
      <w:r w:rsidR="00B71979">
        <w:rPr>
          <w:rFonts w:ascii="Times New Roman" w:hAnsi="Times New Roman" w:cs="Times New Roman"/>
          <w:sz w:val="28"/>
          <w:szCs w:val="28"/>
          <w:lang w:val="uk-UA"/>
        </w:rPr>
        <w:t>ітклі</w:t>
      </w:r>
      <w:r w:rsidRPr="00BC5E80">
        <w:rPr>
          <w:rFonts w:ascii="Times New Roman" w:hAnsi="Times New Roman" w:cs="Times New Roman"/>
          <w:sz w:val="28"/>
          <w:szCs w:val="28"/>
          <w:lang w:val="uk-UA"/>
        </w:rPr>
        <w:t>ф</w:t>
      </w:r>
      <w:r w:rsidR="00BC5E80">
        <w:rPr>
          <w:rFonts w:ascii="Times New Roman" w:hAnsi="Times New Roman" w:cs="Times New Roman"/>
          <w:sz w:val="28"/>
          <w:szCs w:val="28"/>
          <w:lang w:val="uk-UA"/>
        </w:rPr>
        <w:t>ом</w:t>
      </w:r>
      <w:r w:rsidRPr="00BC5E80">
        <w:rPr>
          <w:rFonts w:ascii="Times New Roman" w:hAnsi="Times New Roman" w:cs="Times New Roman"/>
          <w:sz w:val="28"/>
          <w:szCs w:val="28"/>
          <w:lang w:val="uk-UA"/>
        </w:rPr>
        <w:t xml:space="preserve">. </w:t>
      </w:r>
      <w:r w:rsidRPr="00631CE5">
        <w:rPr>
          <w:rFonts w:ascii="Times New Roman" w:hAnsi="Times New Roman" w:cs="Times New Roman"/>
          <w:sz w:val="28"/>
          <w:szCs w:val="28"/>
        </w:rPr>
        <w:t>Відданий, в</w:t>
      </w:r>
      <w:r w:rsidR="00B71979">
        <w:rPr>
          <w:rFonts w:ascii="Times New Roman" w:hAnsi="Times New Roman" w:cs="Times New Roman"/>
          <w:sz w:val="28"/>
          <w:szCs w:val="28"/>
        </w:rPr>
        <w:t>дячний. Як і Хітклі</w:t>
      </w:r>
      <w:proofErr w:type="gramStart"/>
      <w:r w:rsidR="00BC5E80">
        <w:rPr>
          <w:rFonts w:ascii="Times New Roman" w:hAnsi="Times New Roman" w:cs="Times New Roman"/>
          <w:sz w:val="28"/>
          <w:szCs w:val="28"/>
        </w:rPr>
        <w:t>ф</w:t>
      </w:r>
      <w:proofErr w:type="gramEnd"/>
      <w:r w:rsidR="00BC5E80">
        <w:rPr>
          <w:rFonts w:ascii="Times New Roman" w:hAnsi="Times New Roman" w:cs="Times New Roman"/>
          <w:sz w:val="28"/>
          <w:szCs w:val="28"/>
        </w:rPr>
        <w:t xml:space="preserve"> в юнацтві</w:t>
      </w:r>
      <w:r w:rsidR="00BC5E80">
        <w:rPr>
          <w:rFonts w:ascii="Times New Roman" w:hAnsi="Times New Roman" w:cs="Times New Roman"/>
          <w:sz w:val="28"/>
          <w:szCs w:val="28"/>
          <w:lang w:val="uk-UA"/>
        </w:rPr>
        <w:t xml:space="preserve"> - </w:t>
      </w:r>
      <w:r w:rsidRPr="00631CE5">
        <w:rPr>
          <w:rFonts w:ascii="Times New Roman" w:hAnsi="Times New Roman" w:cs="Times New Roman"/>
          <w:sz w:val="28"/>
          <w:szCs w:val="28"/>
        </w:rPr>
        <w:t xml:space="preserve"> неосвічений і гр</w:t>
      </w:r>
      <w:r w:rsidR="0066793B">
        <w:rPr>
          <w:rFonts w:ascii="Times New Roman" w:hAnsi="Times New Roman" w:cs="Times New Roman"/>
          <w:sz w:val="28"/>
          <w:szCs w:val="28"/>
        </w:rPr>
        <w:t xml:space="preserve">убуватий. </w:t>
      </w:r>
      <w:r w:rsidR="0066793B">
        <w:rPr>
          <w:rFonts w:ascii="Times New Roman" w:hAnsi="Times New Roman" w:cs="Times New Roman"/>
          <w:sz w:val="28"/>
          <w:szCs w:val="28"/>
          <w:lang w:val="uk-UA"/>
        </w:rPr>
        <w:t>Закохався в</w:t>
      </w:r>
      <w:r w:rsidRPr="00631CE5">
        <w:rPr>
          <w:rFonts w:ascii="Times New Roman" w:hAnsi="Times New Roman" w:cs="Times New Roman"/>
          <w:sz w:val="28"/>
          <w:szCs w:val="28"/>
        </w:rPr>
        <w:t xml:space="preserve"> овдовілу Кетрін Лінтон.</w:t>
      </w:r>
    </w:p>
    <w:p w:rsidR="00667261" w:rsidRPr="00631CE5" w:rsidRDefault="00B71979" w:rsidP="0066793B">
      <w:pPr>
        <w:spacing w:line="360" w:lineRule="auto"/>
        <w:ind w:firstLine="567"/>
        <w:rPr>
          <w:rFonts w:ascii="Times New Roman" w:hAnsi="Times New Roman" w:cs="Times New Roman"/>
          <w:sz w:val="28"/>
          <w:szCs w:val="28"/>
        </w:rPr>
      </w:pPr>
      <w:r>
        <w:rPr>
          <w:rFonts w:ascii="Times New Roman" w:hAnsi="Times New Roman" w:cs="Times New Roman"/>
          <w:sz w:val="28"/>
          <w:szCs w:val="28"/>
        </w:rPr>
        <w:lastRenderedPageBreak/>
        <w:t>Лінтон Хіткліф</w:t>
      </w:r>
      <w:r w:rsidR="00667261" w:rsidRPr="00631CE5">
        <w:rPr>
          <w:rFonts w:ascii="Times New Roman" w:hAnsi="Times New Roman" w:cs="Times New Roman"/>
          <w:sz w:val="28"/>
          <w:szCs w:val="28"/>
        </w:rPr>
        <w:t xml:space="preserve"> - син Ізабелли Лінтон і Хіткліффа. До смерті</w:t>
      </w:r>
      <w:r w:rsidR="0066793B">
        <w:rPr>
          <w:rFonts w:ascii="Times New Roman" w:hAnsi="Times New Roman" w:cs="Times New Roman"/>
          <w:sz w:val="28"/>
          <w:szCs w:val="28"/>
        </w:rPr>
        <w:t xml:space="preserve"> матері жив з нею, </w:t>
      </w:r>
      <w:proofErr w:type="gramStart"/>
      <w:r w:rsidR="0066793B">
        <w:rPr>
          <w:rFonts w:ascii="Times New Roman" w:hAnsi="Times New Roman" w:cs="Times New Roman"/>
          <w:sz w:val="28"/>
          <w:szCs w:val="28"/>
        </w:rPr>
        <w:t>п</w:t>
      </w:r>
      <w:proofErr w:type="gramEnd"/>
      <w:r w:rsidR="0066793B">
        <w:rPr>
          <w:rFonts w:ascii="Times New Roman" w:hAnsi="Times New Roman" w:cs="Times New Roman"/>
          <w:sz w:val="28"/>
          <w:szCs w:val="28"/>
        </w:rPr>
        <w:t xml:space="preserve">ісля </w:t>
      </w:r>
      <w:r w:rsidR="0066793B">
        <w:rPr>
          <w:rFonts w:ascii="Times New Roman" w:hAnsi="Times New Roman" w:cs="Times New Roman"/>
          <w:sz w:val="28"/>
          <w:szCs w:val="28"/>
          <w:lang w:val="uk-UA"/>
        </w:rPr>
        <w:t>був змушений жити в</w:t>
      </w:r>
      <w:r w:rsidR="0066793B">
        <w:rPr>
          <w:rFonts w:ascii="Times New Roman" w:hAnsi="Times New Roman" w:cs="Times New Roman"/>
          <w:sz w:val="28"/>
          <w:szCs w:val="28"/>
        </w:rPr>
        <w:t xml:space="preserve"> батька. Слабохарактерний, боя</w:t>
      </w:r>
      <w:r w:rsidR="0066793B">
        <w:rPr>
          <w:rFonts w:ascii="Times New Roman" w:hAnsi="Times New Roman" w:cs="Times New Roman"/>
          <w:sz w:val="28"/>
          <w:szCs w:val="28"/>
          <w:lang w:val="uk-UA"/>
        </w:rPr>
        <w:t>зкий</w:t>
      </w:r>
      <w:r w:rsidR="0066793B">
        <w:rPr>
          <w:rFonts w:ascii="Times New Roman" w:hAnsi="Times New Roman" w:cs="Times New Roman"/>
          <w:sz w:val="28"/>
          <w:szCs w:val="28"/>
        </w:rPr>
        <w:t xml:space="preserve">. </w:t>
      </w:r>
      <w:r w:rsidR="0066793B">
        <w:rPr>
          <w:rFonts w:ascii="Times New Roman" w:hAnsi="Times New Roman" w:cs="Times New Roman"/>
          <w:sz w:val="28"/>
          <w:szCs w:val="28"/>
          <w:lang w:val="uk-UA"/>
        </w:rPr>
        <w:t>П</w:t>
      </w:r>
      <w:r w:rsidR="00667261" w:rsidRPr="00631CE5">
        <w:rPr>
          <w:rFonts w:ascii="Times New Roman" w:hAnsi="Times New Roman" w:cs="Times New Roman"/>
          <w:sz w:val="28"/>
          <w:szCs w:val="28"/>
        </w:rPr>
        <w:t>омер незабаром після свого весілля</w:t>
      </w:r>
      <w:r w:rsidR="0066793B">
        <w:rPr>
          <w:rFonts w:ascii="Times New Roman" w:hAnsi="Times New Roman" w:cs="Times New Roman"/>
          <w:sz w:val="28"/>
          <w:szCs w:val="28"/>
          <w:lang w:val="uk-UA"/>
        </w:rPr>
        <w:t xml:space="preserve"> с Кетрін</w:t>
      </w:r>
      <w:r w:rsidR="00667261" w:rsidRPr="00631CE5">
        <w:rPr>
          <w:rFonts w:ascii="Times New Roman" w:hAnsi="Times New Roman" w:cs="Times New Roman"/>
          <w:sz w:val="28"/>
          <w:szCs w:val="28"/>
        </w:rPr>
        <w:t>.</w:t>
      </w:r>
    </w:p>
    <w:p w:rsidR="00667261" w:rsidRPr="00631CE5" w:rsidRDefault="00667261" w:rsidP="00377F31">
      <w:pPr>
        <w:spacing w:line="360" w:lineRule="auto"/>
        <w:rPr>
          <w:rFonts w:ascii="Times New Roman" w:hAnsi="Times New Roman" w:cs="Times New Roman"/>
          <w:sz w:val="28"/>
          <w:szCs w:val="28"/>
        </w:rPr>
      </w:pPr>
      <w:r w:rsidRPr="00631CE5">
        <w:rPr>
          <w:rFonts w:ascii="Times New Roman" w:hAnsi="Times New Roman" w:cs="Times New Roman"/>
          <w:sz w:val="28"/>
          <w:szCs w:val="28"/>
        </w:rPr>
        <w:t>Інші персонажі «</w:t>
      </w:r>
      <w:proofErr w:type="gramStart"/>
      <w:r w:rsidRPr="00631CE5">
        <w:rPr>
          <w:rFonts w:ascii="Times New Roman" w:hAnsi="Times New Roman" w:cs="Times New Roman"/>
          <w:sz w:val="28"/>
          <w:szCs w:val="28"/>
        </w:rPr>
        <w:t>Грозового</w:t>
      </w:r>
      <w:proofErr w:type="gramEnd"/>
      <w:r w:rsidRPr="00631CE5">
        <w:rPr>
          <w:rFonts w:ascii="Times New Roman" w:hAnsi="Times New Roman" w:cs="Times New Roman"/>
          <w:sz w:val="28"/>
          <w:szCs w:val="28"/>
        </w:rPr>
        <w:t xml:space="preserve"> перевалу»</w:t>
      </w:r>
    </w:p>
    <w:p w:rsidR="00667261" w:rsidRPr="00631CE5" w:rsidRDefault="00667261" w:rsidP="0066793B">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Неллі (Еллен Дін) -  колишня служниця в Грозовому Перевалі</w:t>
      </w:r>
      <w:r w:rsidR="0066793B">
        <w:rPr>
          <w:rFonts w:ascii="Times New Roman" w:hAnsi="Times New Roman" w:cs="Times New Roman"/>
          <w:sz w:val="28"/>
          <w:szCs w:val="28"/>
        </w:rPr>
        <w:t xml:space="preserve">, </w:t>
      </w:r>
      <w:proofErr w:type="gramStart"/>
      <w:r w:rsidR="0066793B">
        <w:rPr>
          <w:rFonts w:ascii="Times New Roman" w:hAnsi="Times New Roman" w:cs="Times New Roman"/>
          <w:sz w:val="28"/>
          <w:szCs w:val="28"/>
        </w:rPr>
        <w:t>п</w:t>
      </w:r>
      <w:proofErr w:type="gramEnd"/>
      <w:r w:rsidR="0066793B">
        <w:rPr>
          <w:rFonts w:ascii="Times New Roman" w:hAnsi="Times New Roman" w:cs="Times New Roman"/>
          <w:sz w:val="28"/>
          <w:szCs w:val="28"/>
        </w:rPr>
        <w:t xml:space="preserve">ісля економка в </w:t>
      </w:r>
      <w:r w:rsidR="0066793B">
        <w:rPr>
          <w:rFonts w:ascii="Times New Roman" w:hAnsi="Times New Roman" w:cs="Times New Roman"/>
          <w:sz w:val="28"/>
          <w:szCs w:val="28"/>
          <w:lang w:val="uk-UA"/>
        </w:rPr>
        <w:t>садибі «Шпаки»</w:t>
      </w:r>
      <w:r w:rsidRPr="00631CE5">
        <w:rPr>
          <w:rFonts w:ascii="Times New Roman" w:hAnsi="Times New Roman" w:cs="Times New Roman"/>
          <w:sz w:val="28"/>
          <w:szCs w:val="28"/>
        </w:rPr>
        <w:t>. Вимушена хранителька таємниць сі</w:t>
      </w:r>
      <w:proofErr w:type="gramStart"/>
      <w:r w:rsidRPr="00631CE5">
        <w:rPr>
          <w:rFonts w:ascii="Times New Roman" w:hAnsi="Times New Roman" w:cs="Times New Roman"/>
          <w:sz w:val="28"/>
          <w:szCs w:val="28"/>
        </w:rPr>
        <w:t>м</w:t>
      </w:r>
      <w:proofErr w:type="gramEnd"/>
      <w:r w:rsidRPr="00631CE5">
        <w:rPr>
          <w:rFonts w:ascii="Times New Roman" w:hAnsi="Times New Roman" w:cs="Times New Roman"/>
          <w:sz w:val="28"/>
          <w:szCs w:val="28"/>
        </w:rPr>
        <w:t xml:space="preserve">'ї Ерншо і Лінтон, учасниця багатьох подій. У </w:t>
      </w:r>
      <w:proofErr w:type="gramStart"/>
      <w:r w:rsidRPr="00631CE5">
        <w:rPr>
          <w:rFonts w:ascii="Times New Roman" w:hAnsi="Times New Roman" w:cs="Times New Roman"/>
          <w:sz w:val="28"/>
          <w:szCs w:val="28"/>
        </w:rPr>
        <w:t>р</w:t>
      </w:r>
      <w:proofErr w:type="gramEnd"/>
      <w:r w:rsidRPr="00631CE5">
        <w:rPr>
          <w:rFonts w:ascii="Times New Roman" w:hAnsi="Times New Roman" w:cs="Times New Roman"/>
          <w:sz w:val="28"/>
          <w:szCs w:val="28"/>
        </w:rPr>
        <w:t>ізний час була у від</w:t>
      </w:r>
      <w:r w:rsidR="0066793B">
        <w:rPr>
          <w:rFonts w:ascii="Times New Roman" w:hAnsi="Times New Roman" w:cs="Times New Roman"/>
          <w:sz w:val="28"/>
          <w:szCs w:val="28"/>
        </w:rPr>
        <w:t>носно дружніх відносинах з</w:t>
      </w:r>
      <w:r w:rsidR="0066793B">
        <w:rPr>
          <w:rFonts w:ascii="Times New Roman" w:hAnsi="Times New Roman" w:cs="Times New Roman"/>
          <w:sz w:val="28"/>
          <w:szCs w:val="28"/>
          <w:lang w:val="uk-UA"/>
        </w:rPr>
        <w:t xml:space="preserve">і страшою і молодшою </w:t>
      </w:r>
      <w:r w:rsidR="0066793B">
        <w:rPr>
          <w:rFonts w:ascii="Times New Roman" w:hAnsi="Times New Roman" w:cs="Times New Roman"/>
          <w:sz w:val="28"/>
          <w:szCs w:val="28"/>
        </w:rPr>
        <w:t xml:space="preserve">Кетрін </w:t>
      </w:r>
      <w:r w:rsidR="0066793B">
        <w:rPr>
          <w:rFonts w:ascii="Times New Roman" w:hAnsi="Times New Roman" w:cs="Times New Roman"/>
          <w:sz w:val="28"/>
          <w:szCs w:val="28"/>
          <w:lang w:val="uk-UA"/>
        </w:rPr>
        <w:t>та</w:t>
      </w:r>
      <w:r w:rsidR="00B71979">
        <w:rPr>
          <w:rFonts w:ascii="Times New Roman" w:hAnsi="Times New Roman" w:cs="Times New Roman"/>
          <w:sz w:val="28"/>
          <w:szCs w:val="28"/>
        </w:rPr>
        <w:t xml:space="preserve"> Хітклі</w:t>
      </w:r>
      <w:r w:rsidRPr="00631CE5">
        <w:rPr>
          <w:rFonts w:ascii="Times New Roman" w:hAnsi="Times New Roman" w:cs="Times New Roman"/>
          <w:sz w:val="28"/>
          <w:szCs w:val="28"/>
        </w:rPr>
        <w:t>ф</w:t>
      </w:r>
      <w:r w:rsidR="0066793B">
        <w:rPr>
          <w:rFonts w:ascii="Times New Roman" w:hAnsi="Times New Roman" w:cs="Times New Roman"/>
          <w:sz w:val="28"/>
          <w:szCs w:val="28"/>
          <w:lang w:val="uk-UA"/>
        </w:rPr>
        <w:t>ом</w:t>
      </w:r>
      <w:r w:rsidRPr="00631CE5">
        <w:rPr>
          <w:rFonts w:ascii="Times New Roman" w:hAnsi="Times New Roman" w:cs="Times New Roman"/>
          <w:sz w:val="28"/>
          <w:szCs w:val="28"/>
        </w:rPr>
        <w:t>.</w:t>
      </w:r>
    </w:p>
    <w:p w:rsidR="00667261" w:rsidRPr="00631CE5" w:rsidRDefault="00667261" w:rsidP="0066793B">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 xml:space="preserve">Джозеф - слуга в </w:t>
      </w:r>
      <w:proofErr w:type="gramStart"/>
      <w:r w:rsidRPr="00631CE5">
        <w:rPr>
          <w:rFonts w:ascii="Times New Roman" w:hAnsi="Times New Roman" w:cs="Times New Roman"/>
          <w:sz w:val="28"/>
          <w:szCs w:val="28"/>
        </w:rPr>
        <w:t>Грозовому</w:t>
      </w:r>
      <w:proofErr w:type="gramEnd"/>
      <w:r w:rsidRPr="00631CE5">
        <w:rPr>
          <w:rFonts w:ascii="Times New Roman" w:hAnsi="Times New Roman" w:cs="Times New Roman"/>
          <w:sz w:val="28"/>
          <w:szCs w:val="28"/>
        </w:rPr>
        <w:t xml:space="preserve"> перевалі</w:t>
      </w:r>
      <w:r w:rsidR="00B71979">
        <w:rPr>
          <w:rFonts w:ascii="Times New Roman" w:hAnsi="Times New Roman" w:cs="Times New Roman"/>
          <w:sz w:val="28"/>
          <w:szCs w:val="28"/>
        </w:rPr>
        <w:t>. Служив при Ерншо і при Хітклі</w:t>
      </w:r>
      <w:r w:rsidRPr="00631CE5">
        <w:rPr>
          <w:rFonts w:ascii="Times New Roman" w:hAnsi="Times New Roman" w:cs="Times New Roman"/>
          <w:sz w:val="28"/>
          <w:szCs w:val="28"/>
        </w:rPr>
        <w:t>ф</w:t>
      </w:r>
      <w:r w:rsidR="0066793B">
        <w:rPr>
          <w:rFonts w:ascii="Times New Roman" w:hAnsi="Times New Roman" w:cs="Times New Roman"/>
          <w:sz w:val="28"/>
          <w:szCs w:val="28"/>
          <w:lang w:val="uk-UA"/>
        </w:rPr>
        <w:t>і</w:t>
      </w:r>
      <w:r w:rsidRPr="00631CE5">
        <w:rPr>
          <w:rFonts w:ascii="Times New Roman" w:hAnsi="Times New Roman" w:cs="Times New Roman"/>
          <w:sz w:val="28"/>
          <w:szCs w:val="28"/>
        </w:rPr>
        <w:t>. Сварливий, побожний, дурнуватий.</w:t>
      </w:r>
    </w:p>
    <w:p w:rsidR="00667261" w:rsidRPr="00631CE5" w:rsidRDefault="00667261" w:rsidP="0066793B">
      <w:pPr>
        <w:spacing w:line="360" w:lineRule="auto"/>
        <w:ind w:firstLine="567"/>
        <w:rPr>
          <w:rFonts w:ascii="Times New Roman" w:hAnsi="Times New Roman" w:cs="Times New Roman"/>
          <w:sz w:val="28"/>
          <w:szCs w:val="28"/>
        </w:rPr>
      </w:pPr>
      <w:r w:rsidRPr="00631CE5">
        <w:rPr>
          <w:rFonts w:ascii="Times New Roman" w:hAnsi="Times New Roman" w:cs="Times New Roman"/>
          <w:sz w:val="28"/>
          <w:szCs w:val="28"/>
        </w:rPr>
        <w:t>Ло</w:t>
      </w:r>
      <w:r w:rsidR="00B71979">
        <w:rPr>
          <w:rFonts w:ascii="Times New Roman" w:hAnsi="Times New Roman" w:cs="Times New Roman"/>
          <w:sz w:val="28"/>
          <w:szCs w:val="28"/>
        </w:rPr>
        <w:t>квуд - лондонець, що знімає у Х</w:t>
      </w:r>
      <w:r w:rsidR="00B71979">
        <w:rPr>
          <w:rFonts w:ascii="Times New Roman" w:hAnsi="Times New Roman" w:cs="Times New Roman"/>
          <w:sz w:val="28"/>
          <w:szCs w:val="28"/>
          <w:lang w:val="uk-UA"/>
        </w:rPr>
        <w:t>і</w:t>
      </w:r>
      <w:r w:rsidR="00B71979">
        <w:rPr>
          <w:rFonts w:ascii="Times New Roman" w:hAnsi="Times New Roman" w:cs="Times New Roman"/>
          <w:sz w:val="28"/>
          <w:szCs w:val="28"/>
        </w:rPr>
        <w:t>ткл</w:t>
      </w:r>
      <w:r w:rsidR="00B71979">
        <w:rPr>
          <w:rFonts w:ascii="Times New Roman" w:hAnsi="Times New Roman" w:cs="Times New Roman"/>
          <w:sz w:val="28"/>
          <w:szCs w:val="28"/>
          <w:lang w:val="uk-UA"/>
        </w:rPr>
        <w:t>і</w:t>
      </w:r>
      <w:r w:rsidR="0066793B">
        <w:rPr>
          <w:rFonts w:ascii="Times New Roman" w:hAnsi="Times New Roman" w:cs="Times New Roman"/>
          <w:sz w:val="28"/>
          <w:szCs w:val="28"/>
        </w:rPr>
        <w:t xml:space="preserve">фа </w:t>
      </w:r>
      <w:r w:rsidR="0066793B">
        <w:rPr>
          <w:rFonts w:ascii="Times New Roman" w:hAnsi="Times New Roman" w:cs="Times New Roman"/>
          <w:sz w:val="28"/>
          <w:szCs w:val="28"/>
          <w:lang w:val="uk-UA"/>
        </w:rPr>
        <w:t xml:space="preserve"> маєток</w:t>
      </w:r>
      <w:r w:rsidRPr="00631CE5">
        <w:rPr>
          <w:rFonts w:ascii="Times New Roman" w:hAnsi="Times New Roman" w:cs="Times New Roman"/>
          <w:sz w:val="28"/>
          <w:szCs w:val="28"/>
        </w:rPr>
        <w:t xml:space="preserve">. </w:t>
      </w:r>
      <w:r w:rsidR="0066793B">
        <w:rPr>
          <w:rFonts w:ascii="Times New Roman" w:hAnsi="Times New Roman" w:cs="Times New Roman"/>
          <w:sz w:val="28"/>
          <w:szCs w:val="28"/>
          <w:lang w:val="uk-UA"/>
        </w:rPr>
        <w:t xml:space="preserve"> </w:t>
      </w:r>
      <w:r w:rsidRPr="00631CE5">
        <w:rPr>
          <w:rFonts w:ascii="Times New Roman" w:hAnsi="Times New Roman" w:cs="Times New Roman"/>
          <w:sz w:val="28"/>
          <w:szCs w:val="28"/>
        </w:rPr>
        <w:t xml:space="preserve">Відвідував власника маєтку і один раз ночував в </w:t>
      </w:r>
      <w:proofErr w:type="gramStart"/>
      <w:r w:rsidRPr="00631CE5">
        <w:rPr>
          <w:rFonts w:ascii="Times New Roman" w:hAnsi="Times New Roman" w:cs="Times New Roman"/>
          <w:sz w:val="28"/>
          <w:szCs w:val="28"/>
        </w:rPr>
        <w:t>Грозовому</w:t>
      </w:r>
      <w:proofErr w:type="gramEnd"/>
      <w:r w:rsidRPr="00631CE5">
        <w:rPr>
          <w:rFonts w:ascii="Times New Roman" w:hAnsi="Times New Roman" w:cs="Times New Roman"/>
          <w:sz w:val="28"/>
          <w:szCs w:val="28"/>
        </w:rPr>
        <w:t xml:space="preserve"> перевалі.</w:t>
      </w:r>
    </w:p>
    <w:p w:rsidR="00667261" w:rsidRPr="00631CE5" w:rsidRDefault="00667261" w:rsidP="00377F31">
      <w:pPr>
        <w:spacing w:line="360" w:lineRule="auto"/>
        <w:rPr>
          <w:rFonts w:ascii="Times New Roman" w:hAnsi="Times New Roman" w:cs="Times New Roman"/>
          <w:sz w:val="28"/>
          <w:szCs w:val="28"/>
        </w:rPr>
      </w:pPr>
      <w:r w:rsidRPr="00631CE5">
        <w:rPr>
          <w:rFonts w:ascii="Times New Roman" w:hAnsi="Times New Roman" w:cs="Times New Roman"/>
          <w:sz w:val="28"/>
          <w:szCs w:val="28"/>
        </w:rPr>
        <w:t>Містер Кеннет - доктор. Лікував Кетрін, Едгара, Френсіс. [5</w:t>
      </w:r>
      <w:r w:rsidR="0066793B">
        <w:rPr>
          <w:rFonts w:ascii="Times New Roman" w:hAnsi="Times New Roman" w:cs="Times New Roman"/>
          <w:sz w:val="28"/>
          <w:szCs w:val="28"/>
          <w:lang w:val="uk-UA"/>
        </w:rPr>
        <w:t>,с.36</w:t>
      </w:r>
      <w:r w:rsidRPr="00631CE5">
        <w:rPr>
          <w:rFonts w:ascii="Times New Roman" w:hAnsi="Times New Roman" w:cs="Times New Roman"/>
          <w:sz w:val="28"/>
          <w:szCs w:val="28"/>
        </w:rPr>
        <w:t>]</w:t>
      </w:r>
    </w:p>
    <w:p w:rsidR="00667261" w:rsidRPr="00631CE5" w:rsidRDefault="00667261" w:rsidP="00377F31">
      <w:pPr>
        <w:spacing w:line="360" w:lineRule="auto"/>
        <w:rPr>
          <w:rFonts w:ascii="Times New Roman" w:hAnsi="Times New Roman" w:cs="Times New Roman"/>
          <w:sz w:val="28"/>
          <w:szCs w:val="28"/>
          <w:lang w:val="uk-UA"/>
        </w:rPr>
      </w:pPr>
    </w:p>
    <w:p w:rsidR="00631CE5" w:rsidRDefault="00631CE5" w:rsidP="00377F31">
      <w:pPr>
        <w:spacing w:line="360" w:lineRule="auto"/>
        <w:rPr>
          <w:rFonts w:ascii="Times New Roman" w:hAnsi="Times New Roman" w:cs="Times New Roman"/>
          <w:sz w:val="28"/>
          <w:szCs w:val="28"/>
          <w:lang w:val="uk-UA"/>
        </w:rPr>
      </w:pPr>
    </w:p>
    <w:p w:rsidR="0066793B" w:rsidRDefault="0066793B" w:rsidP="00377F31">
      <w:pPr>
        <w:spacing w:line="360" w:lineRule="auto"/>
        <w:rPr>
          <w:rFonts w:ascii="Times New Roman" w:hAnsi="Times New Roman" w:cs="Times New Roman"/>
          <w:sz w:val="28"/>
          <w:szCs w:val="28"/>
          <w:lang w:val="uk-UA"/>
        </w:rPr>
      </w:pPr>
    </w:p>
    <w:p w:rsidR="0066793B" w:rsidRDefault="0066793B" w:rsidP="00377F31">
      <w:pPr>
        <w:spacing w:line="360" w:lineRule="auto"/>
        <w:rPr>
          <w:rFonts w:ascii="Times New Roman" w:hAnsi="Times New Roman" w:cs="Times New Roman"/>
          <w:sz w:val="28"/>
          <w:szCs w:val="28"/>
          <w:lang w:val="uk-UA"/>
        </w:rPr>
      </w:pPr>
    </w:p>
    <w:p w:rsidR="009C199A" w:rsidRDefault="009C199A" w:rsidP="00377F31">
      <w:pPr>
        <w:spacing w:line="360" w:lineRule="auto"/>
        <w:rPr>
          <w:rFonts w:ascii="Times New Roman" w:hAnsi="Times New Roman" w:cs="Times New Roman"/>
          <w:b/>
          <w:sz w:val="28"/>
          <w:szCs w:val="28"/>
          <w:lang w:val="uk-UA"/>
        </w:rPr>
      </w:pPr>
    </w:p>
    <w:p w:rsidR="00F51C32" w:rsidRDefault="00F51C32" w:rsidP="00377F31">
      <w:pPr>
        <w:spacing w:line="360" w:lineRule="auto"/>
        <w:rPr>
          <w:rFonts w:ascii="Times New Roman" w:hAnsi="Times New Roman" w:cs="Times New Roman"/>
          <w:b/>
          <w:sz w:val="28"/>
          <w:szCs w:val="28"/>
          <w:lang w:val="uk-UA"/>
        </w:rPr>
      </w:pPr>
    </w:p>
    <w:p w:rsidR="00F51C32" w:rsidRDefault="00F51C32" w:rsidP="00377F31">
      <w:pPr>
        <w:spacing w:line="360" w:lineRule="auto"/>
        <w:rPr>
          <w:rFonts w:ascii="Times New Roman" w:hAnsi="Times New Roman" w:cs="Times New Roman"/>
          <w:b/>
          <w:sz w:val="28"/>
          <w:szCs w:val="28"/>
          <w:lang w:val="uk-UA"/>
        </w:rPr>
      </w:pPr>
    </w:p>
    <w:p w:rsidR="00F51C32" w:rsidRDefault="00F51C32" w:rsidP="00377F31">
      <w:pPr>
        <w:spacing w:line="360" w:lineRule="auto"/>
        <w:rPr>
          <w:rFonts w:ascii="Times New Roman" w:hAnsi="Times New Roman" w:cs="Times New Roman"/>
          <w:b/>
          <w:sz w:val="28"/>
          <w:szCs w:val="28"/>
          <w:lang w:val="uk-UA"/>
        </w:rPr>
      </w:pPr>
    </w:p>
    <w:p w:rsidR="00F51C32" w:rsidRDefault="00F51C32" w:rsidP="00377F31">
      <w:pPr>
        <w:spacing w:line="360" w:lineRule="auto"/>
        <w:rPr>
          <w:rFonts w:ascii="Times New Roman" w:hAnsi="Times New Roman" w:cs="Times New Roman"/>
          <w:b/>
          <w:sz w:val="28"/>
          <w:szCs w:val="28"/>
          <w:lang w:val="uk-UA"/>
        </w:rPr>
      </w:pPr>
    </w:p>
    <w:p w:rsidR="00F51C32" w:rsidRDefault="00F51C32" w:rsidP="00377F31">
      <w:pPr>
        <w:spacing w:line="360" w:lineRule="auto"/>
        <w:rPr>
          <w:rFonts w:ascii="Times New Roman" w:hAnsi="Times New Roman" w:cs="Times New Roman"/>
          <w:b/>
          <w:sz w:val="28"/>
          <w:szCs w:val="28"/>
          <w:lang w:val="uk-UA"/>
        </w:rPr>
      </w:pPr>
    </w:p>
    <w:p w:rsidR="00F51C32" w:rsidRDefault="00F51C32" w:rsidP="00377F31">
      <w:pPr>
        <w:spacing w:line="360" w:lineRule="auto"/>
        <w:rPr>
          <w:rFonts w:ascii="Times New Roman" w:hAnsi="Times New Roman" w:cs="Times New Roman"/>
          <w:b/>
          <w:sz w:val="28"/>
          <w:szCs w:val="28"/>
          <w:lang w:val="uk-UA"/>
        </w:rPr>
      </w:pPr>
    </w:p>
    <w:p w:rsidR="0066793B" w:rsidRPr="0066793B" w:rsidRDefault="0066793B" w:rsidP="00377F31">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2.ТЕМА ПОЧУТТІВ ТА ФАТАЛЬНОЇ ПРИСТРАСТІ В РОМАНІ</w:t>
      </w:r>
      <w:r w:rsidR="00437697">
        <w:rPr>
          <w:rFonts w:ascii="Times New Roman" w:hAnsi="Times New Roman" w:cs="Times New Roman"/>
          <w:b/>
          <w:sz w:val="28"/>
          <w:szCs w:val="28"/>
          <w:lang w:val="uk-UA"/>
        </w:rPr>
        <w:t xml:space="preserve"> ЕМІЛІ БРОНТЕ</w:t>
      </w:r>
      <w:r>
        <w:rPr>
          <w:rFonts w:ascii="Times New Roman" w:hAnsi="Times New Roman" w:cs="Times New Roman"/>
          <w:b/>
          <w:sz w:val="28"/>
          <w:szCs w:val="28"/>
          <w:lang w:val="uk-UA"/>
        </w:rPr>
        <w:t xml:space="preserve"> «ГРОЗОВИЙ ПЕРЕВАЛ»</w:t>
      </w:r>
    </w:p>
    <w:p w:rsidR="00631CE5" w:rsidRPr="00631CE5" w:rsidRDefault="00631CE5" w:rsidP="00377F31">
      <w:pPr>
        <w:spacing w:line="360" w:lineRule="auto"/>
        <w:rPr>
          <w:rFonts w:ascii="Times New Roman" w:hAnsi="Times New Roman" w:cs="Times New Roman"/>
          <w:sz w:val="28"/>
          <w:szCs w:val="28"/>
          <w:lang w:val="uk-UA"/>
        </w:rPr>
      </w:pPr>
    </w:p>
    <w:p w:rsidR="00631CE5" w:rsidRPr="00437697" w:rsidRDefault="00631CE5" w:rsidP="00377F31">
      <w:pPr>
        <w:spacing w:line="360" w:lineRule="auto"/>
        <w:rPr>
          <w:rFonts w:ascii="Times New Roman" w:hAnsi="Times New Roman" w:cs="Times New Roman"/>
          <w:b/>
          <w:sz w:val="28"/>
          <w:szCs w:val="28"/>
          <w:lang w:val="uk-UA"/>
        </w:rPr>
      </w:pPr>
      <w:r w:rsidRPr="00437697">
        <w:rPr>
          <w:rFonts w:ascii="Times New Roman" w:hAnsi="Times New Roman" w:cs="Times New Roman"/>
          <w:b/>
          <w:sz w:val="28"/>
          <w:szCs w:val="28"/>
          <w:lang w:val="uk-UA"/>
        </w:rPr>
        <w:t>2.1 Т</w:t>
      </w:r>
      <w:r w:rsidR="00437697">
        <w:rPr>
          <w:rFonts w:ascii="Times New Roman" w:hAnsi="Times New Roman" w:cs="Times New Roman"/>
          <w:b/>
          <w:sz w:val="28"/>
          <w:szCs w:val="28"/>
          <w:lang w:val="uk-UA"/>
        </w:rPr>
        <w:t xml:space="preserve">ема фатальної пристрасті </w:t>
      </w:r>
      <w:r w:rsidRPr="00437697">
        <w:rPr>
          <w:rFonts w:ascii="Times New Roman" w:hAnsi="Times New Roman" w:cs="Times New Roman"/>
          <w:b/>
          <w:sz w:val="28"/>
          <w:szCs w:val="28"/>
          <w:lang w:val="uk-UA"/>
        </w:rPr>
        <w:t xml:space="preserve"> в романі</w:t>
      </w:r>
      <w:r w:rsidR="0066793B" w:rsidRPr="00437697">
        <w:rPr>
          <w:rFonts w:ascii="Times New Roman" w:hAnsi="Times New Roman" w:cs="Times New Roman"/>
          <w:b/>
          <w:sz w:val="28"/>
          <w:szCs w:val="28"/>
          <w:lang w:val="uk-UA"/>
        </w:rPr>
        <w:t xml:space="preserve"> </w:t>
      </w:r>
      <w:r w:rsidRPr="00437697">
        <w:rPr>
          <w:rFonts w:ascii="Times New Roman" w:hAnsi="Times New Roman" w:cs="Times New Roman"/>
          <w:b/>
          <w:sz w:val="28"/>
          <w:szCs w:val="28"/>
          <w:lang w:val="uk-UA"/>
        </w:rPr>
        <w:t xml:space="preserve"> «Грозовий перевал»</w:t>
      </w:r>
    </w:p>
    <w:p w:rsidR="00631CE5" w:rsidRPr="00631CE5" w:rsidRDefault="00631CE5" w:rsidP="00377F31">
      <w:pPr>
        <w:spacing w:line="360" w:lineRule="auto"/>
        <w:rPr>
          <w:rFonts w:ascii="Times New Roman" w:hAnsi="Times New Roman" w:cs="Times New Roman"/>
          <w:sz w:val="28"/>
          <w:szCs w:val="28"/>
          <w:lang w:val="uk-UA"/>
        </w:rPr>
      </w:pPr>
    </w:p>
    <w:p w:rsidR="00631CE5" w:rsidRPr="00631CE5" w:rsidRDefault="00437697" w:rsidP="00437697">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Кохання  Хіткліфа і Кетрін  здається </w:t>
      </w:r>
      <w:r w:rsidR="00631CE5" w:rsidRPr="00631CE5">
        <w:rPr>
          <w:rFonts w:ascii="Times New Roman" w:hAnsi="Times New Roman" w:cs="Times New Roman"/>
          <w:sz w:val="28"/>
          <w:szCs w:val="28"/>
          <w:lang w:val="uk-UA"/>
        </w:rPr>
        <w:t xml:space="preserve"> є центром Грозового перевалу, враховуючи, що це найсильніше і більш тривале почуття, ніж яке-небудь інше показане в романі і що це - джерело більшості основ</w:t>
      </w:r>
      <w:r>
        <w:rPr>
          <w:rFonts w:ascii="Times New Roman" w:hAnsi="Times New Roman" w:cs="Times New Roman"/>
          <w:sz w:val="28"/>
          <w:szCs w:val="28"/>
          <w:lang w:val="uk-UA"/>
        </w:rPr>
        <w:t xml:space="preserve">них конфліктів, які складають </w:t>
      </w:r>
      <w:r w:rsidR="00631CE5" w:rsidRPr="00631CE5">
        <w:rPr>
          <w:rFonts w:ascii="Times New Roman" w:hAnsi="Times New Roman" w:cs="Times New Roman"/>
          <w:sz w:val="28"/>
          <w:szCs w:val="28"/>
          <w:lang w:val="uk-UA"/>
        </w:rPr>
        <w:t xml:space="preserve"> сюжет роману. Неллі різко критикує їх обох, засуджуючи їх пристрасть я</w:t>
      </w:r>
      <w:r>
        <w:rPr>
          <w:rFonts w:ascii="Times New Roman" w:hAnsi="Times New Roman" w:cs="Times New Roman"/>
          <w:sz w:val="28"/>
          <w:szCs w:val="28"/>
          <w:lang w:val="uk-UA"/>
        </w:rPr>
        <w:t>к аморальну, але ця пристрасть  одна з найбільш яскравих</w:t>
      </w:r>
      <w:r w:rsidR="00631CE5" w:rsidRPr="00631CE5">
        <w:rPr>
          <w:rFonts w:ascii="Times New Roman" w:hAnsi="Times New Roman" w:cs="Times New Roman"/>
          <w:sz w:val="28"/>
          <w:szCs w:val="28"/>
          <w:lang w:val="uk-UA"/>
        </w:rPr>
        <w:t xml:space="preserve"> і незабутніх аспектів книги. Книга фактично сконструйована навколо д</w:t>
      </w:r>
      <w:r>
        <w:rPr>
          <w:rFonts w:ascii="Times New Roman" w:hAnsi="Times New Roman" w:cs="Times New Roman"/>
          <w:sz w:val="28"/>
          <w:szCs w:val="28"/>
          <w:lang w:val="uk-UA"/>
        </w:rPr>
        <w:t xml:space="preserve">вох паралельних любовних ліній </w:t>
      </w:r>
      <w:r w:rsidR="00631CE5" w:rsidRPr="00631CE5">
        <w:rPr>
          <w:rFonts w:ascii="Times New Roman" w:hAnsi="Times New Roman" w:cs="Times New Roman"/>
          <w:sz w:val="28"/>
          <w:szCs w:val="28"/>
          <w:lang w:val="uk-UA"/>
        </w:rPr>
        <w:t>, перша полов</w:t>
      </w:r>
      <w:r>
        <w:rPr>
          <w:rFonts w:ascii="Times New Roman" w:hAnsi="Times New Roman" w:cs="Times New Roman"/>
          <w:sz w:val="28"/>
          <w:szCs w:val="28"/>
          <w:lang w:val="uk-UA"/>
        </w:rPr>
        <w:t>ина роману зосереджена на коханні  між Кетрін та Хі</w:t>
      </w:r>
      <w:r w:rsidR="00631CE5" w:rsidRPr="00631CE5">
        <w:rPr>
          <w:rFonts w:ascii="Times New Roman" w:hAnsi="Times New Roman" w:cs="Times New Roman"/>
          <w:sz w:val="28"/>
          <w:szCs w:val="28"/>
          <w:lang w:val="uk-UA"/>
        </w:rPr>
        <w:t>ткліфом, в той час як менш драматична друга поло</w:t>
      </w:r>
      <w:r>
        <w:rPr>
          <w:rFonts w:ascii="Times New Roman" w:hAnsi="Times New Roman" w:cs="Times New Roman"/>
          <w:sz w:val="28"/>
          <w:szCs w:val="28"/>
          <w:lang w:val="uk-UA"/>
        </w:rPr>
        <w:t>вина зосереджена на розвитку</w:t>
      </w:r>
      <w:r w:rsidR="00631CE5" w:rsidRPr="00631CE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відносин </w:t>
      </w:r>
      <w:r w:rsidR="00631CE5" w:rsidRPr="00631CE5">
        <w:rPr>
          <w:rFonts w:ascii="Times New Roman" w:hAnsi="Times New Roman" w:cs="Times New Roman"/>
          <w:sz w:val="28"/>
          <w:szCs w:val="28"/>
          <w:lang w:val="uk-UA"/>
        </w:rPr>
        <w:t xml:space="preserve"> між молодою Кетрін і Гертоном. На відміну від першої, остання історія закінчується щасливо, відновлюючи мир і порядок в Гро</w:t>
      </w:r>
      <w:r>
        <w:rPr>
          <w:rFonts w:ascii="Times New Roman" w:hAnsi="Times New Roman" w:cs="Times New Roman"/>
          <w:sz w:val="28"/>
          <w:szCs w:val="28"/>
          <w:lang w:val="uk-UA"/>
        </w:rPr>
        <w:t>зовому перевалі та в садибі «Шпаки»</w:t>
      </w:r>
      <w:r w:rsidR="00631CE5" w:rsidRPr="00631CE5">
        <w:rPr>
          <w:rFonts w:ascii="Times New Roman" w:hAnsi="Times New Roman" w:cs="Times New Roman"/>
          <w:sz w:val="28"/>
          <w:szCs w:val="28"/>
          <w:lang w:val="uk-UA"/>
        </w:rPr>
        <w:t>. Відмінності між цими двома л</w:t>
      </w:r>
      <w:r>
        <w:rPr>
          <w:rFonts w:ascii="Times New Roman" w:hAnsi="Times New Roman" w:cs="Times New Roman"/>
          <w:sz w:val="28"/>
          <w:szCs w:val="28"/>
          <w:lang w:val="uk-UA"/>
        </w:rPr>
        <w:t>юбовними романами допомагають читачеві зрозуміти,чому кожна історія завершується саме так.</w:t>
      </w:r>
    </w:p>
    <w:p w:rsidR="00631CE5" w:rsidRPr="00631CE5" w:rsidRDefault="00631CE5" w:rsidP="00437697">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lang w:val="uk-UA"/>
        </w:rPr>
        <w:t>Найважливіша особ</w:t>
      </w:r>
      <w:r w:rsidR="00437697">
        <w:rPr>
          <w:rFonts w:ascii="Times New Roman" w:hAnsi="Times New Roman" w:cs="Times New Roman"/>
          <w:sz w:val="28"/>
          <w:szCs w:val="28"/>
          <w:lang w:val="uk-UA"/>
        </w:rPr>
        <w:t>ливість любовного роману молодої</w:t>
      </w:r>
      <w:r w:rsidRPr="00631CE5">
        <w:rPr>
          <w:rFonts w:ascii="Times New Roman" w:hAnsi="Times New Roman" w:cs="Times New Roman"/>
          <w:sz w:val="28"/>
          <w:szCs w:val="28"/>
          <w:lang w:val="uk-UA"/>
        </w:rPr>
        <w:t xml:space="preserve"> Кетрін і Гертона є те, що </w:t>
      </w:r>
      <w:r w:rsidR="00437697">
        <w:rPr>
          <w:rFonts w:ascii="Times New Roman" w:hAnsi="Times New Roman" w:cs="Times New Roman"/>
          <w:sz w:val="28"/>
          <w:szCs w:val="28"/>
          <w:lang w:val="uk-UA"/>
        </w:rPr>
        <w:t>він включає дорослішання і зміну характерів</w:t>
      </w:r>
      <w:r w:rsidRPr="00631CE5">
        <w:rPr>
          <w:rFonts w:ascii="Times New Roman" w:hAnsi="Times New Roman" w:cs="Times New Roman"/>
          <w:sz w:val="28"/>
          <w:szCs w:val="28"/>
          <w:lang w:val="uk-UA"/>
        </w:rPr>
        <w:t>. На початку роману Гер</w:t>
      </w:r>
      <w:r w:rsidR="00437697">
        <w:rPr>
          <w:rFonts w:ascii="Times New Roman" w:hAnsi="Times New Roman" w:cs="Times New Roman"/>
          <w:sz w:val="28"/>
          <w:szCs w:val="28"/>
          <w:lang w:val="uk-UA"/>
        </w:rPr>
        <w:t>тон здається невиправно диким і неосвіченим</w:t>
      </w:r>
      <w:r w:rsidRPr="00631CE5">
        <w:rPr>
          <w:rFonts w:ascii="Times New Roman" w:hAnsi="Times New Roman" w:cs="Times New Roman"/>
          <w:sz w:val="28"/>
          <w:szCs w:val="28"/>
          <w:lang w:val="uk-UA"/>
        </w:rPr>
        <w:t>, але з часом він стає відданим другом для молодої Кетрін і вчиться читати. Коли молода Кетрін вперше зустрічається з Гертоном, він з</w:t>
      </w:r>
      <w:r w:rsidR="00437697">
        <w:rPr>
          <w:rFonts w:ascii="Times New Roman" w:hAnsi="Times New Roman" w:cs="Times New Roman"/>
          <w:sz w:val="28"/>
          <w:szCs w:val="28"/>
          <w:lang w:val="uk-UA"/>
        </w:rPr>
        <w:t>дається абсолютно чужим для неї, але її ставлення до нього</w:t>
      </w:r>
      <w:r w:rsidR="00AC5D62">
        <w:rPr>
          <w:rFonts w:ascii="Times New Roman" w:hAnsi="Times New Roman" w:cs="Times New Roman"/>
          <w:sz w:val="28"/>
          <w:szCs w:val="28"/>
          <w:lang w:val="uk-UA"/>
        </w:rPr>
        <w:t xml:space="preserve"> перетворюється на кохання. А любов Кетрін і Хітклі</w:t>
      </w:r>
      <w:r w:rsidRPr="00631CE5">
        <w:rPr>
          <w:rFonts w:ascii="Times New Roman" w:hAnsi="Times New Roman" w:cs="Times New Roman"/>
          <w:sz w:val="28"/>
          <w:szCs w:val="28"/>
          <w:lang w:val="uk-UA"/>
        </w:rPr>
        <w:t xml:space="preserve">фа </w:t>
      </w:r>
      <w:r w:rsidR="00AC5D62">
        <w:rPr>
          <w:rFonts w:ascii="Times New Roman" w:hAnsi="Times New Roman" w:cs="Times New Roman"/>
          <w:sz w:val="28"/>
          <w:szCs w:val="28"/>
          <w:lang w:val="uk-UA"/>
        </w:rPr>
        <w:t xml:space="preserve"> йде з самого їхнього дитинства і не змінюється з віком</w:t>
      </w:r>
      <w:r w:rsidRPr="00631CE5">
        <w:rPr>
          <w:rFonts w:ascii="Times New Roman" w:hAnsi="Times New Roman" w:cs="Times New Roman"/>
          <w:sz w:val="28"/>
          <w:szCs w:val="28"/>
          <w:lang w:val="uk-UA"/>
        </w:rPr>
        <w:t>. Вирішивши вийти за Едгар</w:t>
      </w:r>
      <w:r w:rsidR="00AC5D62">
        <w:rPr>
          <w:rFonts w:ascii="Times New Roman" w:hAnsi="Times New Roman" w:cs="Times New Roman"/>
          <w:sz w:val="28"/>
          <w:szCs w:val="28"/>
          <w:lang w:val="uk-UA"/>
        </w:rPr>
        <w:t xml:space="preserve">а, Кетрін шукає більш благородне </w:t>
      </w:r>
      <w:r w:rsidRPr="00631CE5">
        <w:rPr>
          <w:rFonts w:ascii="Times New Roman" w:hAnsi="Times New Roman" w:cs="Times New Roman"/>
          <w:sz w:val="28"/>
          <w:szCs w:val="28"/>
          <w:lang w:val="uk-UA"/>
        </w:rPr>
        <w:t xml:space="preserve"> життя, але вона відмовляється пристосовуватися до ролі дружини. У 12 г</w:t>
      </w:r>
      <w:r w:rsidR="00AC5D62">
        <w:rPr>
          <w:rFonts w:ascii="Times New Roman" w:hAnsi="Times New Roman" w:cs="Times New Roman"/>
          <w:sz w:val="28"/>
          <w:szCs w:val="28"/>
          <w:lang w:val="uk-UA"/>
        </w:rPr>
        <w:t>лаві вона натякає Неллі, що час</w:t>
      </w:r>
      <w:r w:rsidRPr="00631CE5">
        <w:rPr>
          <w:rFonts w:ascii="Times New Roman" w:hAnsi="Times New Roman" w:cs="Times New Roman"/>
          <w:sz w:val="28"/>
          <w:szCs w:val="28"/>
          <w:lang w:val="uk-UA"/>
        </w:rPr>
        <w:t xml:space="preserve">, коли їй було дванадцять років і її батько помер, були порожніми для неї, і </w:t>
      </w:r>
      <w:r w:rsidRPr="00631CE5">
        <w:rPr>
          <w:rFonts w:ascii="Times New Roman" w:hAnsi="Times New Roman" w:cs="Times New Roman"/>
          <w:sz w:val="28"/>
          <w:szCs w:val="28"/>
          <w:lang w:val="uk-UA"/>
        </w:rPr>
        <w:lastRenderedPageBreak/>
        <w:t xml:space="preserve">вона поспішає </w:t>
      </w:r>
      <w:r w:rsidR="00AC5D62">
        <w:rPr>
          <w:rFonts w:ascii="Times New Roman" w:hAnsi="Times New Roman" w:cs="Times New Roman"/>
          <w:sz w:val="28"/>
          <w:szCs w:val="28"/>
          <w:lang w:val="uk-UA"/>
        </w:rPr>
        <w:t>повернутися в своє  дитинство</w:t>
      </w:r>
      <w:r w:rsidRPr="00631CE5">
        <w:rPr>
          <w:rFonts w:ascii="Times New Roman" w:hAnsi="Times New Roman" w:cs="Times New Roman"/>
          <w:sz w:val="28"/>
          <w:szCs w:val="28"/>
          <w:lang w:val="uk-UA"/>
        </w:rPr>
        <w:t>. Хіткл</w:t>
      </w:r>
      <w:r w:rsidR="00AC5D62">
        <w:rPr>
          <w:rFonts w:ascii="Times New Roman" w:hAnsi="Times New Roman" w:cs="Times New Roman"/>
          <w:sz w:val="28"/>
          <w:szCs w:val="28"/>
          <w:lang w:val="uk-UA"/>
        </w:rPr>
        <w:t xml:space="preserve">іф, зі свого боку, має  надлюдську  здатність </w:t>
      </w:r>
      <w:r w:rsidRPr="00631CE5">
        <w:rPr>
          <w:rFonts w:ascii="Times New Roman" w:hAnsi="Times New Roman" w:cs="Times New Roman"/>
          <w:sz w:val="28"/>
          <w:szCs w:val="28"/>
          <w:lang w:val="uk-UA"/>
        </w:rPr>
        <w:t xml:space="preserve"> зберігання тих же самих образ багато років.</w:t>
      </w:r>
    </w:p>
    <w:p w:rsidR="00631CE5" w:rsidRPr="00631CE5" w:rsidRDefault="00AC5D62" w:rsidP="00AC5D62">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  Крім того, кохання  Кетрін і Хіткліфа засноване </w:t>
      </w:r>
      <w:r w:rsidR="00631CE5" w:rsidRPr="00631CE5">
        <w:rPr>
          <w:rFonts w:ascii="Times New Roman" w:hAnsi="Times New Roman" w:cs="Times New Roman"/>
          <w:sz w:val="28"/>
          <w:szCs w:val="28"/>
          <w:lang w:val="uk-UA"/>
        </w:rPr>
        <w:t xml:space="preserve"> на їх</w:t>
      </w:r>
      <w:r>
        <w:rPr>
          <w:rFonts w:ascii="Times New Roman" w:hAnsi="Times New Roman" w:cs="Times New Roman"/>
          <w:sz w:val="28"/>
          <w:szCs w:val="28"/>
          <w:lang w:val="uk-UA"/>
        </w:rPr>
        <w:t xml:space="preserve">ньому </w:t>
      </w:r>
      <w:r w:rsidR="00631CE5" w:rsidRPr="00631CE5">
        <w:rPr>
          <w:rFonts w:ascii="Times New Roman" w:hAnsi="Times New Roman" w:cs="Times New Roman"/>
          <w:sz w:val="28"/>
          <w:szCs w:val="28"/>
          <w:lang w:val="uk-UA"/>
        </w:rPr>
        <w:t xml:space="preserve"> загальн</w:t>
      </w:r>
      <w:r>
        <w:rPr>
          <w:rFonts w:ascii="Times New Roman" w:hAnsi="Times New Roman" w:cs="Times New Roman"/>
          <w:sz w:val="28"/>
          <w:szCs w:val="28"/>
          <w:lang w:val="uk-UA"/>
        </w:rPr>
        <w:t xml:space="preserve">ому сприйнятті. Кетрін оголошує - </w:t>
      </w:r>
      <w:r w:rsidR="00631CE5" w:rsidRPr="00631CE5">
        <w:rPr>
          <w:rFonts w:ascii="Times New Roman" w:hAnsi="Times New Roman" w:cs="Times New Roman"/>
          <w:sz w:val="28"/>
          <w:szCs w:val="28"/>
          <w:lang w:val="uk-UA"/>
        </w:rPr>
        <w:t xml:space="preserve"> "Я і є Хіткліф", в той </w:t>
      </w:r>
      <w:r>
        <w:rPr>
          <w:rFonts w:ascii="Times New Roman" w:hAnsi="Times New Roman" w:cs="Times New Roman"/>
          <w:sz w:val="28"/>
          <w:szCs w:val="28"/>
          <w:lang w:val="uk-UA"/>
        </w:rPr>
        <w:t xml:space="preserve">час як Хіткліф  після її смерті </w:t>
      </w:r>
      <w:r w:rsidR="00631CE5" w:rsidRPr="00631CE5">
        <w:rPr>
          <w:rFonts w:ascii="Times New Roman" w:hAnsi="Times New Roman" w:cs="Times New Roman"/>
          <w:sz w:val="28"/>
          <w:szCs w:val="28"/>
          <w:lang w:val="uk-UA"/>
        </w:rPr>
        <w:t xml:space="preserve"> говорить, що він не може жити без своєї "душі",</w:t>
      </w:r>
      <w:r>
        <w:rPr>
          <w:rFonts w:ascii="Times New Roman" w:hAnsi="Times New Roman" w:cs="Times New Roman"/>
          <w:sz w:val="28"/>
          <w:szCs w:val="28"/>
          <w:lang w:val="uk-UA"/>
        </w:rPr>
        <w:t xml:space="preserve"> маючи на увазі Кетрін. У коханні, незважаючи на фатальну пристрасть</w:t>
      </w:r>
      <w:r w:rsidR="00631CE5" w:rsidRPr="00631CE5">
        <w:rPr>
          <w:rFonts w:ascii="Times New Roman" w:hAnsi="Times New Roman" w:cs="Times New Roman"/>
          <w:sz w:val="28"/>
          <w:szCs w:val="28"/>
          <w:lang w:val="uk-UA"/>
        </w:rPr>
        <w:t>, Кетрін і Хі</w:t>
      </w:r>
      <w:r>
        <w:rPr>
          <w:rFonts w:ascii="Times New Roman" w:hAnsi="Times New Roman" w:cs="Times New Roman"/>
          <w:sz w:val="28"/>
          <w:szCs w:val="28"/>
          <w:lang w:val="uk-UA"/>
        </w:rPr>
        <w:t xml:space="preserve">ткліф зберігають цнотливість, немов </w:t>
      </w:r>
      <w:r w:rsidR="00631CE5" w:rsidRPr="00631CE5">
        <w:rPr>
          <w:rFonts w:ascii="Times New Roman" w:hAnsi="Times New Roman" w:cs="Times New Roman"/>
          <w:sz w:val="28"/>
          <w:szCs w:val="28"/>
          <w:lang w:val="uk-UA"/>
        </w:rPr>
        <w:t xml:space="preserve"> шекспірівські герої</w:t>
      </w:r>
      <w:r>
        <w:rPr>
          <w:rFonts w:ascii="Times New Roman" w:hAnsi="Times New Roman" w:cs="Times New Roman"/>
          <w:sz w:val="28"/>
          <w:szCs w:val="28"/>
          <w:lang w:val="uk-UA"/>
        </w:rPr>
        <w:t xml:space="preserve">.  Вони не цілуються в темних </w:t>
      </w:r>
      <w:r w:rsidR="00631CE5" w:rsidRPr="00631CE5">
        <w:rPr>
          <w:rFonts w:ascii="Times New Roman" w:hAnsi="Times New Roman" w:cs="Times New Roman"/>
          <w:sz w:val="28"/>
          <w:szCs w:val="28"/>
          <w:lang w:val="uk-UA"/>
        </w:rPr>
        <w:t xml:space="preserve"> куточках і не влаштовують секретних побачень, як роблять не вірні дружини. </w:t>
      </w:r>
      <w:r>
        <w:rPr>
          <w:rFonts w:ascii="Times New Roman" w:hAnsi="Times New Roman" w:cs="Times New Roman"/>
          <w:sz w:val="28"/>
          <w:szCs w:val="28"/>
          <w:lang w:val="uk-UA"/>
        </w:rPr>
        <w:t xml:space="preserve">Враховуючи, що любов Кетрін і Хіткліфа заснована  на їх відмові </w:t>
      </w:r>
      <w:r w:rsidR="00631CE5" w:rsidRPr="00631CE5">
        <w:rPr>
          <w:rFonts w:ascii="Times New Roman" w:hAnsi="Times New Roman" w:cs="Times New Roman"/>
          <w:sz w:val="28"/>
          <w:szCs w:val="28"/>
          <w:lang w:val="uk-UA"/>
        </w:rPr>
        <w:t xml:space="preserve"> змінитися протягом довгого часу, катастрофічні проблеми їхнього покоління подолані не якимись кульмінаційними змінами, а просто непохитним плином часу і появою нового покоління. У кінцевому рахунку, Грозовий перевал представляє бачення життя як процес </w:t>
      </w:r>
      <w:r>
        <w:rPr>
          <w:rFonts w:ascii="Times New Roman" w:hAnsi="Times New Roman" w:cs="Times New Roman"/>
          <w:sz w:val="28"/>
          <w:szCs w:val="28"/>
          <w:lang w:val="uk-UA"/>
        </w:rPr>
        <w:t>плинності часу.</w:t>
      </w:r>
    </w:p>
    <w:p w:rsidR="00631CE5" w:rsidRDefault="00631CE5" w:rsidP="00C56305">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lang w:val="uk-UA"/>
        </w:rPr>
        <w:t>В епоху, коли протестантське благочестя виродилося в буржуазне лицемірство, в умовах</w:t>
      </w:r>
      <w:r w:rsidR="00AC5D62">
        <w:rPr>
          <w:rFonts w:ascii="Times New Roman" w:hAnsi="Times New Roman" w:cs="Times New Roman"/>
          <w:sz w:val="28"/>
          <w:szCs w:val="28"/>
          <w:lang w:val="uk-UA"/>
        </w:rPr>
        <w:t xml:space="preserve"> вікторіанства з його помилковою</w:t>
      </w:r>
      <w:r w:rsidRPr="00631CE5">
        <w:rPr>
          <w:rFonts w:ascii="Times New Roman" w:hAnsi="Times New Roman" w:cs="Times New Roman"/>
          <w:sz w:val="28"/>
          <w:szCs w:val="28"/>
          <w:lang w:val="uk-UA"/>
        </w:rPr>
        <w:t xml:space="preserve"> ієрархією моральних цінностей, суворими обмеженнями і умовностями, всепоглинаюча пристрасть героїв Бронте сприймалася як виклик системі, як бунт</w:t>
      </w:r>
      <w:r w:rsidR="00AC5D62">
        <w:rPr>
          <w:rFonts w:ascii="Times New Roman" w:hAnsi="Times New Roman" w:cs="Times New Roman"/>
          <w:sz w:val="28"/>
          <w:szCs w:val="28"/>
          <w:lang w:val="uk-UA"/>
        </w:rPr>
        <w:t xml:space="preserve"> особистості проти  </w:t>
      </w:r>
      <w:r w:rsidRPr="00631CE5">
        <w:rPr>
          <w:rFonts w:ascii="Times New Roman" w:hAnsi="Times New Roman" w:cs="Times New Roman"/>
          <w:sz w:val="28"/>
          <w:szCs w:val="28"/>
          <w:lang w:val="uk-UA"/>
        </w:rPr>
        <w:t xml:space="preserve"> диктату. Трагічно гинучи, герої продовжують любити. "Хіт</w:t>
      </w:r>
      <w:r w:rsidR="00AC5D62">
        <w:rPr>
          <w:rFonts w:ascii="Times New Roman" w:hAnsi="Times New Roman" w:cs="Times New Roman"/>
          <w:sz w:val="28"/>
          <w:szCs w:val="28"/>
          <w:lang w:val="uk-UA"/>
        </w:rPr>
        <w:t xml:space="preserve">кліф і Кетрін - це помста коханню </w:t>
      </w:r>
      <w:r w:rsidRPr="00631CE5">
        <w:rPr>
          <w:rFonts w:ascii="Times New Roman" w:hAnsi="Times New Roman" w:cs="Times New Roman"/>
          <w:sz w:val="28"/>
          <w:szCs w:val="28"/>
          <w:lang w:val="uk-UA"/>
        </w:rPr>
        <w:t xml:space="preserve"> XIX сторіччя". [6</w:t>
      </w:r>
      <w:r w:rsidR="00AC5D62">
        <w:rPr>
          <w:rFonts w:ascii="Times New Roman" w:hAnsi="Times New Roman" w:cs="Times New Roman"/>
          <w:sz w:val="28"/>
          <w:szCs w:val="28"/>
          <w:lang w:val="uk-UA"/>
        </w:rPr>
        <w:t>,с</w:t>
      </w:r>
      <w:r w:rsidR="00C56305">
        <w:rPr>
          <w:rFonts w:ascii="Times New Roman" w:hAnsi="Times New Roman" w:cs="Times New Roman"/>
          <w:sz w:val="28"/>
          <w:szCs w:val="28"/>
          <w:lang w:val="uk-UA"/>
        </w:rPr>
        <w:t>.</w:t>
      </w:r>
      <w:r w:rsidR="00AC5D62">
        <w:rPr>
          <w:rFonts w:ascii="Times New Roman" w:hAnsi="Times New Roman" w:cs="Times New Roman"/>
          <w:sz w:val="28"/>
          <w:szCs w:val="28"/>
          <w:lang w:val="uk-UA"/>
        </w:rPr>
        <w:t>83</w:t>
      </w:r>
      <w:r w:rsidRPr="00631CE5">
        <w:rPr>
          <w:rFonts w:ascii="Times New Roman" w:hAnsi="Times New Roman" w:cs="Times New Roman"/>
          <w:sz w:val="28"/>
          <w:szCs w:val="28"/>
          <w:lang w:val="uk-UA"/>
        </w:rPr>
        <w:t>]</w:t>
      </w:r>
    </w:p>
    <w:p w:rsidR="00C56305" w:rsidRPr="00631CE5" w:rsidRDefault="00C56305" w:rsidP="00C56305">
      <w:pPr>
        <w:spacing w:line="360" w:lineRule="auto"/>
        <w:ind w:firstLine="567"/>
        <w:rPr>
          <w:rFonts w:ascii="Times New Roman" w:hAnsi="Times New Roman" w:cs="Times New Roman"/>
          <w:sz w:val="28"/>
          <w:szCs w:val="28"/>
          <w:lang w:val="uk-UA"/>
        </w:rPr>
      </w:pPr>
    </w:p>
    <w:p w:rsidR="00631CE5" w:rsidRPr="00631CE5" w:rsidRDefault="00631CE5" w:rsidP="00C56305">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lang w:val="uk-UA"/>
        </w:rPr>
        <w:t xml:space="preserve">Є кілька основних тем в романі, але помста - одна з </w:t>
      </w:r>
      <w:r w:rsidR="00C56305">
        <w:rPr>
          <w:rFonts w:ascii="Times New Roman" w:hAnsi="Times New Roman" w:cs="Times New Roman"/>
          <w:sz w:val="28"/>
          <w:szCs w:val="28"/>
          <w:lang w:val="uk-UA"/>
        </w:rPr>
        <w:t>найголовніших, фактор, який при</w:t>
      </w:r>
      <w:r w:rsidRPr="00631CE5">
        <w:rPr>
          <w:rFonts w:ascii="Times New Roman" w:hAnsi="Times New Roman" w:cs="Times New Roman"/>
          <w:sz w:val="28"/>
          <w:szCs w:val="28"/>
          <w:lang w:val="uk-UA"/>
        </w:rPr>
        <w:t xml:space="preserve">водить головних героїв до </w:t>
      </w:r>
      <w:r w:rsidR="00C56305">
        <w:rPr>
          <w:rFonts w:ascii="Times New Roman" w:hAnsi="Times New Roman" w:cs="Times New Roman"/>
          <w:sz w:val="28"/>
          <w:szCs w:val="28"/>
          <w:lang w:val="uk-UA"/>
        </w:rPr>
        <w:t>їх сумної  долі</w:t>
      </w:r>
      <w:r w:rsidRPr="00631CE5">
        <w:rPr>
          <w:rFonts w:ascii="Times New Roman" w:hAnsi="Times New Roman" w:cs="Times New Roman"/>
          <w:sz w:val="28"/>
          <w:szCs w:val="28"/>
          <w:lang w:val="uk-UA"/>
        </w:rPr>
        <w:t>. Емілі Бро</w:t>
      </w:r>
      <w:r w:rsidR="00C56305">
        <w:rPr>
          <w:rFonts w:ascii="Times New Roman" w:hAnsi="Times New Roman" w:cs="Times New Roman"/>
          <w:sz w:val="28"/>
          <w:szCs w:val="28"/>
          <w:lang w:val="uk-UA"/>
        </w:rPr>
        <w:t>нте доводить, що у вічній помсті</w:t>
      </w:r>
      <w:r w:rsidRPr="00631CE5">
        <w:rPr>
          <w:rFonts w:ascii="Times New Roman" w:hAnsi="Times New Roman" w:cs="Times New Roman"/>
          <w:sz w:val="28"/>
          <w:szCs w:val="28"/>
          <w:lang w:val="uk-UA"/>
        </w:rPr>
        <w:t xml:space="preserve"> немає нічого хорошого і біль, нанесена в цілях помсти, більш руйнівна, ніж справжня.</w:t>
      </w:r>
    </w:p>
    <w:p w:rsidR="00631CE5" w:rsidRPr="00631CE5" w:rsidRDefault="00631CE5" w:rsidP="00C56305">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lang w:val="uk-UA"/>
        </w:rPr>
        <w:t>Хіткліф не зн</w:t>
      </w:r>
      <w:r w:rsidR="00C56305">
        <w:rPr>
          <w:rFonts w:ascii="Times New Roman" w:hAnsi="Times New Roman" w:cs="Times New Roman"/>
          <w:sz w:val="28"/>
          <w:szCs w:val="28"/>
          <w:lang w:val="uk-UA"/>
        </w:rPr>
        <w:t>аходить спокою через свою помсту</w:t>
      </w:r>
      <w:r w:rsidRPr="00631CE5">
        <w:rPr>
          <w:rFonts w:ascii="Times New Roman" w:hAnsi="Times New Roman" w:cs="Times New Roman"/>
          <w:sz w:val="28"/>
          <w:szCs w:val="28"/>
          <w:lang w:val="uk-UA"/>
        </w:rPr>
        <w:t xml:space="preserve">. Фактично, єдина пора, коли він дійсно знаходить щастя, це коли він </w:t>
      </w:r>
      <w:r w:rsidR="00C56305">
        <w:rPr>
          <w:rFonts w:ascii="Times New Roman" w:hAnsi="Times New Roman" w:cs="Times New Roman"/>
          <w:sz w:val="28"/>
          <w:szCs w:val="28"/>
          <w:lang w:val="uk-UA"/>
        </w:rPr>
        <w:t>кидає свій план щодо розплати</w:t>
      </w:r>
      <w:r w:rsidRPr="00631CE5">
        <w:rPr>
          <w:rFonts w:ascii="Times New Roman" w:hAnsi="Times New Roman" w:cs="Times New Roman"/>
          <w:sz w:val="28"/>
          <w:szCs w:val="28"/>
          <w:lang w:val="uk-UA"/>
        </w:rPr>
        <w:t>. Остін О'Меллі говорить, що "Помста - чи не те ж саме, що кусати собаку, яка вкусила тебе". Ця ц</w:t>
      </w:r>
      <w:r w:rsidR="00C56305">
        <w:rPr>
          <w:rFonts w:ascii="Times New Roman" w:hAnsi="Times New Roman" w:cs="Times New Roman"/>
          <w:sz w:val="28"/>
          <w:szCs w:val="28"/>
          <w:lang w:val="uk-UA"/>
        </w:rPr>
        <w:t xml:space="preserve">итата відображає потребу Хіткліфа в посиленні  мук  </w:t>
      </w:r>
      <w:r w:rsidRPr="00631CE5">
        <w:rPr>
          <w:rFonts w:ascii="Times New Roman" w:hAnsi="Times New Roman" w:cs="Times New Roman"/>
          <w:sz w:val="28"/>
          <w:szCs w:val="28"/>
          <w:lang w:val="uk-UA"/>
        </w:rPr>
        <w:t>всі</w:t>
      </w:r>
      <w:r w:rsidR="00C56305">
        <w:rPr>
          <w:rFonts w:ascii="Times New Roman" w:hAnsi="Times New Roman" w:cs="Times New Roman"/>
          <w:sz w:val="28"/>
          <w:szCs w:val="28"/>
          <w:lang w:val="uk-UA"/>
        </w:rPr>
        <w:t xml:space="preserve">х </w:t>
      </w:r>
      <w:r w:rsidR="00C56305">
        <w:rPr>
          <w:rFonts w:ascii="Times New Roman" w:hAnsi="Times New Roman" w:cs="Times New Roman"/>
          <w:sz w:val="28"/>
          <w:szCs w:val="28"/>
          <w:lang w:val="uk-UA"/>
        </w:rPr>
        <w:lastRenderedPageBreak/>
        <w:t xml:space="preserve">тих, хто образив його. План Хіткліфа щодо помсти  Едгару </w:t>
      </w:r>
      <w:r w:rsidRPr="00631CE5">
        <w:rPr>
          <w:rFonts w:ascii="Times New Roman" w:hAnsi="Times New Roman" w:cs="Times New Roman"/>
          <w:sz w:val="28"/>
          <w:szCs w:val="28"/>
          <w:lang w:val="uk-UA"/>
        </w:rPr>
        <w:t xml:space="preserve"> і Кетрін по</w:t>
      </w:r>
      <w:r w:rsidR="00C56305">
        <w:rPr>
          <w:rFonts w:ascii="Times New Roman" w:hAnsi="Times New Roman" w:cs="Times New Roman"/>
          <w:sz w:val="28"/>
          <w:szCs w:val="28"/>
          <w:lang w:val="uk-UA"/>
        </w:rPr>
        <w:t>лягає в одруженні</w:t>
      </w:r>
      <w:r w:rsidRPr="00631CE5">
        <w:rPr>
          <w:rFonts w:ascii="Times New Roman" w:hAnsi="Times New Roman" w:cs="Times New Roman"/>
          <w:sz w:val="28"/>
          <w:szCs w:val="28"/>
          <w:lang w:val="uk-UA"/>
        </w:rPr>
        <w:t xml:space="preserve"> на Ізабеллі,</w:t>
      </w:r>
      <w:r w:rsidR="00C56305">
        <w:rPr>
          <w:rFonts w:ascii="Times New Roman" w:hAnsi="Times New Roman" w:cs="Times New Roman"/>
          <w:sz w:val="28"/>
          <w:szCs w:val="28"/>
          <w:lang w:val="uk-UA"/>
        </w:rPr>
        <w:t xml:space="preserve"> яка ніколи не мала кохання </w:t>
      </w:r>
      <w:r w:rsidRPr="00631CE5">
        <w:rPr>
          <w:rFonts w:ascii="Times New Roman" w:hAnsi="Times New Roman" w:cs="Times New Roman"/>
          <w:sz w:val="28"/>
          <w:szCs w:val="28"/>
          <w:lang w:val="uk-UA"/>
        </w:rPr>
        <w:t xml:space="preserve"> до чоловіків. Він хоче заподі</w:t>
      </w:r>
      <w:r w:rsidR="00C56305">
        <w:rPr>
          <w:rFonts w:ascii="Times New Roman" w:hAnsi="Times New Roman" w:cs="Times New Roman"/>
          <w:sz w:val="28"/>
          <w:szCs w:val="28"/>
          <w:lang w:val="uk-UA"/>
        </w:rPr>
        <w:t>яти Едгару біль через його шлюб</w:t>
      </w:r>
      <w:r w:rsidRPr="00631CE5">
        <w:rPr>
          <w:rFonts w:ascii="Times New Roman" w:hAnsi="Times New Roman" w:cs="Times New Roman"/>
          <w:sz w:val="28"/>
          <w:szCs w:val="28"/>
          <w:lang w:val="uk-UA"/>
        </w:rPr>
        <w:t xml:space="preserve"> з Кетрін, і він хоче помститися Кетрін, </w:t>
      </w:r>
      <w:r w:rsidR="00C56305">
        <w:rPr>
          <w:rFonts w:ascii="Times New Roman" w:hAnsi="Times New Roman" w:cs="Times New Roman"/>
          <w:sz w:val="28"/>
          <w:szCs w:val="28"/>
          <w:lang w:val="uk-UA"/>
        </w:rPr>
        <w:t xml:space="preserve">намагаючись викликати </w:t>
      </w:r>
      <w:r w:rsidRPr="00631CE5">
        <w:rPr>
          <w:rFonts w:ascii="Times New Roman" w:hAnsi="Times New Roman" w:cs="Times New Roman"/>
          <w:sz w:val="28"/>
          <w:szCs w:val="28"/>
          <w:lang w:val="uk-UA"/>
        </w:rPr>
        <w:t>у неї ревнощі. Смерть Кетрін</w:t>
      </w:r>
      <w:r w:rsidR="00C56305">
        <w:rPr>
          <w:rFonts w:ascii="Times New Roman" w:hAnsi="Times New Roman" w:cs="Times New Roman"/>
          <w:sz w:val="28"/>
          <w:szCs w:val="28"/>
          <w:lang w:val="uk-UA"/>
        </w:rPr>
        <w:t xml:space="preserve"> доводить, що його план помсти </w:t>
      </w:r>
      <w:r w:rsidRPr="00631CE5">
        <w:rPr>
          <w:rFonts w:ascii="Times New Roman" w:hAnsi="Times New Roman" w:cs="Times New Roman"/>
          <w:sz w:val="28"/>
          <w:szCs w:val="28"/>
          <w:lang w:val="uk-UA"/>
        </w:rPr>
        <w:t xml:space="preserve"> йому не допомагає. Хіткліф</w:t>
      </w:r>
      <w:r w:rsidR="00C56305">
        <w:rPr>
          <w:rFonts w:ascii="Times New Roman" w:hAnsi="Times New Roman" w:cs="Times New Roman"/>
          <w:sz w:val="28"/>
          <w:szCs w:val="28"/>
          <w:lang w:val="uk-UA"/>
        </w:rPr>
        <w:t xml:space="preserve"> </w:t>
      </w:r>
      <w:r w:rsidRPr="00631CE5">
        <w:rPr>
          <w:rFonts w:ascii="Times New Roman" w:hAnsi="Times New Roman" w:cs="Times New Roman"/>
          <w:sz w:val="28"/>
          <w:szCs w:val="28"/>
          <w:lang w:val="uk-UA"/>
        </w:rPr>
        <w:t xml:space="preserve"> намагається дістатися до молодої Кеті</w:t>
      </w:r>
      <w:r w:rsidR="00C56305">
        <w:rPr>
          <w:rFonts w:ascii="Times New Roman" w:hAnsi="Times New Roman" w:cs="Times New Roman"/>
          <w:sz w:val="28"/>
          <w:szCs w:val="28"/>
          <w:lang w:val="uk-UA"/>
        </w:rPr>
        <w:t xml:space="preserve"> видаючи її заміж за свого сина  Лі</w:t>
      </w:r>
      <w:r w:rsidRPr="00631CE5">
        <w:rPr>
          <w:rFonts w:ascii="Times New Roman" w:hAnsi="Times New Roman" w:cs="Times New Roman"/>
          <w:sz w:val="28"/>
          <w:szCs w:val="28"/>
          <w:lang w:val="uk-UA"/>
        </w:rPr>
        <w:t>нтона. Хіткліф</w:t>
      </w:r>
      <w:r w:rsidR="00C56305">
        <w:rPr>
          <w:rFonts w:ascii="Times New Roman" w:hAnsi="Times New Roman" w:cs="Times New Roman"/>
          <w:sz w:val="28"/>
          <w:szCs w:val="28"/>
          <w:lang w:val="uk-UA"/>
        </w:rPr>
        <w:t xml:space="preserve"> все одно</w:t>
      </w:r>
      <w:r w:rsidRPr="00631CE5">
        <w:rPr>
          <w:rFonts w:ascii="Times New Roman" w:hAnsi="Times New Roman" w:cs="Times New Roman"/>
          <w:sz w:val="28"/>
          <w:szCs w:val="28"/>
          <w:lang w:val="uk-UA"/>
        </w:rPr>
        <w:t xml:space="preserve"> не отримує спокою</w:t>
      </w:r>
      <w:r w:rsidR="00C56305">
        <w:rPr>
          <w:rFonts w:ascii="Times New Roman" w:hAnsi="Times New Roman" w:cs="Times New Roman"/>
          <w:sz w:val="28"/>
          <w:szCs w:val="28"/>
          <w:lang w:val="uk-UA"/>
        </w:rPr>
        <w:t xml:space="preserve">. </w:t>
      </w:r>
      <w:r w:rsidRPr="00631CE5">
        <w:rPr>
          <w:rFonts w:ascii="Times New Roman" w:hAnsi="Times New Roman" w:cs="Times New Roman"/>
          <w:sz w:val="28"/>
          <w:szCs w:val="28"/>
          <w:lang w:val="uk-UA"/>
        </w:rPr>
        <w:t>Коли він перестає мстити, він зустрічає Кетрін (після смерті) і дійсно стає щасливим.</w:t>
      </w:r>
    </w:p>
    <w:p w:rsidR="00631CE5" w:rsidRPr="00631CE5" w:rsidRDefault="00631CE5" w:rsidP="00C56305">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lang w:val="uk-UA"/>
        </w:rPr>
        <w:t xml:space="preserve">Помста Кетрін </w:t>
      </w:r>
      <w:r w:rsidR="00C56305">
        <w:rPr>
          <w:rFonts w:ascii="Times New Roman" w:hAnsi="Times New Roman" w:cs="Times New Roman"/>
          <w:sz w:val="28"/>
          <w:szCs w:val="28"/>
          <w:lang w:val="uk-UA"/>
        </w:rPr>
        <w:t>так само не покращує її життя. Звинувачення Хіткліфа у своїй майбутній</w:t>
      </w:r>
      <w:r w:rsidRPr="00631CE5">
        <w:rPr>
          <w:rFonts w:ascii="Times New Roman" w:hAnsi="Times New Roman" w:cs="Times New Roman"/>
          <w:sz w:val="28"/>
          <w:szCs w:val="28"/>
          <w:lang w:val="uk-UA"/>
        </w:rPr>
        <w:t xml:space="preserve"> смерті не покращує її стану. Безпосередньо перед тим, </w:t>
      </w:r>
      <w:r w:rsidR="009C6C4C">
        <w:rPr>
          <w:rFonts w:ascii="Times New Roman" w:hAnsi="Times New Roman" w:cs="Times New Roman"/>
          <w:sz w:val="28"/>
          <w:szCs w:val="28"/>
          <w:lang w:val="uk-UA"/>
        </w:rPr>
        <w:t>як вона вмирає, вона приписує Хі</w:t>
      </w:r>
      <w:r w:rsidRPr="00631CE5">
        <w:rPr>
          <w:rFonts w:ascii="Times New Roman" w:hAnsi="Times New Roman" w:cs="Times New Roman"/>
          <w:sz w:val="28"/>
          <w:szCs w:val="28"/>
          <w:lang w:val="uk-UA"/>
        </w:rPr>
        <w:t>тклифу своє "вбивство". "Ти мене вбив - і це, здається, пішло тобі про запас" [10; гл.15]. Кетрін має схожість з тим, що сказав Олівер Голдсміт у вірші "Коли красуня чинить дурість". Смерть Кетрін викликана відсутністю ї</w:t>
      </w:r>
      <w:r w:rsidR="009C6C4C">
        <w:rPr>
          <w:rFonts w:ascii="Times New Roman" w:hAnsi="Times New Roman" w:cs="Times New Roman"/>
          <w:sz w:val="28"/>
          <w:szCs w:val="28"/>
          <w:lang w:val="uk-UA"/>
        </w:rPr>
        <w:t>ї емоційного контролю та</w:t>
      </w:r>
      <w:r w:rsidRPr="00631CE5">
        <w:rPr>
          <w:rFonts w:ascii="Times New Roman" w:hAnsi="Times New Roman" w:cs="Times New Roman"/>
          <w:sz w:val="28"/>
          <w:szCs w:val="28"/>
          <w:lang w:val="uk-UA"/>
        </w:rPr>
        <w:t xml:space="preserve"> роздв</w:t>
      </w:r>
      <w:r w:rsidR="009C6C4C">
        <w:rPr>
          <w:rFonts w:ascii="Times New Roman" w:hAnsi="Times New Roman" w:cs="Times New Roman"/>
          <w:sz w:val="28"/>
          <w:szCs w:val="28"/>
          <w:lang w:val="uk-UA"/>
        </w:rPr>
        <w:t>оєнням особистості. Душа Хіткліф</w:t>
      </w:r>
      <w:r w:rsidRPr="00631CE5">
        <w:rPr>
          <w:rFonts w:ascii="Times New Roman" w:hAnsi="Times New Roman" w:cs="Times New Roman"/>
          <w:sz w:val="28"/>
          <w:szCs w:val="28"/>
          <w:lang w:val="uk-UA"/>
        </w:rPr>
        <w:t>а і її "одне" [10; гл.9], але її бажання вищого соціальн</w:t>
      </w:r>
      <w:r w:rsidR="009C6C4C">
        <w:rPr>
          <w:rFonts w:ascii="Times New Roman" w:hAnsi="Times New Roman" w:cs="Times New Roman"/>
          <w:sz w:val="28"/>
          <w:szCs w:val="28"/>
          <w:lang w:val="uk-UA"/>
        </w:rPr>
        <w:t xml:space="preserve">ого стану та популярності приводять </w:t>
      </w:r>
      <w:r w:rsidRPr="00631CE5">
        <w:rPr>
          <w:rFonts w:ascii="Times New Roman" w:hAnsi="Times New Roman" w:cs="Times New Roman"/>
          <w:sz w:val="28"/>
          <w:szCs w:val="28"/>
          <w:lang w:val="uk-UA"/>
        </w:rPr>
        <w:t xml:space="preserve"> її до Едгара. Вона не любить Едгара, але її егоїстична сутність керує нею. Помста Кетрін не допомагає їй у пошуках щастя. Вона сподівається померти і "втомлюється рватися в той прекрасний світ" [10; гл.1</w:t>
      </w:r>
      <w:r w:rsidR="009C6C4C">
        <w:rPr>
          <w:rFonts w:ascii="Times New Roman" w:hAnsi="Times New Roman" w:cs="Times New Roman"/>
          <w:sz w:val="28"/>
          <w:szCs w:val="28"/>
          <w:lang w:val="uk-UA"/>
        </w:rPr>
        <w:t>5]. Її смерть  нещаслива</w:t>
      </w:r>
      <w:r w:rsidRPr="00631CE5">
        <w:rPr>
          <w:rFonts w:ascii="Times New Roman" w:hAnsi="Times New Roman" w:cs="Times New Roman"/>
          <w:sz w:val="28"/>
          <w:szCs w:val="28"/>
          <w:lang w:val="uk-UA"/>
        </w:rPr>
        <w:t>, оскільки вона ходить землею протяг</w:t>
      </w:r>
      <w:r w:rsidR="009C6C4C">
        <w:rPr>
          <w:rFonts w:ascii="Times New Roman" w:hAnsi="Times New Roman" w:cs="Times New Roman"/>
          <w:sz w:val="28"/>
          <w:szCs w:val="28"/>
          <w:lang w:val="uk-UA"/>
        </w:rPr>
        <w:t xml:space="preserve">ом 20 років, іноді відвідуючи Хіткліфа і не даючи йому спокою. </w:t>
      </w:r>
    </w:p>
    <w:p w:rsidR="00631CE5" w:rsidRPr="00631CE5" w:rsidRDefault="009C6C4C" w:rsidP="009C6C4C">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Так само, як помста Хі</w:t>
      </w:r>
      <w:r w:rsidR="00631CE5" w:rsidRPr="00631CE5">
        <w:rPr>
          <w:rFonts w:ascii="Times New Roman" w:hAnsi="Times New Roman" w:cs="Times New Roman"/>
          <w:sz w:val="28"/>
          <w:szCs w:val="28"/>
          <w:lang w:val="uk-UA"/>
        </w:rPr>
        <w:t>ткліфа і Кетрін робить їх нещасними, помста Хіндлі змушує його збанкрутувати і в кінцевому рахун</w:t>
      </w:r>
      <w:r>
        <w:rPr>
          <w:rFonts w:ascii="Times New Roman" w:hAnsi="Times New Roman" w:cs="Times New Roman"/>
          <w:sz w:val="28"/>
          <w:szCs w:val="28"/>
          <w:lang w:val="uk-UA"/>
        </w:rPr>
        <w:t>ку померти. Його спроба вбити Хі</w:t>
      </w:r>
      <w:r w:rsidR="00631CE5" w:rsidRPr="00631CE5">
        <w:rPr>
          <w:rFonts w:ascii="Times New Roman" w:hAnsi="Times New Roman" w:cs="Times New Roman"/>
          <w:sz w:val="28"/>
          <w:szCs w:val="28"/>
          <w:lang w:val="uk-UA"/>
        </w:rPr>
        <w:t>ткліфа тіл</w:t>
      </w:r>
      <w:r>
        <w:rPr>
          <w:rFonts w:ascii="Times New Roman" w:hAnsi="Times New Roman" w:cs="Times New Roman"/>
          <w:sz w:val="28"/>
          <w:szCs w:val="28"/>
          <w:lang w:val="uk-UA"/>
        </w:rPr>
        <w:t xml:space="preserve">ьки заподіює йому біль </w:t>
      </w:r>
      <w:r w:rsidR="00631CE5" w:rsidRPr="00631CE5">
        <w:rPr>
          <w:rFonts w:ascii="Times New Roman" w:hAnsi="Times New Roman" w:cs="Times New Roman"/>
          <w:sz w:val="28"/>
          <w:szCs w:val="28"/>
          <w:lang w:val="uk-UA"/>
        </w:rPr>
        <w:t xml:space="preserve">; це підтверджує точку зору Ізабелли, "Зрада і насильство - це списи, загострені з обох кінців: того, хто пускає їх у справу, вони ранять болючіше, ніж його супротивника" [10; гл.16]. Факт, що з Хіндлі погано поводилися як з дитиною, відображає створений в ньому гнів до інших. </w:t>
      </w:r>
      <w:r>
        <w:rPr>
          <w:rFonts w:ascii="Times New Roman" w:hAnsi="Times New Roman" w:cs="Times New Roman"/>
          <w:sz w:val="28"/>
          <w:szCs w:val="28"/>
          <w:lang w:val="uk-UA"/>
        </w:rPr>
        <w:t>Біль, який відчуває Хіндлі, зрозуміла</w:t>
      </w:r>
      <w:r w:rsidR="00631CE5" w:rsidRPr="00631CE5">
        <w:rPr>
          <w:rFonts w:ascii="Times New Roman" w:hAnsi="Times New Roman" w:cs="Times New Roman"/>
          <w:sz w:val="28"/>
          <w:szCs w:val="28"/>
          <w:lang w:val="uk-UA"/>
        </w:rPr>
        <w:t>, але співчуття до Хіндлі тільки тимчасове</w:t>
      </w:r>
      <w:r>
        <w:rPr>
          <w:rFonts w:ascii="Times New Roman" w:hAnsi="Times New Roman" w:cs="Times New Roman"/>
          <w:sz w:val="28"/>
          <w:szCs w:val="28"/>
          <w:lang w:val="uk-UA"/>
        </w:rPr>
        <w:t xml:space="preserve">, тому що це </w:t>
      </w:r>
      <w:r w:rsidR="00631CE5" w:rsidRPr="00631CE5">
        <w:rPr>
          <w:rFonts w:ascii="Times New Roman" w:hAnsi="Times New Roman" w:cs="Times New Roman"/>
          <w:sz w:val="28"/>
          <w:szCs w:val="28"/>
          <w:lang w:val="uk-UA"/>
        </w:rPr>
        <w:t xml:space="preserve"> його власна помилка. Його </w:t>
      </w:r>
      <w:r w:rsidR="00631CE5" w:rsidRPr="00631CE5">
        <w:rPr>
          <w:rFonts w:ascii="Times New Roman" w:hAnsi="Times New Roman" w:cs="Times New Roman"/>
          <w:sz w:val="28"/>
          <w:szCs w:val="28"/>
          <w:lang w:val="uk-UA"/>
        </w:rPr>
        <w:lastRenderedPageBreak/>
        <w:t>втрата Грозового перевалу і таємнича смерть показують, що помста нічого не робить краще,</w:t>
      </w:r>
      <w:r>
        <w:rPr>
          <w:rFonts w:ascii="Times New Roman" w:hAnsi="Times New Roman" w:cs="Times New Roman"/>
          <w:sz w:val="28"/>
          <w:szCs w:val="28"/>
          <w:lang w:val="uk-UA"/>
        </w:rPr>
        <w:t xml:space="preserve"> а робить</w:t>
      </w:r>
      <w:r w:rsidR="00631CE5" w:rsidRPr="00631CE5">
        <w:rPr>
          <w:rFonts w:ascii="Times New Roman" w:hAnsi="Times New Roman" w:cs="Times New Roman"/>
          <w:sz w:val="28"/>
          <w:szCs w:val="28"/>
          <w:lang w:val="uk-UA"/>
        </w:rPr>
        <w:t xml:space="preserve"> тільки гірше.</w:t>
      </w:r>
    </w:p>
    <w:p w:rsidR="00631CE5" w:rsidRDefault="00631CE5" w:rsidP="009C6C4C">
      <w:pPr>
        <w:spacing w:line="360" w:lineRule="auto"/>
        <w:ind w:firstLine="567"/>
        <w:rPr>
          <w:rFonts w:ascii="Times New Roman" w:hAnsi="Times New Roman" w:cs="Times New Roman"/>
          <w:sz w:val="28"/>
          <w:szCs w:val="28"/>
          <w:lang w:val="uk-UA"/>
        </w:rPr>
      </w:pPr>
      <w:r w:rsidRPr="00631CE5">
        <w:rPr>
          <w:rFonts w:ascii="Times New Roman" w:hAnsi="Times New Roman" w:cs="Times New Roman"/>
          <w:sz w:val="28"/>
          <w:szCs w:val="28"/>
          <w:lang w:val="uk-UA"/>
        </w:rPr>
        <w:t>Емілі Бронте підтверджує, що п</w:t>
      </w:r>
      <w:r w:rsidR="009C6C4C">
        <w:rPr>
          <w:rFonts w:ascii="Times New Roman" w:hAnsi="Times New Roman" w:cs="Times New Roman"/>
          <w:sz w:val="28"/>
          <w:szCs w:val="28"/>
          <w:lang w:val="uk-UA"/>
        </w:rPr>
        <w:t>омста є поганим шляхом до свого щастя.</w:t>
      </w:r>
      <w:r w:rsidRPr="00631CE5">
        <w:rPr>
          <w:rFonts w:ascii="Times New Roman" w:hAnsi="Times New Roman" w:cs="Times New Roman"/>
          <w:sz w:val="28"/>
          <w:szCs w:val="28"/>
          <w:lang w:val="uk-UA"/>
        </w:rPr>
        <w:t xml:space="preserve"> </w:t>
      </w:r>
      <w:r w:rsidR="009C6C4C">
        <w:rPr>
          <w:rFonts w:ascii="Times New Roman" w:hAnsi="Times New Roman" w:cs="Times New Roman"/>
          <w:sz w:val="28"/>
          <w:szCs w:val="28"/>
          <w:lang w:val="uk-UA"/>
        </w:rPr>
        <w:t>В її романі чітко показано,як  герої керуючись шаленою пристрастю та шаленим коханням йдуть на необдуману помсту,яка знищує потім їх самих. Емілі Бронте через своїх героїв показує,наскільки згубні наслідки помсти,наскільки вони отруюють життя людини</w:t>
      </w:r>
      <w:r w:rsidRPr="00631CE5">
        <w:rPr>
          <w:rFonts w:ascii="Times New Roman" w:hAnsi="Times New Roman" w:cs="Times New Roman"/>
          <w:sz w:val="28"/>
          <w:szCs w:val="28"/>
          <w:lang w:val="uk-UA"/>
        </w:rPr>
        <w:t>. [7</w:t>
      </w:r>
      <w:r w:rsidR="009C6C4C">
        <w:rPr>
          <w:rFonts w:ascii="Times New Roman" w:hAnsi="Times New Roman" w:cs="Times New Roman"/>
          <w:sz w:val="28"/>
          <w:szCs w:val="28"/>
          <w:lang w:val="uk-UA"/>
        </w:rPr>
        <w:t>,с.47</w:t>
      </w:r>
      <w:r w:rsidRPr="00631CE5">
        <w:rPr>
          <w:rFonts w:ascii="Times New Roman" w:hAnsi="Times New Roman" w:cs="Times New Roman"/>
          <w:sz w:val="28"/>
          <w:szCs w:val="28"/>
          <w:lang w:val="uk-UA"/>
        </w:rPr>
        <w:t>]</w:t>
      </w:r>
    </w:p>
    <w:p w:rsidR="00377F31" w:rsidRPr="00377F31" w:rsidRDefault="00377F31" w:rsidP="00FF129F">
      <w:pPr>
        <w:spacing w:line="360" w:lineRule="auto"/>
        <w:ind w:firstLine="567"/>
        <w:rPr>
          <w:rFonts w:ascii="Times New Roman" w:hAnsi="Times New Roman" w:cs="Times New Roman"/>
          <w:sz w:val="28"/>
          <w:szCs w:val="28"/>
          <w:lang w:val="uk-UA"/>
        </w:rPr>
      </w:pPr>
      <w:r w:rsidRPr="00377F31">
        <w:rPr>
          <w:rFonts w:ascii="Times New Roman" w:hAnsi="Times New Roman" w:cs="Times New Roman"/>
          <w:sz w:val="28"/>
          <w:szCs w:val="28"/>
          <w:lang w:val="uk-UA"/>
        </w:rPr>
        <w:t xml:space="preserve">Тема помсти вичерпала себе, поступившись місцем темі </w:t>
      </w:r>
      <w:r w:rsidR="00FF129F">
        <w:rPr>
          <w:rFonts w:ascii="Times New Roman" w:hAnsi="Times New Roman" w:cs="Times New Roman"/>
          <w:sz w:val="28"/>
          <w:szCs w:val="28"/>
          <w:lang w:val="uk-UA"/>
        </w:rPr>
        <w:t>шаленої пристрасті</w:t>
      </w:r>
      <w:r w:rsidRPr="00377F31">
        <w:rPr>
          <w:rFonts w:ascii="Times New Roman" w:hAnsi="Times New Roman" w:cs="Times New Roman"/>
          <w:sz w:val="28"/>
          <w:szCs w:val="28"/>
          <w:lang w:val="uk-UA"/>
        </w:rPr>
        <w:t xml:space="preserve">, яка отримує </w:t>
      </w:r>
      <w:r w:rsidR="00FF129F">
        <w:rPr>
          <w:rFonts w:ascii="Times New Roman" w:hAnsi="Times New Roman" w:cs="Times New Roman"/>
          <w:sz w:val="28"/>
          <w:szCs w:val="28"/>
          <w:lang w:val="uk-UA"/>
        </w:rPr>
        <w:t>подальший розвиток в образах донь</w:t>
      </w:r>
      <w:r w:rsidRPr="00377F31">
        <w:rPr>
          <w:rFonts w:ascii="Times New Roman" w:hAnsi="Times New Roman" w:cs="Times New Roman"/>
          <w:sz w:val="28"/>
          <w:szCs w:val="28"/>
          <w:lang w:val="uk-UA"/>
        </w:rPr>
        <w:t>ки героїні - Кетрін і Гертона. Якщо трагедія старшого покоління займає основний простір роману, то оповідання про Кетрін і Гертона дещо скромніше. Письменниця ніби знову програла колишню ситуацію:</w:t>
      </w:r>
      <w:r w:rsidR="00FF129F">
        <w:rPr>
          <w:rFonts w:ascii="Times New Roman" w:hAnsi="Times New Roman" w:cs="Times New Roman"/>
          <w:sz w:val="28"/>
          <w:szCs w:val="28"/>
          <w:lang w:val="uk-UA"/>
        </w:rPr>
        <w:t xml:space="preserve"> Гертон в ролі </w:t>
      </w:r>
      <w:r w:rsidRPr="00377F31">
        <w:rPr>
          <w:rFonts w:ascii="Times New Roman" w:hAnsi="Times New Roman" w:cs="Times New Roman"/>
          <w:sz w:val="28"/>
          <w:szCs w:val="28"/>
          <w:lang w:val="uk-UA"/>
        </w:rPr>
        <w:t xml:space="preserve"> Хиткліфа, Кетрін на місці її матері. Але молоді герої </w:t>
      </w:r>
      <w:r w:rsidR="00FF129F">
        <w:rPr>
          <w:rFonts w:ascii="Times New Roman" w:hAnsi="Times New Roman" w:cs="Times New Roman"/>
          <w:sz w:val="28"/>
          <w:szCs w:val="28"/>
          <w:lang w:val="uk-UA"/>
        </w:rPr>
        <w:t>інакше поставилися до соціальних  і моральних норм</w:t>
      </w:r>
      <w:r w:rsidRPr="00377F31">
        <w:rPr>
          <w:rFonts w:ascii="Times New Roman" w:hAnsi="Times New Roman" w:cs="Times New Roman"/>
          <w:sz w:val="28"/>
          <w:szCs w:val="28"/>
          <w:lang w:val="uk-UA"/>
        </w:rPr>
        <w:t xml:space="preserve"> суспільства, в якому вони </w:t>
      </w:r>
      <w:r w:rsidR="00FF129F">
        <w:rPr>
          <w:rFonts w:ascii="Times New Roman" w:hAnsi="Times New Roman" w:cs="Times New Roman"/>
          <w:sz w:val="28"/>
          <w:szCs w:val="28"/>
          <w:lang w:val="uk-UA"/>
        </w:rPr>
        <w:t xml:space="preserve">живуть. У їхніх душах перемагає </w:t>
      </w:r>
      <w:r w:rsidRPr="00377F31">
        <w:rPr>
          <w:rFonts w:ascii="Times New Roman" w:hAnsi="Times New Roman" w:cs="Times New Roman"/>
          <w:sz w:val="28"/>
          <w:szCs w:val="28"/>
          <w:lang w:val="uk-UA"/>
        </w:rPr>
        <w:t xml:space="preserve"> любов, вона зрівнює їх, відроджуючи добро, знищуючи сили зла і руй</w:t>
      </w:r>
      <w:r w:rsidR="00FF129F">
        <w:rPr>
          <w:rFonts w:ascii="Times New Roman" w:hAnsi="Times New Roman" w:cs="Times New Roman"/>
          <w:sz w:val="28"/>
          <w:szCs w:val="28"/>
          <w:lang w:val="uk-UA"/>
        </w:rPr>
        <w:t>нування. Після річногї</w:t>
      </w:r>
      <w:r w:rsidRPr="00377F31">
        <w:rPr>
          <w:rFonts w:ascii="Times New Roman" w:hAnsi="Times New Roman" w:cs="Times New Roman"/>
          <w:sz w:val="28"/>
          <w:szCs w:val="28"/>
          <w:lang w:val="uk-UA"/>
        </w:rPr>
        <w:t xml:space="preserve"> відсутності Локвуд</w:t>
      </w:r>
      <w:r w:rsidR="00FF129F">
        <w:rPr>
          <w:rFonts w:ascii="Times New Roman" w:hAnsi="Times New Roman" w:cs="Times New Roman"/>
          <w:sz w:val="28"/>
          <w:szCs w:val="28"/>
          <w:lang w:val="uk-UA"/>
        </w:rPr>
        <w:t xml:space="preserve">  був</w:t>
      </w:r>
      <w:r w:rsidRPr="00377F31">
        <w:rPr>
          <w:rFonts w:ascii="Times New Roman" w:hAnsi="Times New Roman" w:cs="Times New Roman"/>
          <w:sz w:val="28"/>
          <w:szCs w:val="28"/>
          <w:lang w:val="uk-UA"/>
        </w:rPr>
        <w:t xml:space="preserve"> вражений гармонією цієї пари.</w:t>
      </w:r>
    </w:p>
    <w:p w:rsidR="00377F31" w:rsidRPr="00377F31" w:rsidRDefault="00FF129F" w:rsidP="00FF129F">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Але також в темі віднайденого кохання  можна розглянути Хі</w:t>
      </w:r>
      <w:r w:rsidR="00377F31" w:rsidRPr="00377F31">
        <w:rPr>
          <w:rFonts w:ascii="Times New Roman" w:hAnsi="Times New Roman" w:cs="Times New Roman"/>
          <w:sz w:val="28"/>
          <w:szCs w:val="28"/>
          <w:lang w:val="uk-UA"/>
        </w:rPr>
        <w:t>ткліфа і Кетрін. Коли помирає Хіткліф, його смерть сприймається я</w:t>
      </w:r>
      <w:r>
        <w:rPr>
          <w:rFonts w:ascii="Times New Roman" w:hAnsi="Times New Roman" w:cs="Times New Roman"/>
          <w:sz w:val="28"/>
          <w:szCs w:val="28"/>
          <w:lang w:val="uk-UA"/>
        </w:rPr>
        <w:t>к відновлення гармонії природного</w:t>
      </w:r>
      <w:r w:rsidR="00377F31" w:rsidRPr="00377F31">
        <w:rPr>
          <w:rFonts w:ascii="Times New Roman" w:hAnsi="Times New Roman" w:cs="Times New Roman"/>
          <w:sz w:val="28"/>
          <w:szCs w:val="28"/>
          <w:lang w:val="uk-UA"/>
        </w:rPr>
        <w:t xml:space="preserve"> і вільного кохання колись юних закоханих з вересових пусток. Навіть ім'</w:t>
      </w:r>
      <w:r>
        <w:rPr>
          <w:rFonts w:ascii="Times New Roman" w:hAnsi="Times New Roman" w:cs="Times New Roman"/>
          <w:sz w:val="28"/>
          <w:szCs w:val="28"/>
          <w:lang w:val="uk-UA"/>
        </w:rPr>
        <w:t>я героя означає «скеля,яка поросла</w:t>
      </w:r>
      <w:r w:rsidR="00377F31" w:rsidRPr="00377F31">
        <w:rPr>
          <w:rFonts w:ascii="Times New Roman" w:hAnsi="Times New Roman" w:cs="Times New Roman"/>
          <w:sz w:val="28"/>
          <w:szCs w:val="28"/>
          <w:lang w:val="uk-UA"/>
        </w:rPr>
        <w:t xml:space="preserve"> вересом». У н</w:t>
      </w:r>
      <w:r>
        <w:rPr>
          <w:rFonts w:ascii="Times New Roman" w:hAnsi="Times New Roman" w:cs="Times New Roman"/>
          <w:sz w:val="28"/>
          <w:szCs w:val="28"/>
          <w:lang w:val="uk-UA"/>
        </w:rPr>
        <w:t>их, як у старовинному кельтському</w:t>
      </w:r>
      <w:r w:rsidR="00377F31" w:rsidRPr="00377F31">
        <w:rPr>
          <w:rFonts w:ascii="Times New Roman" w:hAnsi="Times New Roman" w:cs="Times New Roman"/>
          <w:sz w:val="28"/>
          <w:szCs w:val="28"/>
          <w:lang w:val="uk-UA"/>
        </w:rPr>
        <w:t xml:space="preserve"> переказі про Трістана та Ізол</w:t>
      </w:r>
      <w:r>
        <w:rPr>
          <w:rFonts w:ascii="Times New Roman" w:hAnsi="Times New Roman" w:cs="Times New Roman"/>
          <w:sz w:val="28"/>
          <w:szCs w:val="28"/>
          <w:lang w:val="uk-UA"/>
        </w:rPr>
        <w:t>ьду, всупереч суспільним законам</w:t>
      </w:r>
      <w:r w:rsidR="00377F31" w:rsidRPr="00377F31">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навіть </w:t>
      </w:r>
      <w:r w:rsidR="00377F31" w:rsidRPr="00377F31">
        <w:rPr>
          <w:rFonts w:ascii="Times New Roman" w:hAnsi="Times New Roman" w:cs="Times New Roman"/>
          <w:sz w:val="28"/>
          <w:szCs w:val="28"/>
          <w:lang w:val="uk-UA"/>
        </w:rPr>
        <w:t>могили поруч</w:t>
      </w:r>
      <w:r>
        <w:rPr>
          <w:rFonts w:ascii="Times New Roman" w:hAnsi="Times New Roman" w:cs="Times New Roman"/>
          <w:sz w:val="28"/>
          <w:szCs w:val="28"/>
          <w:lang w:val="uk-UA"/>
        </w:rPr>
        <w:t xml:space="preserve">. Свідок їх драми - Неллі Дін,яка  </w:t>
      </w:r>
      <w:r w:rsidR="00377F31" w:rsidRPr="00377F31">
        <w:rPr>
          <w:rFonts w:ascii="Times New Roman" w:hAnsi="Times New Roman" w:cs="Times New Roman"/>
          <w:sz w:val="28"/>
          <w:szCs w:val="28"/>
          <w:lang w:val="uk-UA"/>
        </w:rPr>
        <w:t>вважає, що там їх бунтівний дух повинен знайти спокій.</w:t>
      </w:r>
    </w:p>
    <w:p w:rsidR="00377F31" w:rsidRPr="00377F31" w:rsidRDefault="00377F31" w:rsidP="00FF129F">
      <w:pPr>
        <w:spacing w:line="360" w:lineRule="auto"/>
        <w:ind w:firstLine="567"/>
        <w:rPr>
          <w:rFonts w:ascii="Times New Roman" w:hAnsi="Times New Roman" w:cs="Times New Roman"/>
          <w:sz w:val="28"/>
          <w:szCs w:val="28"/>
          <w:lang w:val="uk-UA"/>
        </w:rPr>
      </w:pPr>
      <w:r w:rsidRPr="00377F31">
        <w:rPr>
          <w:rFonts w:ascii="Times New Roman" w:hAnsi="Times New Roman" w:cs="Times New Roman"/>
          <w:sz w:val="28"/>
          <w:szCs w:val="28"/>
          <w:lang w:val="uk-UA"/>
        </w:rPr>
        <w:t>Внутрішній зв'язок поезії</w:t>
      </w:r>
      <w:r w:rsidR="00FF129F">
        <w:rPr>
          <w:rFonts w:ascii="Times New Roman" w:hAnsi="Times New Roman" w:cs="Times New Roman"/>
          <w:sz w:val="28"/>
          <w:szCs w:val="28"/>
          <w:lang w:val="uk-UA"/>
        </w:rPr>
        <w:t xml:space="preserve"> та роману Емілі Бронте проявив</w:t>
      </w:r>
      <w:r w:rsidRPr="00377F31">
        <w:rPr>
          <w:rFonts w:ascii="Times New Roman" w:hAnsi="Times New Roman" w:cs="Times New Roman"/>
          <w:sz w:val="28"/>
          <w:szCs w:val="28"/>
          <w:lang w:val="uk-UA"/>
        </w:rPr>
        <w:t>ся через спадкоємність мотивів ліричного героя-бунтаря, через концепцію гармонії краси природи і людини, часом виражену письменницею в поетичних символах.</w:t>
      </w:r>
    </w:p>
    <w:p w:rsidR="00377F31" w:rsidRPr="00377F31" w:rsidRDefault="00377F31" w:rsidP="00FF129F">
      <w:pPr>
        <w:spacing w:line="360" w:lineRule="auto"/>
        <w:ind w:firstLine="567"/>
        <w:rPr>
          <w:rFonts w:ascii="Times New Roman" w:hAnsi="Times New Roman" w:cs="Times New Roman"/>
          <w:sz w:val="28"/>
          <w:szCs w:val="28"/>
          <w:lang w:val="uk-UA"/>
        </w:rPr>
      </w:pPr>
      <w:r w:rsidRPr="00377F31">
        <w:rPr>
          <w:rFonts w:ascii="Times New Roman" w:hAnsi="Times New Roman" w:cs="Times New Roman"/>
          <w:sz w:val="28"/>
          <w:szCs w:val="28"/>
          <w:lang w:val="uk-UA"/>
        </w:rPr>
        <w:lastRenderedPageBreak/>
        <w:t>У романі тісно переплітаються реалістичні і романтичні елементи, вони гармонійно поєднуються, збагачуючи один одного, але в оцінці своїх героїв, у зображенні навколишнього їхнього середовища письменниця проявила себе зрілим майстром-реалістом. [8</w:t>
      </w:r>
      <w:r w:rsidR="00FF129F">
        <w:rPr>
          <w:rFonts w:ascii="Times New Roman" w:hAnsi="Times New Roman" w:cs="Times New Roman"/>
          <w:sz w:val="28"/>
          <w:szCs w:val="28"/>
          <w:lang w:val="uk-UA"/>
        </w:rPr>
        <w:t>,с.112-165</w:t>
      </w:r>
      <w:r w:rsidRPr="00377F31">
        <w:rPr>
          <w:rFonts w:ascii="Times New Roman" w:hAnsi="Times New Roman" w:cs="Times New Roman"/>
          <w:sz w:val="28"/>
          <w:szCs w:val="28"/>
          <w:lang w:val="uk-UA"/>
        </w:rPr>
        <w:t>]</w:t>
      </w:r>
    </w:p>
    <w:p w:rsidR="00377F31" w:rsidRPr="00377F31" w:rsidRDefault="00377F31" w:rsidP="00FF129F">
      <w:pPr>
        <w:spacing w:line="360" w:lineRule="auto"/>
        <w:ind w:firstLine="567"/>
        <w:rPr>
          <w:rFonts w:ascii="Times New Roman" w:hAnsi="Times New Roman" w:cs="Times New Roman"/>
          <w:sz w:val="28"/>
          <w:szCs w:val="28"/>
          <w:lang w:val="uk-UA"/>
        </w:rPr>
      </w:pPr>
      <w:r w:rsidRPr="00377F31">
        <w:rPr>
          <w:rFonts w:ascii="Times New Roman" w:hAnsi="Times New Roman" w:cs="Times New Roman"/>
          <w:sz w:val="28"/>
          <w:szCs w:val="28"/>
          <w:lang w:val="uk-UA"/>
        </w:rPr>
        <w:t>«Грозовий перевал - шалено романтична книга», - стверджував в 1965-му році класик англійської літератури Сомерсет Моем. Проте Емілі Бронте, написавши єдиний твір, дивним чином не змогла вписатися в рамки звичних літературних напрямів. Вся справа в тому, що «Грозовий перевал» не можна віднести до суто романтичному роману: у ньому присутні і елементи реалістичного розуміння людини, але реалізм у Емілі Бронте особливий, зовсім несхожий на реалізм, скажімо, Діккенса або Теккерея. Можна сказ</w:t>
      </w:r>
      <w:r w:rsidR="00FF129F">
        <w:rPr>
          <w:rFonts w:ascii="Times New Roman" w:hAnsi="Times New Roman" w:cs="Times New Roman"/>
          <w:sz w:val="28"/>
          <w:szCs w:val="28"/>
          <w:lang w:val="uk-UA"/>
        </w:rPr>
        <w:t xml:space="preserve">ати, він тут абсолютно не відділений від романтизму, хоча б </w:t>
      </w:r>
      <w:r w:rsidRPr="00377F31">
        <w:rPr>
          <w:rFonts w:ascii="Times New Roman" w:hAnsi="Times New Roman" w:cs="Times New Roman"/>
          <w:sz w:val="28"/>
          <w:szCs w:val="28"/>
          <w:lang w:val="uk-UA"/>
        </w:rPr>
        <w:t xml:space="preserve"> через те, що письменниця відмовляється розглядати і вирішувати конфлікт роману у соціальній або суспільній сфері -</w:t>
      </w:r>
      <w:r w:rsidR="00C80C18">
        <w:rPr>
          <w:rFonts w:ascii="Times New Roman" w:hAnsi="Times New Roman" w:cs="Times New Roman"/>
          <w:sz w:val="28"/>
          <w:szCs w:val="28"/>
          <w:lang w:val="uk-UA"/>
        </w:rPr>
        <w:t xml:space="preserve"> вона переносить його в </w:t>
      </w:r>
      <w:r w:rsidRPr="00377F31">
        <w:rPr>
          <w:rFonts w:ascii="Times New Roman" w:hAnsi="Times New Roman" w:cs="Times New Roman"/>
          <w:sz w:val="28"/>
          <w:szCs w:val="28"/>
          <w:lang w:val="uk-UA"/>
        </w:rPr>
        <w:t>філософсько-естетичну</w:t>
      </w:r>
      <w:r w:rsidR="00C80C18">
        <w:rPr>
          <w:rFonts w:ascii="Times New Roman" w:hAnsi="Times New Roman" w:cs="Times New Roman"/>
          <w:sz w:val="28"/>
          <w:szCs w:val="28"/>
          <w:lang w:val="uk-UA"/>
        </w:rPr>
        <w:t xml:space="preserve"> область</w:t>
      </w:r>
      <w:r w:rsidRPr="00377F31">
        <w:rPr>
          <w:rFonts w:ascii="Times New Roman" w:hAnsi="Times New Roman" w:cs="Times New Roman"/>
          <w:sz w:val="28"/>
          <w:szCs w:val="28"/>
          <w:lang w:val="uk-UA"/>
        </w:rPr>
        <w:t>. Як і романтики, Емілі Бронте жадала гармонії буття. Але в її творі вона виражається, як це не парадоксально, ч</w:t>
      </w:r>
      <w:r w:rsidR="00C80C18">
        <w:rPr>
          <w:rFonts w:ascii="Times New Roman" w:hAnsi="Times New Roman" w:cs="Times New Roman"/>
          <w:sz w:val="28"/>
          <w:szCs w:val="28"/>
          <w:lang w:val="uk-UA"/>
        </w:rPr>
        <w:t>ерез смерть: тільки вона приміри</w:t>
      </w:r>
      <w:r w:rsidRPr="00377F31">
        <w:rPr>
          <w:rFonts w:ascii="Times New Roman" w:hAnsi="Times New Roman" w:cs="Times New Roman"/>
          <w:sz w:val="28"/>
          <w:szCs w:val="28"/>
          <w:lang w:val="uk-UA"/>
        </w:rPr>
        <w:t xml:space="preserve">ла нащадків </w:t>
      </w:r>
      <w:r w:rsidR="00C80C18">
        <w:rPr>
          <w:rFonts w:ascii="Times New Roman" w:hAnsi="Times New Roman" w:cs="Times New Roman"/>
          <w:sz w:val="28"/>
          <w:szCs w:val="28"/>
          <w:lang w:val="uk-UA"/>
        </w:rPr>
        <w:t>і допомогла возз'єднатися мученикам  кохання</w:t>
      </w:r>
      <w:r w:rsidRPr="00377F31">
        <w:rPr>
          <w:rFonts w:ascii="Times New Roman" w:hAnsi="Times New Roman" w:cs="Times New Roman"/>
          <w:sz w:val="28"/>
          <w:szCs w:val="28"/>
          <w:lang w:val="uk-UA"/>
        </w:rPr>
        <w:t>. «Я бродив навколо могил під цим добрим небом; дивився на метеликів, які носилися в вересі і дзвіночках</w:t>
      </w:r>
      <w:r w:rsidR="00C80C18">
        <w:rPr>
          <w:rFonts w:ascii="Times New Roman" w:hAnsi="Times New Roman" w:cs="Times New Roman"/>
          <w:sz w:val="28"/>
          <w:szCs w:val="28"/>
          <w:lang w:val="uk-UA"/>
        </w:rPr>
        <w:t xml:space="preserve">, прислухався до м'якого дихання  вітру в травах - і дивувався, як це здавалося  людям, що може бути неспокійним </w:t>
      </w:r>
      <w:r w:rsidRPr="00377F31">
        <w:rPr>
          <w:rFonts w:ascii="Times New Roman" w:hAnsi="Times New Roman" w:cs="Times New Roman"/>
          <w:sz w:val="28"/>
          <w:szCs w:val="28"/>
          <w:lang w:val="uk-UA"/>
        </w:rPr>
        <w:t xml:space="preserve"> с</w:t>
      </w:r>
      <w:r w:rsidR="00C80C18">
        <w:rPr>
          <w:rFonts w:ascii="Times New Roman" w:hAnsi="Times New Roman" w:cs="Times New Roman"/>
          <w:sz w:val="28"/>
          <w:szCs w:val="28"/>
          <w:lang w:val="uk-UA"/>
        </w:rPr>
        <w:t xml:space="preserve">он у тих, хто спить у цій тихій </w:t>
      </w:r>
      <w:r w:rsidRPr="00377F31">
        <w:rPr>
          <w:rFonts w:ascii="Times New Roman" w:hAnsi="Times New Roman" w:cs="Times New Roman"/>
          <w:sz w:val="28"/>
          <w:szCs w:val="28"/>
          <w:lang w:val="uk-UA"/>
        </w:rPr>
        <w:t xml:space="preserve"> землі », - цими словами закінчується роман. Все ж дивно, що така «потужна, пристрасна, моторошна», за словами Сомерсета Моема, книга за</w:t>
      </w:r>
      <w:r w:rsidR="00C80C18">
        <w:rPr>
          <w:rFonts w:ascii="Times New Roman" w:hAnsi="Times New Roman" w:cs="Times New Roman"/>
          <w:sz w:val="28"/>
          <w:szCs w:val="28"/>
          <w:lang w:val="uk-UA"/>
        </w:rPr>
        <w:t xml:space="preserve">кінчується таким майже ідеальним </w:t>
      </w:r>
      <w:r w:rsidRPr="00377F31">
        <w:rPr>
          <w:rFonts w:ascii="Times New Roman" w:hAnsi="Times New Roman" w:cs="Times New Roman"/>
          <w:sz w:val="28"/>
          <w:szCs w:val="28"/>
          <w:lang w:val="uk-UA"/>
        </w:rPr>
        <w:t xml:space="preserve"> кінцем.</w:t>
      </w:r>
    </w:p>
    <w:p w:rsidR="00377F31" w:rsidRDefault="00C80C18" w:rsidP="00C80C18">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Читачі "Грозового </w:t>
      </w:r>
      <w:r w:rsidR="00377F31" w:rsidRPr="00377F31">
        <w:rPr>
          <w:rFonts w:ascii="Times New Roman" w:hAnsi="Times New Roman" w:cs="Times New Roman"/>
          <w:sz w:val="28"/>
          <w:szCs w:val="28"/>
          <w:lang w:val="uk-UA"/>
        </w:rPr>
        <w:t xml:space="preserve"> перевал</w:t>
      </w:r>
      <w:r>
        <w:rPr>
          <w:rFonts w:ascii="Times New Roman" w:hAnsi="Times New Roman" w:cs="Times New Roman"/>
          <w:sz w:val="28"/>
          <w:szCs w:val="28"/>
          <w:lang w:val="uk-UA"/>
        </w:rPr>
        <w:t>у</w:t>
      </w:r>
      <w:r w:rsidR="00377F31" w:rsidRPr="00377F31">
        <w:rPr>
          <w:rFonts w:ascii="Times New Roman" w:hAnsi="Times New Roman" w:cs="Times New Roman"/>
          <w:sz w:val="28"/>
          <w:szCs w:val="28"/>
          <w:lang w:val="uk-UA"/>
        </w:rPr>
        <w:t xml:space="preserve">" </w:t>
      </w:r>
      <w:r>
        <w:rPr>
          <w:rFonts w:ascii="Times New Roman" w:hAnsi="Times New Roman" w:cs="Times New Roman"/>
          <w:sz w:val="28"/>
          <w:szCs w:val="28"/>
          <w:lang w:val="uk-UA"/>
        </w:rPr>
        <w:t>дивуються вражаючою конкретністю  «</w:t>
      </w:r>
      <w:r w:rsidR="00377F31" w:rsidRPr="00377F31">
        <w:rPr>
          <w:rFonts w:ascii="Times New Roman" w:hAnsi="Times New Roman" w:cs="Times New Roman"/>
          <w:sz w:val="28"/>
          <w:szCs w:val="28"/>
          <w:lang w:val="uk-UA"/>
        </w:rPr>
        <w:t xml:space="preserve">місцевого реалістичного </w:t>
      </w:r>
      <w:r>
        <w:rPr>
          <w:rFonts w:ascii="Times New Roman" w:hAnsi="Times New Roman" w:cs="Times New Roman"/>
          <w:sz w:val="28"/>
          <w:szCs w:val="28"/>
          <w:lang w:val="uk-UA"/>
        </w:rPr>
        <w:t xml:space="preserve">колориту» не менше, ніж похмурій експресивній </w:t>
      </w:r>
      <w:r w:rsidR="00377F31" w:rsidRPr="00377F31">
        <w:rPr>
          <w:rFonts w:ascii="Times New Roman" w:hAnsi="Times New Roman" w:cs="Times New Roman"/>
          <w:sz w:val="28"/>
          <w:szCs w:val="28"/>
          <w:lang w:val="uk-UA"/>
        </w:rPr>
        <w:t>символіці, що нагадує полотна Ель Греко. Разом з героями Бронте ми згинаємося під поривами пронизливого вітру, чуємо, як він шумить у ялинах і дряпає гілкою по склу, відчуваємо твердь схопленої морозом землі, нас зігріває тепло палаючого камін</w:t>
      </w:r>
      <w:r>
        <w:rPr>
          <w:rFonts w:ascii="Times New Roman" w:hAnsi="Times New Roman" w:cs="Times New Roman"/>
          <w:sz w:val="28"/>
          <w:szCs w:val="28"/>
          <w:lang w:val="uk-UA"/>
        </w:rPr>
        <w:t>а, ми вдихаємо запах потріскуючої  деревини</w:t>
      </w:r>
      <w:r w:rsidR="00377F31" w:rsidRPr="00377F31">
        <w:rPr>
          <w:rFonts w:ascii="Times New Roman" w:hAnsi="Times New Roman" w:cs="Times New Roman"/>
          <w:sz w:val="28"/>
          <w:szCs w:val="28"/>
          <w:lang w:val="uk-UA"/>
        </w:rPr>
        <w:t xml:space="preserve">, вугілля і торфу, нас сліпить блиск начищених олов'яних страв, розставлених </w:t>
      </w:r>
      <w:r w:rsidR="00377F31" w:rsidRPr="00377F31">
        <w:rPr>
          <w:rFonts w:ascii="Times New Roman" w:hAnsi="Times New Roman" w:cs="Times New Roman"/>
          <w:sz w:val="28"/>
          <w:szCs w:val="28"/>
          <w:lang w:val="uk-UA"/>
        </w:rPr>
        <w:lastRenderedPageBreak/>
        <w:t>на широких дубових полицях. Але сила і романтика її роману не в натуралістичній достовірності деталей побуту. Сила її роману в тому, що реалістичний задум реалізовано в ньому через романтичну символіку. Реальні життєві конфлікти міфологізовані, завдяки чому їх масштаби гіперболізуються, приватне обертається загальним, швидкоплинний час - вічністю. "Від початку і до кінця в її романі відчувається цей титанічний задум, - пише В. Вулф, це високе намагання ... сказати вустами своїх героїв не просто" Я люблю "або" Я ненавиджу ", а" Ми, рід людський ", "Ви, передвічні сили" ... Цьому враженню сприяє поетичний лад роману, в якому романтична і драматична стихії переважають над власне епічним початком. [9</w:t>
      </w:r>
      <w:r>
        <w:rPr>
          <w:rFonts w:ascii="Times New Roman" w:hAnsi="Times New Roman" w:cs="Times New Roman"/>
          <w:sz w:val="28"/>
          <w:szCs w:val="28"/>
          <w:lang w:val="uk-UA"/>
        </w:rPr>
        <w:t>,с.71</w:t>
      </w:r>
      <w:r w:rsidR="00377F31" w:rsidRPr="00377F31">
        <w:rPr>
          <w:rFonts w:ascii="Times New Roman" w:hAnsi="Times New Roman" w:cs="Times New Roman"/>
          <w:sz w:val="28"/>
          <w:szCs w:val="28"/>
          <w:lang w:val="uk-UA"/>
        </w:rPr>
        <w:t>]</w:t>
      </w:r>
    </w:p>
    <w:p w:rsidR="00C80C18" w:rsidRDefault="00C80C18" w:rsidP="00C80C18">
      <w:pPr>
        <w:spacing w:line="360" w:lineRule="auto"/>
        <w:ind w:firstLine="567"/>
        <w:rPr>
          <w:rFonts w:ascii="Times New Roman" w:hAnsi="Times New Roman" w:cs="Times New Roman"/>
          <w:sz w:val="28"/>
          <w:szCs w:val="28"/>
          <w:lang w:val="uk-UA"/>
        </w:rPr>
      </w:pPr>
    </w:p>
    <w:p w:rsidR="00F36953" w:rsidRPr="00C80C18" w:rsidRDefault="00C80C18" w:rsidP="00F36953">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2.2.</w:t>
      </w:r>
      <w:r w:rsidR="00F36953" w:rsidRPr="00C80C18">
        <w:rPr>
          <w:rFonts w:ascii="Times New Roman" w:hAnsi="Times New Roman" w:cs="Times New Roman"/>
          <w:b/>
          <w:sz w:val="28"/>
          <w:szCs w:val="28"/>
          <w:lang w:val="uk-UA"/>
        </w:rPr>
        <w:t xml:space="preserve"> Пояснення до важливих цитат з роману</w:t>
      </w:r>
    </w:p>
    <w:p w:rsidR="00F36953" w:rsidRPr="00F36953" w:rsidRDefault="00F36953" w:rsidP="00F36953">
      <w:pPr>
        <w:spacing w:line="360" w:lineRule="auto"/>
        <w:rPr>
          <w:rFonts w:ascii="Times New Roman" w:hAnsi="Times New Roman" w:cs="Times New Roman"/>
          <w:sz w:val="28"/>
          <w:szCs w:val="28"/>
          <w:lang w:val="uk-UA"/>
        </w:rPr>
      </w:pP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1) Тут в будь-якому будинк</w:t>
      </w:r>
      <w:r w:rsidR="00C80C18">
        <w:rPr>
          <w:rFonts w:ascii="Times New Roman" w:hAnsi="Times New Roman" w:cs="Times New Roman"/>
          <w:sz w:val="28"/>
          <w:szCs w:val="28"/>
          <w:lang w:val="uk-UA"/>
        </w:rPr>
        <w:t xml:space="preserve">у на п'ять-шість миль навколо </w:t>
      </w:r>
      <w:r w:rsidRPr="00F36953">
        <w:rPr>
          <w:rFonts w:ascii="Times New Roman" w:hAnsi="Times New Roman" w:cs="Times New Roman"/>
          <w:sz w:val="28"/>
          <w:szCs w:val="28"/>
          <w:lang w:val="uk-UA"/>
        </w:rPr>
        <w:t>, якщо зайдете якраз після обіду, побачите такого господаря в кріслі з</w:t>
      </w:r>
      <w:r w:rsidR="00C80C18">
        <w:rPr>
          <w:rFonts w:ascii="Times New Roman" w:hAnsi="Times New Roman" w:cs="Times New Roman"/>
          <w:sz w:val="28"/>
          <w:szCs w:val="28"/>
          <w:lang w:val="uk-UA"/>
        </w:rPr>
        <w:t xml:space="preserve">а круглим столом, перед пінливим </w:t>
      </w:r>
      <w:r w:rsidRPr="00F36953">
        <w:rPr>
          <w:rFonts w:ascii="Times New Roman" w:hAnsi="Times New Roman" w:cs="Times New Roman"/>
          <w:sz w:val="28"/>
          <w:szCs w:val="28"/>
          <w:lang w:val="uk-UA"/>
        </w:rPr>
        <w:t xml:space="preserve"> кухлем елю. Але містер Хіткліф являють дивний контра</w:t>
      </w:r>
      <w:r w:rsidR="00C80C18">
        <w:rPr>
          <w:rFonts w:ascii="Times New Roman" w:hAnsi="Times New Roman" w:cs="Times New Roman"/>
          <w:sz w:val="28"/>
          <w:szCs w:val="28"/>
          <w:lang w:val="uk-UA"/>
        </w:rPr>
        <w:t xml:space="preserve">ст свого житла і багатства. За зовнішністю </w:t>
      </w:r>
      <w:r w:rsidRPr="00F36953">
        <w:rPr>
          <w:rFonts w:ascii="Times New Roman" w:hAnsi="Times New Roman" w:cs="Times New Roman"/>
          <w:sz w:val="28"/>
          <w:szCs w:val="28"/>
          <w:lang w:val="uk-UA"/>
        </w:rPr>
        <w:t xml:space="preserve"> він - смаглолиций циган, по одягу та манері - джентльмен, звичайно в тій мірі, в якій може назватися джентльменом інший сільський сквайр: він, мабуть, недбалий в одязі, але не здається неохайним, тому що відмінно складний і тримається прямо. І він похмурий. Інші, можливо, запідозрять у ньому деяку </w:t>
      </w:r>
      <w:r w:rsidR="00C80C18">
        <w:rPr>
          <w:rFonts w:ascii="Times New Roman" w:hAnsi="Times New Roman" w:cs="Times New Roman"/>
          <w:sz w:val="28"/>
          <w:szCs w:val="28"/>
          <w:lang w:val="uk-UA"/>
        </w:rPr>
        <w:t xml:space="preserve">частку чванства, що не в'яжеться </w:t>
      </w:r>
      <w:r w:rsidRPr="00F36953">
        <w:rPr>
          <w:rFonts w:ascii="Times New Roman" w:hAnsi="Times New Roman" w:cs="Times New Roman"/>
          <w:sz w:val="28"/>
          <w:szCs w:val="28"/>
          <w:lang w:val="uk-UA"/>
        </w:rPr>
        <w:t xml:space="preserve"> з хорошим вихованням; але співзвучна струна в мені самому підказує мені, що тут ховається щось зовсім інше: я знаю чуттям, що стриманість </w:t>
      </w:r>
      <w:r w:rsidR="009120E9">
        <w:rPr>
          <w:rFonts w:ascii="Times New Roman" w:hAnsi="Times New Roman" w:cs="Times New Roman"/>
          <w:sz w:val="28"/>
          <w:szCs w:val="28"/>
          <w:lang w:val="uk-UA"/>
        </w:rPr>
        <w:t>містера Хі</w:t>
      </w:r>
      <w:r w:rsidRPr="00F36953">
        <w:rPr>
          <w:rFonts w:ascii="Times New Roman" w:hAnsi="Times New Roman" w:cs="Times New Roman"/>
          <w:sz w:val="28"/>
          <w:szCs w:val="28"/>
          <w:lang w:val="uk-UA"/>
        </w:rPr>
        <w:t>тк</w:t>
      </w:r>
      <w:r w:rsidR="009120E9">
        <w:rPr>
          <w:rFonts w:ascii="Times New Roman" w:hAnsi="Times New Roman" w:cs="Times New Roman"/>
          <w:sz w:val="28"/>
          <w:szCs w:val="28"/>
          <w:lang w:val="uk-UA"/>
        </w:rPr>
        <w:t>ліфа виникає з його несхильністю</w:t>
      </w:r>
      <w:r w:rsidRPr="00F36953">
        <w:rPr>
          <w:rFonts w:ascii="Times New Roman" w:hAnsi="Times New Roman" w:cs="Times New Roman"/>
          <w:sz w:val="28"/>
          <w:szCs w:val="28"/>
          <w:lang w:val="uk-UA"/>
        </w:rPr>
        <w:t xml:space="preserve"> оголювати свої почуття або виявляти зустрічне тяжіння. Він і любити, і не</w:t>
      </w:r>
      <w:r w:rsidR="009120E9">
        <w:rPr>
          <w:rFonts w:ascii="Times New Roman" w:hAnsi="Times New Roman" w:cs="Times New Roman"/>
          <w:sz w:val="28"/>
          <w:szCs w:val="28"/>
          <w:lang w:val="uk-UA"/>
        </w:rPr>
        <w:t>навидіти буде приховано і візьме</w:t>
      </w:r>
      <w:r w:rsidRPr="00F36953">
        <w:rPr>
          <w:rFonts w:ascii="Times New Roman" w:hAnsi="Times New Roman" w:cs="Times New Roman"/>
          <w:sz w:val="28"/>
          <w:szCs w:val="28"/>
          <w:lang w:val="uk-UA"/>
        </w:rPr>
        <w:t xml:space="preserve"> за зухвалість, якщо його самого полюблять або зненавидять. Але ні, я вхопив через край: я занадто щедро його наділяю своїми власними властивостями. Бути може, зовсім інші причини </w:t>
      </w:r>
      <w:r w:rsidRPr="00F36953">
        <w:rPr>
          <w:rFonts w:ascii="Times New Roman" w:hAnsi="Times New Roman" w:cs="Times New Roman"/>
          <w:sz w:val="28"/>
          <w:szCs w:val="28"/>
          <w:lang w:val="uk-UA"/>
        </w:rPr>
        <w:lastRenderedPageBreak/>
        <w:t>спонукають мого господаря ховати руку за спину, коли йому нав'язуються зі знайомс</w:t>
      </w:r>
      <w:r w:rsidR="009120E9">
        <w:rPr>
          <w:rFonts w:ascii="Times New Roman" w:hAnsi="Times New Roman" w:cs="Times New Roman"/>
          <w:sz w:val="28"/>
          <w:szCs w:val="28"/>
          <w:lang w:val="uk-UA"/>
        </w:rPr>
        <w:t>твом, - зовсім не ті, що керують</w:t>
      </w:r>
      <w:r w:rsidRPr="00F36953">
        <w:rPr>
          <w:rFonts w:ascii="Times New Roman" w:hAnsi="Times New Roman" w:cs="Times New Roman"/>
          <w:sz w:val="28"/>
          <w:szCs w:val="28"/>
          <w:lang w:val="uk-UA"/>
        </w:rPr>
        <w:t xml:space="preserve"> мною. [10</w:t>
      </w:r>
      <w:r w:rsidR="009120E9">
        <w:rPr>
          <w:rFonts w:ascii="Times New Roman" w:hAnsi="Times New Roman" w:cs="Times New Roman"/>
          <w:sz w:val="28"/>
          <w:szCs w:val="28"/>
          <w:lang w:val="uk-UA"/>
        </w:rPr>
        <w:t>,с.23</w:t>
      </w:r>
      <w:r w:rsidRPr="00F36953">
        <w:rPr>
          <w:rFonts w:ascii="Times New Roman" w:hAnsi="Times New Roman" w:cs="Times New Roman"/>
          <w:sz w:val="28"/>
          <w:szCs w:val="28"/>
          <w:lang w:val="uk-UA"/>
        </w:rPr>
        <w:t>]</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Цей уривок, з першого розділу, сказаний Локвудом, являє собою першу сп</w:t>
      </w:r>
      <w:r w:rsidR="009120E9">
        <w:rPr>
          <w:rFonts w:ascii="Times New Roman" w:hAnsi="Times New Roman" w:cs="Times New Roman"/>
          <w:sz w:val="28"/>
          <w:szCs w:val="28"/>
          <w:lang w:val="uk-UA"/>
        </w:rPr>
        <w:t>робу опису загадкового образу Хі</w:t>
      </w:r>
      <w:r w:rsidRPr="00F36953">
        <w:rPr>
          <w:rFonts w:ascii="Times New Roman" w:hAnsi="Times New Roman" w:cs="Times New Roman"/>
          <w:sz w:val="28"/>
          <w:szCs w:val="28"/>
          <w:lang w:val="uk-UA"/>
        </w:rPr>
        <w:t>ткліфа, його характеру і його спонукань в книзі. За межами роману, коли критики і читачі обговорюють</w:t>
      </w:r>
      <w:r w:rsidR="009120E9">
        <w:rPr>
          <w:rFonts w:ascii="Times New Roman" w:hAnsi="Times New Roman" w:cs="Times New Roman"/>
          <w:sz w:val="28"/>
          <w:szCs w:val="28"/>
          <w:lang w:val="uk-UA"/>
        </w:rPr>
        <w:t xml:space="preserve"> </w:t>
      </w:r>
      <w:r w:rsidRPr="00F36953">
        <w:rPr>
          <w:rFonts w:ascii="Times New Roman" w:hAnsi="Times New Roman" w:cs="Times New Roman"/>
          <w:sz w:val="28"/>
          <w:szCs w:val="28"/>
          <w:lang w:val="uk-UA"/>
        </w:rPr>
        <w:t xml:space="preserve"> </w:t>
      </w:r>
      <w:r w:rsidR="009120E9">
        <w:rPr>
          <w:rFonts w:ascii="Times New Roman" w:hAnsi="Times New Roman" w:cs="Times New Roman"/>
          <w:sz w:val="28"/>
          <w:szCs w:val="28"/>
          <w:lang w:val="uk-UA"/>
        </w:rPr>
        <w:t>«</w:t>
      </w:r>
      <w:r w:rsidRPr="00F36953">
        <w:rPr>
          <w:rFonts w:ascii="Times New Roman" w:hAnsi="Times New Roman" w:cs="Times New Roman"/>
          <w:sz w:val="28"/>
          <w:szCs w:val="28"/>
          <w:lang w:val="uk-UA"/>
        </w:rPr>
        <w:t>Грозовий перевал</w:t>
      </w:r>
      <w:r w:rsidR="009120E9">
        <w:rPr>
          <w:rFonts w:ascii="Times New Roman" w:hAnsi="Times New Roman" w:cs="Times New Roman"/>
          <w:sz w:val="28"/>
          <w:szCs w:val="28"/>
          <w:lang w:val="uk-UA"/>
        </w:rPr>
        <w:t>»</w:t>
      </w:r>
      <w:r w:rsidRPr="00F36953">
        <w:rPr>
          <w:rFonts w:ascii="Times New Roman" w:hAnsi="Times New Roman" w:cs="Times New Roman"/>
          <w:sz w:val="28"/>
          <w:szCs w:val="28"/>
          <w:lang w:val="uk-UA"/>
        </w:rPr>
        <w:t>, неодно</w:t>
      </w:r>
      <w:r w:rsidR="009120E9">
        <w:rPr>
          <w:rFonts w:ascii="Times New Roman" w:hAnsi="Times New Roman" w:cs="Times New Roman"/>
          <w:sz w:val="28"/>
          <w:szCs w:val="28"/>
          <w:lang w:val="uk-UA"/>
        </w:rPr>
        <w:t>разово виникає те ж питання. Який опис Хіткліфа кращий</w:t>
      </w:r>
      <w:r w:rsidRPr="00F36953">
        <w:rPr>
          <w:rFonts w:ascii="Times New Roman" w:hAnsi="Times New Roman" w:cs="Times New Roman"/>
          <w:sz w:val="28"/>
          <w:szCs w:val="28"/>
          <w:lang w:val="uk-UA"/>
        </w:rPr>
        <w:t>? Тут видно, що питання про його с</w:t>
      </w:r>
      <w:r w:rsidR="009120E9">
        <w:rPr>
          <w:rFonts w:ascii="Times New Roman" w:hAnsi="Times New Roman" w:cs="Times New Roman"/>
          <w:sz w:val="28"/>
          <w:szCs w:val="28"/>
          <w:lang w:val="uk-UA"/>
        </w:rPr>
        <w:t>оціальне становище</w:t>
      </w:r>
      <w:r w:rsidRPr="00F36953">
        <w:rPr>
          <w:rFonts w:ascii="Times New Roman" w:hAnsi="Times New Roman" w:cs="Times New Roman"/>
          <w:sz w:val="28"/>
          <w:szCs w:val="28"/>
          <w:lang w:val="uk-UA"/>
        </w:rPr>
        <w:t xml:space="preserve"> - джентльмен він чи циган? - Призводить до певної плутанини. Ситуація читача, тільки початківця входити в Грозовий перевал як в роман, паралельно ситуації Локвуда, тільки початківця входити в Грозовий перевал як в будинок. Як Локвуд, читачі роману протистоять всякого роду дивним сценам і персонажам (Хіткліф - самий дивний з усіх). По</w:t>
      </w:r>
      <w:r w:rsidR="009120E9">
        <w:rPr>
          <w:rFonts w:ascii="Times New Roman" w:hAnsi="Times New Roman" w:cs="Times New Roman"/>
          <w:sz w:val="28"/>
          <w:szCs w:val="28"/>
          <w:lang w:val="uk-UA"/>
        </w:rPr>
        <w:t>дальші тлумачення особистості Хі</w:t>
      </w:r>
      <w:r w:rsidRPr="00F36953">
        <w:rPr>
          <w:rFonts w:ascii="Times New Roman" w:hAnsi="Times New Roman" w:cs="Times New Roman"/>
          <w:sz w:val="28"/>
          <w:szCs w:val="28"/>
          <w:lang w:val="uk-UA"/>
        </w:rPr>
        <w:t>ткліфа показують, що це перше тлумачення про нього є провальним, вказуючи за межі марнославства Локвуда. Локвуд, у своєму ба</w:t>
      </w:r>
      <w:r w:rsidR="009120E9">
        <w:rPr>
          <w:rFonts w:ascii="Times New Roman" w:hAnsi="Times New Roman" w:cs="Times New Roman"/>
          <w:sz w:val="28"/>
          <w:szCs w:val="28"/>
          <w:lang w:val="uk-UA"/>
        </w:rPr>
        <w:t>жанні визнати в Хиткліфі</w:t>
      </w:r>
      <w:r w:rsidRPr="00F36953">
        <w:rPr>
          <w:rFonts w:ascii="Times New Roman" w:hAnsi="Times New Roman" w:cs="Times New Roman"/>
          <w:sz w:val="28"/>
          <w:szCs w:val="28"/>
          <w:lang w:val="uk-UA"/>
        </w:rPr>
        <w:t xml:space="preserve"> споріднену душу, якого він розуміє своїм «чуттям», робить припущення, які стають абсурдними, як</w:t>
      </w:r>
      <w:r w:rsidR="009120E9">
        <w:rPr>
          <w:rFonts w:ascii="Times New Roman" w:hAnsi="Times New Roman" w:cs="Times New Roman"/>
          <w:sz w:val="28"/>
          <w:szCs w:val="28"/>
          <w:lang w:val="uk-UA"/>
        </w:rPr>
        <w:t xml:space="preserve"> тільки розкривається історія Хі</w:t>
      </w:r>
      <w:r w:rsidRPr="00F36953">
        <w:rPr>
          <w:rFonts w:ascii="Times New Roman" w:hAnsi="Times New Roman" w:cs="Times New Roman"/>
          <w:sz w:val="28"/>
          <w:szCs w:val="28"/>
          <w:lang w:val="uk-UA"/>
        </w:rPr>
        <w:t>ткліфа. Локвуд, який гордо описує себе великим мізантропом і в</w:t>
      </w:r>
      <w:r w:rsidR="009120E9">
        <w:rPr>
          <w:rFonts w:ascii="Times New Roman" w:hAnsi="Times New Roman" w:cs="Times New Roman"/>
          <w:sz w:val="28"/>
          <w:szCs w:val="28"/>
          <w:lang w:val="uk-UA"/>
        </w:rPr>
        <w:t>ідлюдником, насправді нагадує Хі</w:t>
      </w:r>
      <w:r w:rsidRPr="00F36953">
        <w:rPr>
          <w:rFonts w:ascii="Times New Roman" w:hAnsi="Times New Roman" w:cs="Times New Roman"/>
          <w:sz w:val="28"/>
          <w:szCs w:val="28"/>
          <w:lang w:val="uk-UA"/>
        </w:rPr>
        <w:t>ткліфа зовсім трохи. У багатьох помилках які він робить під час своїх ранніх візитів в Грозовий перевал, ми бачимо, як з легкістю можна невірн</w:t>
      </w:r>
      <w:r w:rsidR="009120E9">
        <w:rPr>
          <w:rFonts w:ascii="Times New Roman" w:hAnsi="Times New Roman" w:cs="Times New Roman"/>
          <w:sz w:val="28"/>
          <w:szCs w:val="28"/>
          <w:lang w:val="uk-UA"/>
        </w:rPr>
        <w:t>о тлумачити складний характер Хі</w:t>
      </w:r>
      <w:r w:rsidRPr="00F36953">
        <w:rPr>
          <w:rFonts w:ascii="Times New Roman" w:hAnsi="Times New Roman" w:cs="Times New Roman"/>
          <w:sz w:val="28"/>
          <w:szCs w:val="28"/>
          <w:lang w:val="uk-UA"/>
        </w:rPr>
        <w:t>ткліфа, і сх</w:t>
      </w:r>
      <w:r w:rsidR="009120E9">
        <w:rPr>
          <w:rFonts w:ascii="Times New Roman" w:hAnsi="Times New Roman" w:cs="Times New Roman"/>
          <w:sz w:val="28"/>
          <w:szCs w:val="28"/>
          <w:lang w:val="uk-UA"/>
        </w:rPr>
        <w:t>ожість між нашою власною позицією</w:t>
      </w:r>
      <w:r w:rsidRPr="00F36953">
        <w:rPr>
          <w:rFonts w:ascii="Times New Roman" w:hAnsi="Times New Roman" w:cs="Times New Roman"/>
          <w:sz w:val="28"/>
          <w:szCs w:val="28"/>
          <w:lang w:val="uk-UA"/>
        </w:rPr>
        <w:t xml:space="preserve"> і позицією Локвуда стає попередженням для нас як для читачів. Нам, також, слід прислухатися до наших інстинктів.</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2) На підвіконні, де я встановив с</w:t>
      </w:r>
      <w:r w:rsidR="00BE38A6">
        <w:rPr>
          <w:rFonts w:ascii="Times New Roman" w:hAnsi="Times New Roman" w:cs="Times New Roman"/>
          <w:sz w:val="28"/>
          <w:szCs w:val="28"/>
          <w:lang w:val="uk-UA"/>
        </w:rPr>
        <w:t xml:space="preserve">вічку, лежала в одному кутку купка зацвілих </w:t>
      </w:r>
      <w:r w:rsidRPr="00F36953">
        <w:rPr>
          <w:rFonts w:ascii="Times New Roman" w:hAnsi="Times New Roman" w:cs="Times New Roman"/>
          <w:sz w:val="28"/>
          <w:szCs w:val="28"/>
          <w:lang w:val="uk-UA"/>
        </w:rPr>
        <w:t xml:space="preserve"> книг; і весь він був покритий написами, надряпаними по фарбі. Втім, ці написи, зроблені то великими, то дрібними літерами, зводилися до повторення одного лише імені: Кетрін Ерншо, іноді змінюються на Кетрін Хіткліф і потім на Кетрін Лінтон.</w:t>
      </w:r>
    </w:p>
    <w:p w:rsidR="00F36953" w:rsidRPr="00F36953" w:rsidRDefault="00BE38A6" w:rsidP="00F36953">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 млявій </w:t>
      </w:r>
      <w:r w:rsidR="00F36953" w:rsidRPr="00F36953">
        <w:rPr>
          <w:rFonts w:ascii="Times New Roman" w:hAnsi="Times New Roman" w:cs="Times New Roman"/>
          <w:sz w:val="28"/>
          <w:szCs w:val="28"/>
          <w:lang w:val="uk-UA"/>
        </w:rPr>
        <w:t xml:space="preserve"> байдужості я притулився лобом до вікна і все перечитував і перечитував: Кетрін Ерншо ... Хіткліф ... Лінтон, - поки очі мої зімкнулися; </w:t>
      </w:r>
      <w:r w:rsidR="00F36953" w:rsidRPr="00F36953">
        <w:rPr>
          <w:rFonts w:ascii="Times New Roman" w:hAnsi="Times New Roman" w:cs="Times New Roman"/>
          <w:sz w:val="28"/>
          <w:szCs w:val="28"/>
          <w:lang w:val="uk-UA"/>
        </w:rPr>
        <w:lastRenderedPageBreak/>
        <w:t xml:space="preserve">але вони </w:t>
      </w:r>
      <w:r>
        <w:rPr>
          <w:rFonts w:ascii="Times New Roman" w:hAnsi="Times New Roman" w:cs="Times New Roman"/>
          <w:sz w:val="28"/>
          <w:szCs w:val="28"/>
          <w:lang w:val="uk-UA"/>
        </w:rPr>
        <w:t xml:space="preserve">і </w:t>
      </w:r>
      <w:r w:rsidR="00F36953" w:rsidRPr="00F36953">
        <w:rPr>
          <w:rFonts w:ascii="Times New Roman" w:hAnsi="Times New Roman" w:cs="Times New Roman"/>
          <w:sz w:val="28"/>
          <w:szCs w:val="28"/>
          <w:lang w:val="uk-UA"/>
        </w:rPr>
        <w:t xml:space="preserve">не відпочили й п'яти хвилин, коли спалахом полум'я виступили з мороку білі букви, </w:t>
      </w:r>
      <w:r>
        <w:rPr>
          <w:rFonts w:ascii="Times New Roman" w:hAnsi="Times New Roman" w:cs="Times New Roman"/>
          <w:sz w:val="28"/>
          <w:szCs w:val="28"/>
          <w:lang w:val="uk-UA"/>
        </w:rPr>
        <w:t>живі як бачення, - в повітрі літало незліченне слово  Кетрін; і сам себе розбудивши</w:t>
      </w:r>
      <w:r w:rsidR="00F36953" w:rsidRPr="00F36953">
        <w:rPr>
          <w:rFonts w:ascii="Times New Roman" w:hAnsi="Times New Roman" w:cs="Times New Roman"/>
          <w:sz w:val="28"/>
          <w:szCs w:val="28"/>
          <w:lang w:val="uk-UA"/>
        </w:rPr>
        <w:t>, щоб відігнати нав'язливе ім'я, я побачив, що вогонь моєї свічки лиже одну з тих старих книг і в повітрі розлився запах паленої телячої шкіри.</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 Скрип так докучав мені, що я вирішив припинити його, якщо вдасться; і я, мені снилося, встав і спробував відкрити вікно. Гачок виявився припаяний до кільця: це я примітив, коли ще не спав, але потім забув. «Все одно, я повинен покласти цьому край», - пробурчав я і, видавивши кулаком скло, висунув руку, щоб схопити нахабну гілку; замість неї мої пальці стиснулися на пальчиках маленькою, холодної, як лід, руки! Несамовитий жах кошмару нахлинув на мене; я намагався витягнути руку назад, але пальчики вчепилися в неї, і повний найгіркішої печалі голос ридав: «Впустіть мене ... впустіть!». - «Хто ви?» - Запитував я, а сам тим часом все силкувався звільнитися. «Кетрін Лінтон, - тріпотіло у відповідь (чому мені подумалося саме" Лінтон "? Я двадцять разів прочитав" Ерншо "на кожне" Лінтон "!). - Я прийшла додому: я заблукала в заростях вересу! ». [10</w:t>
      </w:r>
      <w:r w:rsidR="00BE38A6">
        <w:rPr>
          <w:rFonts w:ascii="Times New Roman" w:hAnsi="Times New Roman" w:cs="Times New Roman"/>
          <w:sz w:val="28"/>
          <w:szCs w:val="28"/>
          <w:lang w:val="uk-UA"/>
        </w:rPr>
        <w:t>,с.33</w:t>
      </w:r>
      <w:r w:rsidRPr="00F36953">
        <w:rPr>
          <w:rFonts w:ascii="Times New Roman" w:hAnsi="Times New Roman" w:cs="Times New Roman"/>
          <w:sz w:val="28"/>
          <w:szCs w:val="28"/>
          <w:lang w:val="uk-UA"/>
        </w:rPr>
        <w:t>]</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Цей уривок з 3 глави відноситься до тривожного сну Л</w:t>
      </w:r>
      <w:r w:rsidR="00BE38A6">
        <w:rPr>
          <w:rFonts w:ascii="Times New Roman" w:hAnsi="Times New Roman" w:cs="Times New Roman"/>
          <w:sz w:val="28"/>
          <w:szCs w:val="28"/>
          <w:lang w:val="uk-UA"/>
        </w:rPr>
        <w:t xml:space="preserve">оквуда, який він бачить у старому  ліжку </w:t>
      </w:r>
      <w:r w:rsidRPr="00F36953">
        <w:rPr>
          <w:rFonts w:ascii="Times New Roman" w:hAnsi="Times New Roman" w:cs="Times New Roman"/>
          <w:sz w:val="28"/>
          <w:szCs w:val="28"/>
          <w:lang w:val="uk-UA"/>
        </w:rPr>
        <w:t xml:space="preserve"> Кетрін. Зв'язок між Л</w:t>
      </w:r>
      <w:r w:rsidR="00BE38A6">
        <w:rPr>
          <w:rFonts w:ascii="Times New Roman" w:hAnsi="Times New Roman" w:cs="Times New Roman"/>
          <w:sz w:val="28"/>
          <w:szCs w:val="28"/>
          <w:lang w:val="uk-UA"/>
        </w:rPr>
        <w:t xml:space="preserve">оквудом і читачами особливо зрозумілий </w:t>
      </w:r>
      <w:r w:rsidRPr="00F36953">
        <w:rPr>
          <w:rFonts w:ascii="Times New Roman" w:hAnsi="Times New Roman" w:cs="Times New Roman"/>
          <w:sz w:val="28"/>
          <w:szCs w:val="28"/>
          <w:lang w:val="uk-UA"/>
        </w:rPr>
        <w:t xml:space="preserve"> в цьому уривку. Кетрін вперше представляєть</w:t>
      </w:r>
      <w:r w:rsidR="00BE38A6">
        <w:rPr>
          <w:rFonts w:ascii="Times New Roman" w:hAnsi="Times New Roman" w:cs="Times New Roman"/>
          <w:sz w:val="28"/>
          <w:szCs w:val="28"/>
          <w:lang w:val="uk-UA"/>
        </w:rPr>
        <w:t>ся Локвуду, як і для читачів, в якості  написаного</w:t>
      </w:r>
      <w:r w:rsidRPr="00F36953">
        <w:rPr>
          <w:rFonts w:ascii="Times New Roman" w:hAnsi="Times New Roman" w:cs="Times New Roman"/>
          <w:sz w:val="28"/>
          <w:szCs w:val="28"/>
          <w:lang w:val="uk-UA"/>
        </w:rPr>
        <w:t xml:space="preserve"> ім'я на стіні. Коли Локвуд читає надряпані написи, вони немов беруть примарну силу - тут Емілі Бронте використовує порівняння - «живі як бачення».</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Привиди, звичайно, являють собою ключовий образ протягом усього роману. У цьому в</w:t>
      </w:r>
      <w:r w:rsidR="00DC17C2">
        <w:rPr>
          <w:rFonts w:ascii="Times New Roman" w:hAnsi="Times New Roman" w:cs="Times New Roman"/>
          <w:sz w:val="28"/>
          <w:szCs w:val="28"/>
          <w:lang w:val="uk-UA"/>
        </w:rPr>
        <w:t>ипадку важливо відзначити що, те</w:t>
      </w:r>
      <w:r w:rsidRPr="00F36953">
        <w:rPr>
          <w:rFonts w:ascii="Times New Roman" w:hAnsi="Times New Roman" w:cs="Times New Roman"/>
          <w:sz w:val="28"/>
          <w:szCs w:val="28"/>
          <w:lang w:val="uk-UA"/>
        </w:rPr>
        <w:t xml:space="preserve"> що повертається, в цьому першому сні, є не мертвою дівчиною, а ім'ям. Ми бачимо, що Бронте, використовуючи Локвуда в якості дублера для її читачів, </w:t>
      </w:r>
      <w:r w:rsidR="00DC17C2">
        <w:rPr>
          <w:rFonts w:ascii="Times New Roman" w:hAnsi="Times New Roman" w:cs="Times New Roman"/>
          <w:sz w:val="28"/>
          <w:szCs w:val="28"/>
          <w:lang w:val="uk-UA"/>
        </w:rPr>
        <w:t xml:space="preserve">показує, як </w:t>
      </w:r>
      <w:r w:rsidRPr="00F36953">
        <w:rPr>
          <w:rFonts w:ascii="Times New Roman" w:hAnsi="Times New Roman" w:cs="Times New Roman"/>
          <w:sz w:val="28"/>
          <w:szCs w:val="28"/>
          <w:lang w:val="uk-UA"/>
        </w:rPr>
        <w:t xml:space="preserve"> реагувати</w:t>
      </w:r>
      <w:r w:rsidR="00DC17C2">
        <w:rPr>
          <w:rFonts w:ascii="Times New Roman" w:hAnsi="Times New Roman" w:cs="Times New Roman"/>
          <w:sz w:val="28"/>
          <w:szCs w:val="28"/>
          <w:lang w:val="uk-UA"/>
        </w:rPr>
        <w:t xml:space="preserve"> читачам </w:t>
      </w:r>
      <w:r w:rsidRPr="00F36953">
        <w:rPr>
          <w:rFonts w:ascii="Times New Roman" w:hAnsi="Times New Roman" w:cs="Times New Roman"/>
          <w:sz w:val="28"/>
          <w:szCs w:val="28"/>
          <w:lang w:val="uk-UA"/>
        </w:rPr>
        <w:t xml:space="preserve"> на її книги.</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lastRenderedPageBreak/>
        <w:t>У цьому уривку також можна побачити приклад неоднозначного жанру Грозового перевалу. Робота часто порівнюється з готичними романами, популярними наприкінці XVIII століття, які стосуються примар, мороку, демонічних героїв і так далі. Але Бронте писала свою книгу в 1840 році, коли мода на готичні романи була в минулому і цей жанр був швидко замінений соціально-реалістичними романами, як роботи Діккенса і Теккерея. Грозовий перевал часто коливається між двома жанрами, що містять багато готичні елементи, але також підпорядковується більшості конвенцій вікторіанської епохи реалізму. Питання про жанр приходить в голову в образі привидів у романі. Читачі не</w:t>
      </w:r>
      <w:r w:rsidR="00DC17C2">
        <w:rPr>
          <w:rFonts w:ascii="Times New Roman" w:hAnsi="Times New Roman" w:cs="Times New Roman"/>
          <w:sz w:val="28"/>
          <w:szCs w:val="28"/>
          <w:lang w:val="uk-UA"/>
        </w:rPr>
        <w:t xml:space="preserve"> можуть бути впевнені  ч</w:t>
      </w:r>
      <w:r w:rsidRPr="00F36953">
        <w:rPr>
          <w:rFonts w:ascii="Times New Roman" w:hAnsi="Times New Roman" w:cs="Times New Roman"/>
          <w:sz w:val="28"/>
          <w:szCs w:val="28"/>
          <w:lang w:val="uk-UA"/>
        </w:rPr>
        <w:t>и</w:t>
      </w:r>
      <w:r w:rsidR="00DC17C2">
        <w:rPr>
          <w:rFonts w:ascii="Times New Roman" w:hAnsi="Times New Roman" w:cs="Times New Roman"/>
          <w:sz w:val="28"/>
          <w:szCs w:val="28"/>
          <w:lang w:val="uk-UA"/>
        </w:rPr>
        <w:t xml:space="preserve"> приймати для </w:t>
      </w:r>
      <w:r w:rsidRPr="00F36953">
        <w:rPr>
          <w:rFonts w:ascii="Times New Roman" w:hAnsi="Times New Roman" w:cs="Times New Roman"/>
          <w:sz w:val="28"/>
          <w:szCs w:val="28"/>
          <w:lang w:val="uk-UA"/>
        </w:rPr>
        <w:t xml:space="preserve"> розуміння примари як кошмари, або приймати їх, як готичний роман, як не менш істотне, ніж інші персонажі. «Видіння» тут представлені в порівнянні, і в контексті, який буде підтримувати їх образи як кошмар. Аналогічним чином тонкі неоднозначності прикрашаю</w:t>
      </w:r>
      <w:r w:rsidR="00DC17C2">
        <w:rPr>
          <w:rFonts w:ascii="Times New Roman" w:hAnsi="Times New Roman" w:cs="Times New Roman"/>
          <w:sz w:val="28"/>
          <w:szCs w:val="28"/>
          <w:lang w:val="uk-UA"/>
        </w:rPr>
        <w:t>ть думку Локвуда і його зустріч</w:t>
      </w:r>
      <w:r w:rsidRPr="00F36953">
        <w:rPr>
          <w:rFonts w:ascii="Times New Roman" w:hAnsi="Times New Roman" w:cs="Times New Roman"/>
          <w:sz w:val="28"/>
          <w:szCs w:val="28"/>
          <w:lang w:val="uk-UA"/>
        </w:rPr>
        <w:t xml:space="preserve"> з привидом Кетрін.</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3) Для мене не справа виходити за Едгара Лінтона, як не справа для мене блаженствувати в раю; і якби цей зл</w:t>
      </w:r>
      <w:r w:rsidR="00DC17C2">
        <w:rPr>
          <w:rFonts w:ascii="Times New Roman" w:hAnsi="Times New Roman" w:cs="Times New Roman"/>
          <w:sz w:val="28"/>
          <w:szCs w:val="28"/>
          <w:lang w:val="uk-UA"/>
        </w:rPr>
        <w:t>ий чоловік так не принизив би Хі</w:t>
      </w:r>
      <w:r w:rsidRPr="00F36953">
        <w:rPr>
          <w:rFonts w:ascii="Times New Roman" w:hAnsi="Times New Roman" w:cs="Times New Roman"/>
          <w:sz w:val="28"/>
          <w:szCs w:val="28"/>
          <w:lang w:val="uk-UA"/>
        </w:rPr>
        <w:t>ткліфа, я б і не думала про под</w:t>
      </w:r>
      <w:r w:rsidR="00DC17C2">
        <w:rPr>
          <w:rFonts w:ascii="Times New Roman" w:hAnsi="Times New Roman" w:cs="Times New Roman"/>
          <w:sz w:val="28"/>
          <w:szCs w:val="28"/>
          <w:lang w:val="uk-UA"/>
        </w:rPr>
        <w:t>ібний шлюбі. А тепер вийти за Хі</w:t>
      </w:r>
      <w:r w:rsidRPr="00F36953">
        <w:rPr>
          <w:rFonts w:ascii="Times New Roman" w:hAnsi="Times New Roman" w:cs="Times New Roman"/>
          <w:sz w:val="28"/>
          <w:szCs w:val="28"/>
          <w:lang w:val="uk-UA"/>
        </w:rPr>
        <w:t>ткліфа означало б опуститися до нього. Він ніколи і не дізнається, як я його люблю! І люблю не тому, що він гарний, Неллі, а тому, що він більше я, ніж я сама. З чого б не були створені наші душі, й</w:t>
      </w:r>
      <w:r w:rsidR="00DC17C2">
        <w:rPr>
          <w:rFonts w:ascii="Times New Roman" w:hAnsi="Times New Roman" w:cs="Times New Roman"/>
          <w:sz w:val="28"/>
          <w:szCs w:val="28"/>
          <w:lang w:val="uk-UA"/>
        </w:rPr>
        <w:t>ого душа і моя - одне; а душа Лі</w:t>
      </w:r>
      <w:r w:rsidRPr="00F36953">
        <w:rPr>
          <w:rFonts w:ascii="Times New Roman" w:hAnsi="Times New Roman" w:cs="Times New Roman"/>
          <w:sz w:val="28"/>
          <w:szCs w:val="28"/>
          <w:lang w:val="uk-UA"/>
        </w:rPr>
        <w:t>нтона так відмінна від наших, як місячний промінь від блискавки або іній від вогню. [10</w:t>
      </w:r>
      <w:r w:rsidR="00DC17C2">
        <w:rPr>
          <w:rFonts w:ascii="Times New Roman" w:hAnsi="Times New Roman" w:cs="Times New Roman"/>
          <w:sz w:val="28"/>
          <w:szCs w:val="28"/>
          <w:lang w:val="uk-UA"/>
        </w:rPr>
        <w:t>,с.113</w:t>
      </w:r>
      <w:r w:rsidRPr="00F36953">
        <w:rPr>
          <w:rFonts w:ascii="Times New Roman" w:hAnsi="Times New Roman" w:cs="Times New Roman"/>
          <w:sz w:val="28"/>
          <w:szCs w:val="28"/>
          <w:lang w:val="uk-UA"/>
        </w:rPr>
        <w:t>]</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 xml:space="preserve">Ця мова Кетрін про прийняття пропозиції Едгара, в 9 розділі, утворює вирішальний момент книги. Хіткліф покидає Грозовий перевал, після того, як він почув, як Кетрін каже, що вийти </w:t>
      </w:r>
      <w:r w:rsidR="005C12AB">
        <w:rPr>
          <w:rFonts w:ascii="Times New Roman" w:hAnsi="Times New Roman" w:cs="Times New Roman"/>
          <w:sz w:val="28"/>
          <w:szCs w:val="28"/>
          <w:lang w:val="uk-UA"/>
        </w:rPr>
        <w:t>за Хиткліфа означало б "опустити</w:t>
      </w:r>
      <w:r w:rsidRPr="00F36953">
        <w:rPr>
          <w:rFonts w:ascii="Times New Roman" w:hAnsi="Times New Roman" w:cs="Times New Roman"/>
          <w:sz w:val="28"/>
          <w:szCs w:val="28"/>
          <w:lang w:val="uk-UA"/>
        </w:rPr>
        <w:t xml:space="preserve">ся" до нього. Хоча дія Грозового перевалу відбувається в місці </w:t>
      </w:r>
      <w:r w:rsidR="005C12AB">
        <w:rPr>
          <w:rFonts w:ascii="Times New Roman" w:hAnsi="Times New Roman" w:cs="Times New Roman"/>
          <w:sz w:val="28"/>
          <w:szCs w:val="28"/>
          <w:lang w:val="uk-UA"/>
        </w:rPr>
        <w:t xml:space="preserve">далекому від метушні </w:t>
      </w:r>
      <w:r w:rsidRPr="00F36953">
        <w:rPr>
          <w:rFonts w:ascii="Times New Roman" w:hAnsi="Times New Roman" w:cs="Times New Roman"/>
          <w:sz w:val="28"/>
          <w:szCs w:val="28"/>
          <w:lang w:val="uk-UA"/>
        </w:rPr>
        <w:t xml:space="preserve">, соціальне прагнення мотивує багато дій цих персонажів. Рішення </w:t>
      </w:r>
      <w:r w:rsidR="005C12AB">
        <w:rPr>
          <w:rFonts w:ascii="Times New Roman" w:hAnsi="Times New Roman" w:cs="Times New Roman"/>
          <w:sz w:val="28"/>
          <w:szCs w:val="28"/>
          <w:lang w:val="uk-UA"/>
        </w:rPr>
        <w:t xml:space="preserve">Кетрін одружитися з Едгаром  Лінтоном </w:t>
      </w:r>
      <w:r w:rsidRPr="00F36953">
        <w:rPr>
          <w:rFonts w:ascii="Times New Roman" w:hAnsi="Times New Roman" w:cs="Times New Roman"/>
          <w:sz w:val="28"/>
          <w:szCs w:val="28"/>
          <w:lang w:val="uk-UA"/>
        </w:rPr>
        <w:t xml:space="preserve"> з бажання бути "першою дамою в окрузі" ілюструє ефект соціальних суджень на персонажах.</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lastRenderedPageBreak/>
        <w:t>У заяві Кетрін про те, що Хіткліф - "більше я, ніж я сама", вид</w:t>
      </w:r>
      <w:r w:rsidR="005C12AB">
        <w:rPr>
          <w:rFonts w:ascii="Times New Roman" w:hAnsi="Times New Roman" w:cs="Times New Roman"/>
          <w:sz w:val="28"/>
          <w:szCs w:val="28"/>
          <w:lang w:val="uk-UA"/>
        </w:rPr>
        <w:t>но, як відносини між Кетрін і Хі</w:t>
      </w:r>
      <w:r w:rsidRPr="00F36953">
        <w:rPr>
          <w:rFonts w:ascii="Times New Roman" w:hAnsi="Times New Roman" w:cs="Times New Roman"/>
          <w:sz w:val="28"/>
          <w:szCs w:val="28"/>
          <w:lang w:val="uk-UA"/>
        </w:rPr>
        <w:t>ткліфом часто перевищують динаміку бажання і стають одним цілим. Гетеросексуальная любов у літературі часто описана з точки зору протилежностей - як місячний промінь і блискавка, чи мороз і во</w:t>
      </w:r>
      <w:r w:rsidR="005C12AB">
        <w:rPr>
          <w:rFonts w:ascii="Times New Roman" w:hAnsi="Times New Roman" w:cs="Times New Roman"/>
          <w:sz w:val="28"/>
          <w:szCs w:val="28"/>
          <w:lang w:val="uk-UA"/>
        </w:rPr>
        <w:t>гонь - але любов між Кетрін і Хі</w:t>
      </w:r>
      <w:r w:rsidRPr="00F36953">
        <w:rPr>
          <w:rFonts w:ascii="Times New Roman" w:hAnsi="Times New Roman" w:cs="Times New Roman"/>
          <w:sz w:val="28"/>
          <w:szCs w:val="28"/>
          <w:lang w:val="uk-UA"/>
        </w:rPr>
        <w:t>ткліфом протилежна цьому. Кетрін го</w:t>
      </w:r>
      <w:r w:rsidR="005C12AB">
        <w:rPr>
          <w:rFonts w:ascii="Times New Roman" w:hAnsi="Times New Roman" w:cs="Times New Roman"/>
          <w:sz w:val="28"/>
          <w:szCs w:val="28"/>
          <w:lang w:val="uk-UA"/>
        </w:rPr>
        <w:t>ворить не "Я люблю Хі</w:t>
      </w:r>
      <w:r w:rsidRPr="00F36953">
        <w:rPr>
          <w:rFonts w:ascii="Times New Roman" w:hAnsi="Times New Roman" w:cs="Times New Roman"/>
          <w:sz w:val="28"/>
          <w:szCs w:val="28"/>
          <w:lang w:val="uk-UA"/>
        </w:rPr>
        <w:t>ткліфа", а "Я і є Хіткліф". У кінцевому рахунку їх відносини з болісним кінцем п</w:t>
      </w:r>
      <w:r w:rsidR="005C12AB">
        <w:rPr>
          <w:rFonts w:ascii="Times New Roman" w:hAnsi="Times New Roman" w:cs="Times New Roman"/>
          <w:sz w:val="28"/>
          <w:szCs w:val="28"/>
          <w:lang w:val="uk-UA"/>
        </w:rPr>
        <w:t>ідтверджують руйнівну дію кохання</w:t>
      </w:r>
      <w:r w:rsidRPr="00F36953">
        <w:rPr>
          <w:rFonts w:ascii="Times New Roman" w:hAnsi="Times New Roman" w:cs="Times New Roman"/>
          <w:sz w:val="28"/>
          <w:szCs w:val="28"/>
          <w:lang w:val="uk-UA"/>
        </w:rPr>
        <w:t>.</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4) Я попросив могильника,</w:t>
      </w:r>
      <w:r w:rsidR="005C12AB">
        <w:rPr>
          <w:rFonts w:ascii="Times New Roman" w:hAnsi="Times New Roman" w:cs="Times New Roman"/>
          <w:sz w:val="28"/>
          <w:szCs w:val="28"/>
          <w:lang w:val="uk-UA"/>
        </w:rPr>
        <w:t>який  копав могилу Лі</w:t>
      </w:r>
      <w:r w:rsidRPr="00F36953">
        <w:rPr>
          <w:rFonts w:ascii="Times New Roman" w:hAnsi="Times New Roman" w:cs="Times New Roman"/>
          <w:sz w:val="28"/>
          <w:szCs w:val="28"/>
          <w:lang w:val="uk-UA"/>
        </w:rPr>
        <w:t>нтону, зчистити з</w:t>
      </w:r>
      <w:r w:rsidR="005C12AB">
        <w:rPr>
          <w:rFonts w:ascii="Times New Roman" w:hAnsi="Times New Roman" w:cs="Times New Roman"/>
          <w:sz w:val="28"/>
          <w:szCs w:val="28"/>
          <w:lang w:val="uk-UA"/>
        </w:rPr>
        <w:t>емлю з кришки її труни і відкрити  її</w:t>
      </w:r>
      <w:r w:rsidRPr="00F36953">
        <w:rPr>
          <w:rFonts w:ascii="Times New Roman" w:hAnsi="Times New Roman" w:cs="Times New Roman"/>
          <w:sz w:val="28"/>
          <w:szCs w:val="28"/>
          <w:lang w:val="uk-UA"/>
        </w:rPr>
        <w:t>. Я думав спершу, що не зійду вже з місця, коли побачив знову її обличчя - це все ще було її обличчя! Могильник мене насилу розштовхав. Він сказав, щ</w:t>
      </w:r>
      <w:r w:rsidR="005C12AB">
        <w:rPr>
          <w:rFonts w:ascii="Times New Roman" w:hAnsi="Times New Roman" w:cs="Times New Roman"/>
          <w:sz w:val="28"/>
          <w:szCs w:val="28"/>
          <w:lang w:val="uk-UA"/>
        </w:rPr>
        <w:t xml:space="preserve">о особа зміниться, якщо на неї </w:t>
      </w:r>
      <w:r w:rsidRPr="00F36953">
        <w:rPr>
          <w:rFonts w:ascii="Times New Roman" w:hAnsi="Times New Roman" w:cs="Times New Roman"/>
          <w:sz w:val="28"/>
          <w:szCs w:val="28"/>
          <w:lang w:val="uk-UA"/>
        </w:rPr>
        <w:t xml:space="preserve"> подує вітром, і тоді я розхитав стінку труни з одного боку і з</w:t>
      </w:r>
      <w:r w:rsidR="005C12AB">
        <w:rPr>
          <w:rFonts w:ascii="Times New Roman" w:hAnsi="Times New Roman" w:cs="Times New Roman"/>
          <w:sz w:val="28"/>
          <w:szCs w:val="28"/>
          <w:lang w:val="uk-UA"/>
        </w:rPr>
        <w:t>нову засипав труну землею - не</w:t>
      </w:r>
      <w:r w:rsidRPr="00F36953">
        <w:rPr>
          <w:rFonts w:ascii="Times New Roman" w:hAnsi="Times New Roman" w:cs="Times New Roman"/>
          <w:sz w:val="28"/>
          <w:szCs w:val="28"/>
          <w:lang w:val="uk-UA"/>
        </w:rPr>
        <w:t xml:space="preserve"> з того боку, де покладуть Линтона, будь він проклятий! По мені, хай би його запаяли в свинець. І я підкупив могильника, щоб він підсунув труну Кетрін,</w:t>
      </w:r>
      <w:r w:rsidR="005C12AB">
        <w:rPr>
          <w:rFonts w:ascii="Times New Roman" w:hAnsi="Times New Roman" w:cs="Times New Roman"/>
          <w:sz w:val="28"/>
          <w:szCs w:val="28"/>
          <w:lang w:val="uk-UA"/>
        </w:rPr>
        <w:t xml:space="preserve"> коли мене покладуть туди, і мою</w:t>
      </w:r>
      <w:r w:rsidRPr="00F36953">
        <w:rPr>
          <w:rFonts w:ascii="Times New Roman" w:hAnsi="Times New Roman" w:cs="Times New Roman"/>
          <w:sz w:val="28"/>
          <w:szCs w:val="28"/>
          <w:lang w:val="uk-UA"/>
        </w:rPr>
        <w:t xml:space="preserve"> теж. Я подбаю, щоб так воно і було. До того часу, коли Лінтон добереться до нас, він не буде знати, де з нас хто.</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 Недобре, недобре, містер Хіткліф! - Обурилася я. - Чи не соромно вам було тривожити покійницю?</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 Я нікого не потривожив, Неллі, - заперечив він, - я добув світ самому собі. [10</w:t>
      </w:r>
      <w:r w:rsidR="005C12AB">
        <w:rPr>
          <w:rFonts w:ascii="Times New Roman" w:hAnsi="Times New Roman" w:cs="Times New Roman"/>
          <w:sz w:val="28"/>
          <w:szCs w:val="28"/>
          <w:lang w:val="uk-UA"/>
        </w:rPr>
        <w:t>,с.203</w:t>
      </w:r>
      <w:r w:rsidRPr="00F36953">
        <w:rPr>
          <w:rFonts w:ascii="Times New Roman" w:hAnsi="Times New Roman" w:cs="Times New Roman"/>
          <w:sz w:val="28"/>
          <w:szCs w:val="28"/>
          <w:lang w:val="uk-UA"/>
        </w:rPr>
        <w:t>]</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Коли Хіткліф розповідає цю огидну сцену Неллі в 29 розділі, книга вступає в один з найбільш готичних моментів. Хіткліф, намагаючись повернути саму Кетрін, постійно наштовхується на прості нагадування про неї. Однак, далекі від його задоволеності, ці нагадування лише приводять його до подальших в</w:t>
      </w:r>
      <w:r w:rsidR="005C12AB">
        <w:rPr>
          <w:rFonts w:ascii="Times New Roman" w:hAnsi="Times New Roman" w:cs="Times New Roman"/>
          <w:sz w:val="28"/>
          <w:szCs w:val="28"/>
          <w:lang w:val="uk-UA"/>
        </w:rPr>
        <w:t>ідчайдушних вчинків. Бажання Хі</w:t>
      </w:r>
      <w:r w:rsidRPr="00F36953">
        <w:rPr>
          <w:rFonts w:ascii="Times New Roman" w:hAnsi="Times New Roman" w:cs="Times New Roman"/>
          <w:sz w:val="28"/>
          <w:szCs w:val="28"/>
          <w:lang w:val="uk-UA"/>
        </w:rPr>
        <w:t xml:space="preserve">ткліфа возз'єднатися з Кетрін могло б дійсно пояснити більшість його дій, починаючи з його придбання </w:t>
      </w:r>
      <w:r w:rsidR="005C12AB">
        <w:rPr>
          <w:rFonts w:ascii="Times New Roman" w:hAnsi="Times New Roman" w:cs="Times New Roman"/>
          <w:sz w:val="28"/>
          <w:szCs w:val="28"/>
          <w:lang w:val="uk-UA"/>
        </w:rPr>
        <w:t xml:space="preserve">садиби </w:t>
      </w:r>
      <w:r w:rsidRPr="00F36953">
        <w:rPr>
          <w:rFonts w:ascii="Times New Roman" w:hAnsi="Times New Roman" w:cs="Times New Roman"/>
          <w:sz w:val="28"/>
          <w:szCs w:val="28"/>
          <w:lang w:val="uk-UA"/>
        </w:rPr>
        <w:t xml:space="preserve"> та Грозового перевалу, закінчуючи його владарювання над усіма, хто пов'язаний з Кетрін.</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lastRenderedPageBreak/>
        <w:t xml:space="preserve">Він намагається прорватися через те, </w:t>
      </w:r>
      <w:r w:rsidR="005C12AB">
        <w:rPr>
          <w:rFonts w:ascii="Times New Roman" w:hAnsi="Times New Roman" w:cs="Times New Roman"/>
          <w:sz w:val="28"/>
          <w:szCs w:val="28"/>
          <w:lang w:val="uk-UA"/>
        </w:rPr>
        <w:t xml:space="preserve">що нагадує йому про його кохану.  Можна побачити, в мові, як він використовує </w:t>
      </w:r>
      <w:r w:rsidRPr="00F36953">
        <w:rPr>
          <w:rFonts w:ascii="Times New Roman" w:hAnsi="Times New Roman" w:cs="Times New Roman"/>
          <w:sz w:val="28"/>
          <w:szCs w:val="28"/>
          <w:lang w:val="uk-UA"/>
        </w:rPr>
        <w:t xml:space="preserve"> цю різницю між об'єктами, які відносяться до Кетрін і самої Кетрін. Коли він відкриває її труну, він не каже, що бачить її знову. Замість цього він говорить, "Я побачив знову її обличчя", </w:t>
      </w:r>
      <w:r w:rsidR="0015355A">
        <w:rPr>
          <w:rFonts w:ascii="Times New Roman" w:hAnsi="Times New Roman" w:cs="Times New Roman"/>
          <w:sz w:val="28"/>
          <w:szCs w:val="28"/>
          <w:lang w:val="uk-UA"/>
        </w:rPr>
        <w:t>показуючи, що її труп, як її донька або її портрет, є річчю, якою</w:t>
      </w:r>
      <w:r w:rsidRPr="00F36953">
        <w:rPr>
          <w:rFonts w:ascii="Times New Roman" w:hAnsi="Times New Roman" w:cs="Times New Roman"/>
          <w:sz w:val="28"/>
          <w:szCs w:val="28"/>
          <w:lang w:val="uk-UA"/>
        </w:rPr>
        <w:t xml:space="preserve"> вона володіла, річчю, яка відносить</w:t>
      </w:r>
      <w:r w:rsidR="0015355A">
        <w:rPr>
          <w:rFonts w:ascii="Times New Roman" w:hAnsi="Times New Roman" w:cs="Times New Roman"/>
          <w:sz w:val="28"/>
          <w:szCs w:val="28"/>
          <w:lang w:val="uk-UA"/>
        </w:rPr>
        <w:t>ся до неї, але не до самої жінки</w:t>
      </w:r>
      <w:r w:rsidRPr="00F36953">
        <w:rPr>
          <w:rFonts w:ascii="Times New Roman" w:hAnsi="Times New Roman" w:cs="Times New Roman"/>
          <w:sz w:val="28"/>
          <w:szCs w:val="28"/>
          <w:lang w:val="uk-UA"/>
        </w:rPr>
        <w:t>. Здається, що в цій надзвичайній сцені він нарешті розуміє, що він ні</w:t>
      </w:r>
      <w:r w:rsidR="0015355A">
        <w:rPr>
          <w:rFonts w:ascii="Times New Roman" w:hAnsi="Times New Roman" w:cs="Times New Roman"/>
          <w:sz w:val="28"/>
          <w:szCs w:val="28"/>
          <w:lang w:val="uk-UA"/>
        </w:rPr>
        <w:t>коли не зв'яжеться з її реальною</w:t>
      </w:r>
      <w:r w:rsidRPr="00F36953">
        <w:rPr>
          <w:rFonts w:ascii="Times New Roman" w:hAnsi="Times New Roman" w:cs="Times New Roman"/>
          <w:sz w:val="28"/>
          <w:szCs w:val="28"/>
          <w:lang w:val="uk-UA"/>
        </w:rPr>
        <w:t xml:space="preserve"> присутністю, набуваючи і руйнуючи людей і майно, пов'язане </w:t>
      </w:r>
      <w:r w:rsidR="0015355A">
        <w:rPr>
          <w:rFonts w:ascii="Times New Roman" w:hAnsi="Times New Roman" w:cs="Times New Roman"/>
          <w:sz w:val="28"/>
          <w:szCs w:val="28"/>
          <w:lang w:val="uk-UA"/>
        </w:rPr>
        <w:t xml:space="preserve">з нею. Це розуміння приносить Хітклифу </w:t>
      </w:r>
      <w:r w:rsidRPr="00F36953">
        <w:rPr>
          <w:rFonts w:ascii="Times New Roman" w:hAnsi="Times New Roman" w:cs="Times New Roman"/>
          <w:sz w:val="28"/>
          <w:szCs w:val="28"/>
          <w:lang w:val="uk-UA"/>
        </w:rPr>
        <w:t xml:space="preserve"> спокій, і з цього моменту він починає втрачати інтерес до руйнування.</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5) Ти подумаєш, вірно, що це і повинно</w:t>
      </w:r>
      <w:r w:rsidR="0015355A">
        <w:rPr>
          <w:rFonts w:ascii="Times New Roman" w:hAnsi="Times New Roman" w:cs="Times New Roman"/>
          <w:sz w:val="28"/>
          <w:szCs w:val="28"/>
          <w:lang w:val="uk-UA"/>
        </w:rPr>
        <w:t xml:space="preserve"> сильніше </w:t>
      </w:r>
      <w:r w:rsidRPr="00F36953">
        <w:rPr>
          <w:rFonts w:ascii="Times New Roman" w:hAnsi="Times New Roman" w:cs="Times New Roman"/>
          <w:sz w:val="28"/>
          <w:szCs w:val="28"/>
          <w:lang w:val="uk-UA"/>
        </w:rPr>
        <w:t xml:space="preserve"> діяти на мою уяву, - але на ділі в моїх очах це саме другорядне, бо що ж для мене не пов'язано з нею? Що не нагадує про неї? Я й під ноги не можу поглянути, щоб не виникло тут на плитах статі її обличчя! Воно в кожному хмарі, в кожному дереві - вночі наповнює повітря, днем виникає в обрисах предметів - усюди навколо мене її образ! Найповсякденніші особи, чоловічі та жіночі, мої власні риси - все дражнить мене подобою. Весь світ - страшний паноптикум, де все нагадує, що вона існувала і що я її втратив. [10</w:t>
      </w:r>
      <w:r w:rsidR="0015355A">
        <w:rPr>
          <w:rFonts w:ascii="Times New Roman" w:hAnsi="Times New Roman" w:cs="Times New Roman"/>
          <w:sz w:val="28"/>
          <w:szCs w:val="28"/>
          <w:lang w:val="uk-UA"/>
        </w:rPr>
        <w:t>,с.190</w:t>
      </w:r>
      <w:r w:rsidRPr="00F36953">
        <w:rPr>
          <w:rFonts w:ascii="Times New Roman" w:hAnsi="Times New Roman" w:cs="Times New Roman"/>
          <w:sz w:val="28"/>
          <w:szCs w:val="28"/>
          <w:lang w:val="uk-UA"/>
        </w:rPr>
        <w:t>]</w:t>
      </w:r>
    </w:p>
    <w:p w:rsidR="00377F31"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У ць</w:t>
      </w:r>
      <w:r w:rsidR="0015355A">
        <w:rPr>
          <w:rFonts w:ascii="Times New Roman" w:hAnsi="Times New Roman" w:cs="Times New Roman"/>
          <w:sz w:val="28"/>
          <w:szCs w:val="28"/>
          <w:lang w:val="uk-UA"/>
        </w:rPr>
        <w:t>ому уривку з 33 глави Хіткліф зі</w:t>
      </w:r>
      <w:r w:rsidRPr="00F36953">
        <w:rPr>
          <w:rFonts w:ascii="Times New Roman" w:hAnsi="Times New Roman" w:cs="Times New Roman"/>
          <w:sz w:val="28"/>
          <w:szCs w:val="28"/>
          <w:lang w:val="uk-UA"/>
        </w:rPr>
        <w:t>знається Неллі про свій внутрішній стан. Як каже Неллі, "манія, предметом якої був втрачений кумир" тепер досягла своєї завершальної стадії розвитку. В уривку, у якому Хіткліф описує розкопку могили Кетрін, ми отримуємо відомості про розчарування Хиткліфа. Труп Кетрін свідчить про її присутність, і одночасно, про її відсутність. Багато ознак Кетрін показують, що "вона дійсно існувала", але що "Я її в</w:t>
      </w:r>
      <w:r w:rsidR="0015355A">
        <w:rPr>
          <w:rFonts w:ascii="Times New Roman" w:hAnsi="Times New Roman" w:cs="Times New Roman"/>
          <w:sz w:val="28"/>
          <w:szCs w:val="28"/>
          <w:lang w:val="uk-UA"/>
        </w:rPr>
        <w:t>тратив". У підсумку, так, як все</w:t>
      </w:r>
      <w:r w:rsidRPr="00F36953">
        <w:rPr>
          <w:rFonts w:ascii="Times New Roman" w:hAnsi="Times New Roman" w:cs="Times New Roman"/>
          <w:sz w:val="28"/>
          <w:szCs w:val="28"/>
          <w:lang w:val="uk-UA"/>
        </w:rPr>
        <w:t xml:space="preserve"> його існування пов'язане з Кетрін, його сприйняття світу переймається її присутністю. Отже, він знаходить </w:t>
      </w:r>
      <w:r w:rsidR="0015355A">
        <w:rPr>
          <w:rFonts w:ascii="Times New Roman" w:hAnsi="Times New Roman" w:cs="Times New Roman"/>
          <w:sz w:val="28"/>
          <w:szCs w:val="28"/>
          <w:lang w:val="uk-UA"/>
        </w:rPr>
        <w:t>ознаки Кетрін у</w:t>
      </w:r>
      <w:r w:rsidRPr="00F36953">
        <w:rPr>
          <w:rFonts w:ascii="Times New Roman" w:hAnsi="Times New Roman" w:cs="Times New Roman"/>
          <w:sz w:val="28"/>
          <w:szCs w:val="28"/>
          <w:lang w:val="uk-UA"/>
        </w:rPr>
        <w:t xml:space="preserve"> "всьому світі", і не тільки в</w:t>
      </w:r>
      <w:r w:rsidR="0015355A">
        <w:rPr>
          <w:rFonts w:ascii="Times New Roman" w:hAnsi="Times New Roman" w:cs="Times New Roman"/>
          <w:sz w:val="28"/>
          <w:szCs w:val="28"/>
          <w:lang w:val="uk-UA"/>
        </w:rPr>
        <w:t xml:space="preserve"> певних фігурах, таких як її донь</w:t>
      </w:r>
      <w:r w:rsidRPr="00F36953">
        <w:rPr>
          <w:rFonts w:ascii="Times New Roman" w:hAnsi="Times New Roman" w:cs="Times New Roman"/>
          <w:sz w:val="28"/>
          <w:szCs w:val="28"/>
          <w:lang w:val="uk-UA"/>
        </w:rPr>
        <w:t>ка або її портрет.</w:t>
      </w:r>
    </w:p>
    <w:p w:rsidR="0015355A" w:rsidRDefault="0015355A" w:rsidP="00F36953">
      <w:pPr>
        <w:spacing w:line="360" w:lineRule="auto"/>
        <w:rPr>
          <w:rFonts w:ascii="Times New Roman" w:hAnsi="Times New Roman" w:cs="Times New Roman"/>
          <w:b/>
          <w:sz w:val="28"/>
          <w:szCs w:val="28"/>
          <w:lang w:val="uk-UA"/>
        </w:rPr>
      </w:pPr>
    </w:p>
    <w:p w:rsidR="00F36953" w:rsidRPr="0015355A" w:rsidRDefault="0015355A" w:rsidP="00F36953">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2.</w:t>
      </w:r>
      <w:r w:rsidR="00F36953" w:rsidRPr="0015355A">
        <w:rPr>
          <w:rFonts w:ascii="Times New Roman" w:hAnsi="Times New Roman" w:cs="Times New Roman"/>
          <w:b/>
          <w:sz w:val="28"/>
          <w:szCs w:val="28"/>
          <w:lang w:val="uk-UA"/>
        </w:rPr>
        <w:t>3. Стилістика і композиція роману</w:t>
      </w:r>
    </w:p>
    <w:p w:rsidR="00F36953" w:rsidRPr="00F36953" w:rsidRDefault="00F36953" w:rsidP="00C20C40">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 xml:space="preserve">Роман «Грозовий перевал» побудований на гармонії контрастів. </w:t>
      </w:r>
      <w:r w:rsidR="00C20C40">
        <w:rPr>
          <w:rFonts w:ascii="Times New Roman" w:hAnsi="Times New Roman" w:cs="Times New Roman"/>
          <w:sz w:val="28"/>
          <w:szCs w:val="28"/>
          <w:lang w:val="uk-UA"/>
        </w:rPr>
        <w:t xml:space="preserve">У ньому перегукуються </w:t>
      </w:r>
      <w:r w:rsidRPr="00F36953">
        <w:rPr>
          <w:rFonts w:ascii="Times New Roman" w:hAnsi="Times New Roman" w:cs="Times New Roman"/>
          <w:sz w:val="28"/>
          <w:szCs w:val="28"/>
          <w:lang w:val="uk-UA"/>
        </w:rPr>
        <w:t xml:space="preserve"> чорне і біле, життя і смерть, все і ніщо. Сама структура роману, його стилістичні та мовні засоби, досить яскраві і цікаві.</w:t>
      </w:r>
    </w:p>
    <w:p w:rsidR="00F36953" w:rsidRPr="00F36953" w:rsidRDefault="00F36953" w:rsidP="00C20C40">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Образна складова роману дуже яскраво виражається через колір. Роман «Грозовий перевал» наповнений різними стилістичними прийомами: епітетами, метафорами, гіперболами, порівняннями.</w:t>
      </w:r>
    </w:p>
    <w:p w:rsidR="00F36953" w:rsidRPr="00F36953" w:rsidRDefault="00F36953" w:rsidP="00C20C40">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Автор використовує епі</w:t>
      </w:r>
      <w:r w:rsidR="00C20C40">
        <w:rPr>
          <w:rFonts w:ascii="Times New Roman" w:hAnsi="Times New Roman" w:cs="Times New Roman"/>
          <w:sz w:val="28"/>
          <w:szCs w:val="28"/>
          <w:lang w:val="uk-UA"/>
        </w:rPr>
        <w:t>тети для того, щоб зробити опис</w:t>
      </w:r>
      <w:r w:rsidRPr="00F36953">
        <w:rPr>
          <w:rFonts w:ascii="Times New Roman" w:hAnsi="Times New Roman" w:cs="Times New Roman"/>
          <w:sz w:val="28"/>
          <w:szCs w:val="28"/>
          <w:lang w:val="uk-UA"/>
        </w:rPr>
        <w:t xml:space="preserve"> в романі яскравіше, образніше, наповнити їх життям. Епітет - це суб'єктивна оцінка автора. Емілі Бронте вживає такі епітети: золоті кільця волос</w:t>
      </w:r>
      <w:r w:rsidR="00C20C40">
        <w:rPr>
          <w:rFonts w:ascii="Times New Roman" w:hAnsi="Times New Roman" w:cs="Times New Roman"/>
          <w:sz w:val="28"/>
          <w:szCs w:val="28"/>
          <w:lang w:val="uk-UA"/>
        </w:rPr>
        <w:t>ся; це срібне марево; наша вогнян</w:t>
      </w:r>
      <w:r w:rsidRPr="00F36953">
        <w:rPr>
          <w:rFonts w:ascii="Times New Roman" w:hAnsi="Times New Roman" w:cs="Times New Roman"/>
          <w:sz w:val="28"/>
          <w:szCs w:val="28"/>
          <w:lang w:val="uk-UA"/>
        </w:rPr>
        <w:t>а Кетрін; букетик золотих крокусів і т.д.</w:t>
      </w:r>
    </w:p>
    <w:p w:rsidR="00F36953" w:rsidRPr="00F36953" w:rsidRDefault="00F36953" w:rsidP="00C20C40">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З цих прикладів ми бачимо, що автор порівнює текстуру волосся з льоном, сонячне світло з золотом, характер головної героїні Кетрін з вогнем. Це дозволяє нам краще зрозуміти і уявити описувані в романі сцени.</w:t>
      </w:r>
    </w:p>
    <w:p w:rsidR="00F36953" w:rsidRPr="00F36953" w:rsidRDefault="00F36953" w:rsidP="00C20C40">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Автор також використовує метафори, приховані порівняння, для того, щоб підкреслити свою думку, привернути увагу читача, зацікавити його і змусити прочитати роман до кінця.</w:t>
      </w:r>
    </w:p>
    <w:p w:rsidR="00F36953" w:rsidRPr="00F36953" w:rsidRDefault="00F36953" w:rsidP="00C20C40">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 xml:space="preserve">Наприклад: боягуз, у якого в жилах тече молоко; кров у тебе не біла і т. д. З цих прикладів видно, що автор порівнює кров людини з молоком. Таким </w:t>
      </w:r>
      <w:r w:rsidR="00C20C40">
        <w:rPr>
          <w:rFonts w:ascii="Times New Roman" w:hAnsi="Times New Roman" w:cs="Times New Roman"/>
          <w:sz w:val="28"/>
          <w:szCs w:val="28"/>
          <w:lang w:val="uk-UA"/>
        </w:rPr>
        <w:t>чином, автор описує  людину</w:t>
      </w:r>
      <w:r w:rsidRPr="00F36953">
        <w:rPr>
          <w:rFonts w:ascii="Times New Roman" w:hAnsi="Times New Roman" w:cs="Times New Roman"/>
          <w:sz w:val="28"/>
          <w:szCs w:val="28"/>
          <w:lang w:val="uk-UA"/>
        </w:rPr>
        <w:t>, яка не має своєї думки. Ці образи також побудовані на протиставлення червоного і білого кольору.</w:t>
      </w:r>
    </w:p>
    <w:p w:rsidR="00F36953" w:rsidRPr="00F36953" w:rsidRDefault="00F36953" w:rsidP="00C20C40">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Весь роман Е. Бронте побудований на протиставленні: любові і ненависті, пристрасті і байдужості, життя і смерті, чорного і білого. Антите</w:t>
      </w:r>
      <w:r w:rsidR="00C20C40">
        <w:rPr>
          <w:rFonts w:ascii="Times New Roman" w:hAnsi="Times New Roman" w:cs="Times New Roman"/>
          <w:sz w:val="28"/>
          <w:szCs w:val="28"/>
          <w:lang w:val="uk-UA"/>
        </w:rPr>
        <w:t xml:space="preserve">за в кольорі робить картину </w:t>
      </w:r>
      <w:r w:rsidRPr="00F36953">
        <w:rPr>
          <w:rFonts w:ascii="Times New Roman" w:hAnsi="Times New Roman" w:cs="Times New Roman"/>
          <w:sz w:val="28"/>
          <w:szCs w:val="28"/>
          <w:lang w:val="uk-UA"/>
        </w:rPr>
        <w:t xml:space="preserve"> ще більш барвистою, яскравою і такою, що </w:t>
      </w:r>
      <w:r w:rsidR="00C20C40">
        <w:rPr>
          <w:rFonts w:ascii="Times New Roman" w:hAnsi="Times New Roman" w:cs="Times New Roman"/>
          <w:sz w:val="28"/>
          <w:szCs w:val="28"/>
          <w:lang w:val="uk-UA"/>
        </w:rPr>
        <w:t xml:space="preserve"> краще </w:t>
      </w:r>
      <w:r w:rsidRPr="00F36953">
        <w:rPr>
          <w:rFonts w:ascii="Times New Roman" w:hAnsi="Times New Roman" w:cs="Times New Roman"/>
          <w:sz w:val="28"/>
          <w:szCs w:val="28"/>
          <w:lang w:val="uk-UA"/>
        </w:rPr>
        <w:t xml:space="preserve">запам'ятовується. Автор використовує експліцитний та імпліцитний способи вираження антитези. З наступних прикладів ми бачимо, що в цьому випадку антитеза виражена конкретними квітами, і її легко простежити: перетворюючи блакитні очі в чорні; чотири сині відбитку на безбарвної </w:t>
      </w:r>
      <w:r w:rsidRPr="00F36953">
        <w:rPr>
          <w:rFonts w:ascii="Times New Roman" w:hAnsi="Times New Roman" w:cs="Times New Roman"/>
          <w:sz w:val="28"/>
          <w:szCs w:val="28"/>
          <w:lang w:val="uk-UA"/>
        </w:rPr>
        <w:lastRenderedPageBreak/>
        <w:t>шкірі; хоч ви і нам</w:t>
      </w:r>
      <w:r w:rsidR="00C20C40">
        <w:rPr>
          <w:rFonts w:ascii="Times New Roman" w:hAnsi="Times New Roman" w:cs="Times New Roman"/>
          <w:sz w:val="28"/>
          <w:szCs w:val="28"/>
          <w:lang w:val="uk-UA"/>
        </w:rPr>
        <w:t xml:space="preserve">агаєтеся вибити її очі і зробити </w:t>
      </w:r>
      <w:r w:rsidRPr="00F36953">
        <w:rPr>
          <w:rFonts w:ascii="Times New Roman" w:hAnsi="Times New Roman" w:cs="Times New Roman"/>
          <w:sz w:val="28"/>
          <w:szCs w:val="28"/>
          <w:lang w:val="uk-UA"/>
        </w:rPr>
        <w:t xml:space="preserve"> їх з чорних червоними; один - золото, а інший - олово, і натерте до блиску, щоб підміняти і їм срібло; натерла до почервоніння її бліді щоки; смагляве </w:t>
      </w:r>
      <w:r w:rsidR="00C20C40">
        <w:rPr>
          <w:rFonts w:ascii="Times New Roman" w:hAnsi="Times New Roman" w:cs="Times New Roman"/>
          <w:sz w:val="28"/>
          <w:szCs w:val="28"/>
          <w:lang w:val="uk-UA"/>
        </w:rPr>
        <w:t>обличчя його стало трохи жовтішим</w:t>
      </w:r>
      <w:r w:rsidRPr="00F36953">
        <w:rPr>
          <w:rFonts w:ascii="Times New Roman" w:hAnsi="Times New Roman" w:cs="Times New Roman"/>
          <w:sz w:val="28"/>
          <w:szCs w:val="28"/>
          <w:lang w:val="uk-UA"/>
        </w:rPr>
        <w:t xml:space="preserve"> і т.д. [11</w:t>
      </w:r>
      <w:r w:rsidR="00C20C40">
        <w:rPr>
          <w:rFonts w:ascii="Times New Roman" w:hAnsi="Times New Roman" w:cs="Times New Roman"/>
          <w:sz w:val="28"/>
          <w:szCs w:val="28"/>
          <w:lang w:val="uk-UA"/>
        </w:rPr>
        <w:t>,с.37</w:t>
      </w:r>
      <w:r w:rsidRPr="00F36953">
        <w:rPr>
          <w:rFonts w:ascii="Times New Roman" w:hAnsi="Times New Roman" w:cs="Times New Roman"/>
          <w:sz w:val="28"/>
          <w:szCs w:val="28"/>
          <w:lang w:val="uk-UA"/>
        </w:rPr>
        <w:t>]</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Але поряд з експліцитним способом вираження антитези, Емілі Бронте використовує метод, побудований на асоціаціях: на зеленому схилі в кутку кладовища; молоде листя на ранніх деревах померхнули, почорніли; очі, повні чорного вогню; на зеленому могильному пагорбі; іній від вогню і т.д.</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З даних прикладів видно, що кладовище асоціюється з чорним кольором, молоде листя - із зеленим, іній - з білим, а вогонь - з червоним.</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Поряд з метафорами автор також використовує і більш явні порівняння двох схожих між собою явищ. До таких можуть бути віднесені наступні приклади: а його обличчя було біло, як стіна; він так</w:t>
      </w:r>
      <w:r w:rsidR="009D7F1F">
        <w:rPr>
          <w:rFonts w:ascii="Times New Roman" w:hAnsi="Times New Roman" w:cs="Times New Roman"/>
          <w:sz w:val="28"/>
          <w:szCs w:val="28"/>
          <w:lang w:val="uk-UA"/>
        </w:rPr>
        <w:t>ий  чорний</w:t>
      </w:r>
      <w:r w:rsidRPr="00F36953">
        <w:rPr>
          <w:rFonts w:ascii="Times New Roman" w:hAnsi="Times New Roman" w:cs="Times New Roman"/>
          <w:sz w:val="28"/>
          <w:szCs w:val="28"/>
          <w:lang w:val="uk-UA"/>
        </w:rPr>
        <w:t>, точ</w:t>
      </w:r>
      <w:r w:rsidR="009D7F1F">
        <w:rPr>
          <w:rFonts w:ascii="Times New Roman" w:hAnsi="Times New Roman" w:cs="Times New Roman"/>
          <w:sz w:val="28"/>
          <w:szCs w:val="28"/>
          <w:lang w:val="uk-UA"/>
        </w:rPr>
        <w:t>но народився від диявола; чорна</w:t>
      </w:r>
      <w:r w:rsidRPr="00F36953">
        <w:rPr>
          <w:rFonts w:ascii="Times New Roman" w:hAnsi="Times New Roman" w:cs="Times New Roman"/>
          <w:sz w:val="28"/>
          <w:szCs w:val="28"/>
          <w:lang w:val="uk-UA"/>
        </w:rPr>
        <w:t xml:space="preserve"> шафа виблискує, як агат т. д.</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За допомогою таких спілок як "як" авторові вдається створити зорові образи, які дозволяють нам краще зрозуміти певний відтінок порівнюваного кольору.</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Емілі Бронте використо</w:t>
      </w:r>
      <w:r w:rsidR="009D7F1F">
        <w:rPr>
          <w:rFonts w:ascii="Times New Roman" w:hAnsi="Times New Roman" w:cs="Times New Roman"/>
          <w:sz w:val="28"/>
          <w:szCs w:val="28"/>
          <w:lang w:val="uk-UA"/>
        </w:rPr>
        <w:t>вує гіперболу при описі кольорової</w:t>
      </w:r>
      <w:r w:rsidRPr="00F36953">
        <w:rPr>
          <w:rFonts w:ascii="Times New Roman" w:hAnsi="Times New Roman" w:cs="Times New Roman"/>
          <w:sz w:val="28"/>
          <w:szCs w:val="28"/>
          <w:lang w:val="uk-UA"/>
        </w:rPr>
        <w:t xml:space="preserve"> гами в своєму романі: щоки, відразу побілівши і посинівши, взяли мертвотний вигляд, криваві сльози, її чорні очі горіли пристрастю і рішу</w:t>
      </w:r>
      <w:r w:rsidR="009D7F1F">
        <w:rPr>
          <w:rFonts w:ascii="Times New Roman" w:hAnsi="Times New Roman" w:cs="Times New Roman"/>
          <w:sz w:val="28"/>
          <w:szCs w:val="28"/>
          <w:lang w:val="uk-UA"/>
        </w:rPr>
        <w:t>чістю, приємний червоний відблиск</w:t>
      </w:r>
      <w:r w:rsidRPr="00F36953">
        <w:rPr>
          <w:rFonts w:ascii="Times New Roman" w:hAnsi="Times New Roman" w:cs="Times New Roman"/>
          <w:sz w:val="28"/>
          <w:szCs w:val="28"/>
          <w:lang w:val="uk-UA"/>
        </w:rPr>
        <w:t xml:space="preserve"> вогню.</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Вживання гіперболи дозволяє показати всю повноту почуттів героїв роману. Наприклад, сльози не можуть бути кривавими, але Бронте використовує слово кров, щоб підкреслити всю гіркоту і печаль, що охопили героя</w:t>
      </w:r>
      <w:r w:rsidR="009D7F1F">
        <w:rPr>
          <w:rFonts w:ascii="Times New Roman" w:hAnsi="Times New Roman" w:cs="Times New Roman"/>
          <w:sz w:val="28"/>
          <w:szCs w:val="28"/>
          <w:lang w:val="uk-UA"/>
        </w:rPr>
        <w:t>. Або, наприклад, письменниця</w:t>
      </w:r>
      <w:r w:rsidRPr="00F36953">
        <w:rPr>
          <w:rFonts w:ascii="Times New Roman" w:hAnsi="Times New Roman" w:cs="Times New Roman"/>
          <w:sz w:val="28"/>
          <w:szCs w:val="28"/>
          <w:lang w:val="uk-UA"/>
        </w:rPr>
        <w:t xml:space="preserve"> вживає вираз "червоний вогонь", в якому називає вогонь червоним, але вогонь і так червоний, тому прикметник "червоний" покликане лише підкреслити силу полум'я в каміні, яка безпосередньо відображає силу емоцій людей, що знаходяться в кімнаті.</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lastRenderedPageBreak/>
        <w:t>Отже, ми бачимо, що Емілі Бронте вдалося створити дійсно яскраві і живі образи у своєму романі «Грозовий перевал». І ці образи показані через використання різних кольорів, які відображають всі емоції і почуття персонажів роману. [12</w:t>
      </w:r>
      <w:r w:rsidR="009D7F1F">
        <w:rPr>
          <w:rFonts w:ascii="Times New Roman" w:hAnsi="Times New Roman" w:cs="Times New Roman"/>
          <w:sz w:val="28"/>
          <w:szCs w:val="28"/>
          <w:lang w:val="uk-UA"/>
        </w:rPr>
        <w:t>,с.73</w:t>
      </w:r>
      <w:r w:rsidRPr="00F36953">
        <w:rPr>
          <w:rFonts w:ascii="Times New Roman" w:hAnsi="Times New Roman" w:cs="Times New Roman"/>
          <w:sz w:val="28"/>
          <w:szCs w:val="28"/>
          <w:lang w:val="uk-UA"/>
        </w:rPr>
        <w:t>]</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При всій легкості, невимушеності оповіді, п</w:t>
      </w:r>
      <w:r w:rsidR="009D7F1F">
        <w:rPr>
          <w:rFonts w:ascii="Times New Roman" w:hAnsi="Times New Roman" w:cs="Times New Roman"/>
          <w:sz w:val="28"/>
          <w:szCs w:val="28"/>
          <w:lang w:val="uk-UA"/>
        </w:rPr>
        <w:t xml:space="preserve">ри всій природній багатоскладності </w:t>
      </w:r>
      <w:r w:rsidRPr="00F36953">
        <w:rPr>
          <w:rFonts w:ascii="Times New Roman" w:hAnsi="Times New Roman" w:cs="Times New Roman"/>
          <w:sz w:val="28"/>
          <w:szCs w:val="28"/>
          <w:lang w:val="uk-UA"/>
        </w:rPr>
        <w:t xml:space="preserve"> родинних зв'язків між героями, «Грозовий перевал» - майстерно побудована книга, в якій найретельнішим чином продумана композиція. Метою цієї роботи є аналіз прийомів і композиційних особливостей роману Емілі Бронте «Грозовий перевал». Враховуючи безліч підходів до визначення композиції, я зупинилася на наступному: «Композиція (лат. Compositio - складання, зв'язування, складання, з'єднання), взаємна співвіднесеність і розташування одиниць зображуваного і художньо-мовних засобів в словесно-художньому творі. Структура, план вираження літературного твору. Побудова художнього твору. ».</w:t>
      </w:r>
    </w:p>
    <w:p w:rsidR="00F36953" w:rsidRPr="00F36953" w:rsidRDefault="00F36953" w:rsidP="009D7F1F">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 xml:space="preserve">У «Грозовому перевалі» досить складне поєднання часових пластів. Примітно, що роман починається з точної дати - 1801 - коли містер Локвуд </w:t>
      </w:r>
      <w:r w:rsidR="009D7F1F">
        <w:rPr>
          <w:rFonts w:ascii="Times New Roman" w:hAnsi="Times New Roman" w:cs="Times New Roman"/>
          <w:sz w:val="28"/>
          <w:szCs w:val="28"/>
          <w:lang w:val="uk-UA"/>
        </w:rPr>
        <w:t>вперше переступає поріг  Грозового</w:t>
      </w:r>
      <w:r w:rsidRPr="00F36953">
        <w:rPr>
          <w:rFonts w:ascii="Times New Roman" w:hAnsi="Times New Roman" w:cs="Times New Roman"/>
          <w:sz w:val="28"/>
          <w:szCs w:val="28"/>
          <w:lang w:val="uk-UA"/>
        </w:rPr>
        <w:t xml:space="preserve"> перевал</w:t>
      </w:r>
      <w:r w:rsidR="009D7F1F">
        <w:rPr>
          <w:rFonts w:ascii="Times New Roman" w:hAnsi="Times New Roman" w:cs="Times New Roman"/>
          <w:sz w:val="28"/>
          <w:szCs w:val="28"/>
          <w:lang w:val="uk-UA"/>
        </w:rPr>
        <w:t>у</w:t>
      </w:r>
      <w:r w:rsidRPr="00F36953">
        <w:rPr>
          <w:rFonts w:ascii="Times New Roman" w:hAnsi="Times New Roman" w:cs="Times New Roman"/>
          <w:sz w:val="28"/>
          <w:szCs w:val="28"/>
          <w:lang w:val="uk-UA"/>
        </w:rPr>
        <w:t>. До цього часу історія, що почалася багато років тому, вже наближається до розв'язки. Розповідь Неллі Дін повертає читача до подій тридцятирічної давності і поступово наближає до теперішнього часу. Розповідаючи про минулі</w:t>
      </w:r>
      <w:r w:rsidR="009D7F1F">
        <w:rPr>
          <w:rFonts w:ascii="Times New Roman" w:hAnsi="Times New Roman" w:cs="Times New Roman"/>
          <w:sz w:val="28"/>
          <w:szCs w:val="28"/>
          <w:lang w:val="uk-UA"/>
        </w:rPr>
        <w:t xml:space="preserve"> події, Неллі Дін не веде точну</w:t>
      </w:r>
      <w:r w:rsidR="00E23FE6">
        <w:rPr>
          <w:rFonts w:ascii="Times New Roman" w:hAnsi="Times New Roman" w:cs="Times New Roman"/>
          <w:sz w:val="28"/>
          <w:szCs w:val="28"/>
          <w:lang w:val="uk-UA"/>
        </w:rPr>
        <w:t xml:space="preserve">, </w:t>
      </w:r>
      <w:r w:rsidRPr="00F36953">
        <w:rPr>
          <w:rFonts w:ascii="Times New Roman" w:hAnsi="Times New Roman" w:cs="Times New Roman"/>
          <w:sz w:val="28"/>
          <w:szCs w:val="28"/>
          <w:lang w:val="uk-UA"/>
        </w:rPr>
        <w:t xml:space="preserve"> розповідь</w:t>
      </w:r>
      <w:r w:rsidR="00E23FE6">
        <w:rPr>
          <w:rFonts w:ascii="Times New Roman" w:hAnsi="Times New Roman" w:cs="Times New Roman"/>
          <w:sz w:val="28"/>
          <w:szCs w:val="28"/>
          <w:lang w:val="uk-UA"/>
        </w:rPr>
        <w:t xml:space="preserve"> по рокам</w:t>
      </w:r>
      <w:r w:rsidRPr="00F36953">
        <w:rPr>
          <w:rFonts w:ascii="Times New Roman" w:hAnsi="Times New Roman" w:cs="Times New Roman"/>
          <w:sz w:val="28"/>
          <w:szCs w:val="28"/>
          <w:lang w:val="uk-UA"/>
        </w:rPr>
        <w:t>, вона свідомо викидає кілька років життя, які не мають важливого значення для розуміння суті її розповіді. [13</w:t>
      </w:r>
      <w:r w:rsidR="00E23FE6">
        <w:rPr>
          <w:rFonts w:ascii="Times New Roman" w:hAnsi="Times New Roman" w:cs="Times New Roman"/>
          <w:sz w:val="28"/>
          <w:szCs w:val="28"/>
          <w:lang w:val="uk-UA"/>
        </w:rPr>
        <w:t>,с.47</w:t>
      </w:r>
      <w:r w:rsidRPr="00F36953">
        <w:rPr>
          <w:rFonts w:ascii="Times New Roman" w:hAnsi="Times New Roman" w:cs="Times New Roman"/>
          <w:sz w:val="28"/>
          <w:szCs w:val="28"/>
          <w:lang w:val="uk-UA"/>
        </w:rPr>
        <w:t>]</w:t>
      </w:r>
    </w:p>
    <w:p w:rsidR="00F36953" w:rsidRPr="00F36953" w:rsidRDefault="00F36953" w:rsidP="00E23FE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З'єднання різних часових пластів досягається за допомогою монтажу.</w:t>
      </w:r>
      <w:r w:rsidR="00E23FE6">
        <w:rPr>
          <w:rFonts w:ascii="Times New Roman" w:hAnsi="Times New Roman" w:cs="Times New Roman"/>
          <w:sz w:val="28"/>
          <w:szCs w:val="28"/>
          <w:lang w:val="uk-UA"/>
        </w:rPr>
        <w:t xml:space="preserve">  </w:t>
      </w:r>
      <w:r w:rsidRPr="00F36953">
        <w:rPr>
          <w:rFonts w:ascii="Times New Roman" w:hAnsi="Times New Roman" w:cs="Times New Roman"/>
          <w:sz w:val="28"/>
          <w:szCs w:val="28"/>
          <w:lang w:val="uk-UA"/>
        </w:rPr>
        <w:t xml:space="preserve"> Е. Бронте вдається до цього прийому для того, щоб </w:t>
      </w:r>
      <w:r w:rsidR="00E23FE6">
        <w:rPr>
          <w:rFonts w:ascii="Times New Roman" w:hAnsi="Times New Roman" w:cs="Times New Roman"/>
          <w:sz w:val="28"/>
          <w:szCs w:val="28"/>
          <w:lang w:val="uk-UA"/>
        </w:rPr>
        <w:t>зробити оповідь більш динамічною</w:t>
      </w:r>
      <w:r w:rsidRPr="00F36953">
        <w:rPr>
          <w:rFonts w:ascii="Times New Roman" w:hAnsi="Times New Roman" w:cs="Times New Roman"/>
          <w:sz w:val="28"/>
          <w:szCs w:val="28"/>
          <w:lang w:val="uk-UA"/>
        </w:rPr>
        <w:t xml:space="preserve">, акцентувати увагу на ключових, концептуально важливих </w:t>
      </w:r>
      <w:r w:rsidR="00E23FE6">
        <w:rPr>
          <w:rFonts w:ascii="Times New Roman" w:hAnsi="Times New Roman" w:cs="Times New Roman"/>
          <w:sz w:val="28"/>
          <w:szCs w:val="28"/>
          <w:lang w:val="uk-UA"/>
        </w:rPr>
        <w:t xml:space="preserve">моментах, які несуть найбільше смислове </w:t>
      </w:r>
      <w:r w:rsidRPr="00F36953">
        <w:rPr>
          <w:rFonts w:ascii="Times New Roman" w:hAnsi="Times New Roman" w:cs="Times New Roman"/>
          <w:sz w:val="28"/>
          <w:szCs w:val="28"/>
          <w:lang w:val="uk-UA"/>
        </w:rPr>
        <w:t xml:space="preserve"> навантаження і через які розкриваються основні теми та ідеї роману.</w:t>
      </w:r>
    </w:p>
    <w:p w:rsidR="00F36953" w:rsidRPr="00F36953" w:rsidRDefault="00F36953" w:rsidP="00E23FE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Крім складного поєднання часових пластів, твору Е. Бро</w:t>
      </w:r>
      <w:r w:rsidR="00E23FE6">
        <w:rPr>
          <w:rFonts w:ascii="Times New Roman" w:hAnsi="Times New Roman" w:cs="Times New Roman"/>
          <w:sz w:val="28"/>
          <w:szCs w:val="28"/>
          <w:lang w:val="uk-UA"/>
        </w:rPr>
        <w:t>нте характерна двонаправленність  дії в часі, тобто  рух дії з теперіш</w:t>
      </w:r>
      <w:r w:rsidRPr="00F36953">
        <w:rPr>
          <w:rFonts w:ascii="Times New Roman" w:hAnsi="Times New Roman" w:cs="Times New Roman"/>
          <w:sz w:val="28"/>
          <w:szCs w:val="28"/>
          <w:lang w:val="uk-UA"/>
        </w:rPr>
        <w:t>нього не тіль</w:t>
      </w:r>
      <w:r w:rsidR="00E23FE6">
        <w:rPr>
          <w:rFonts w:ascii="Times New Roman" w:hAnsi="Times New Roman" w:cs="Times New Roman"/>
          <w:sz w:val="28"/>
          <w:szCs w:val="28"/>
          <w:lang w:val="uk-UA"/>
        </w:rPr>
        <w:t xml:space="preserve">ки в </w:t>
      </w:r>
      <w:r w:rsidR="00E23FE6">
        <w:rPr>
          <w:rFonts w:ascii="Times New Roman" w:hAnsi="Times New Roman" w:cs="Times New Roman"/>
          <w:sz w:val="28"/>
          <w:szCs w:val="28"/>
          <w:lang w:val="uk-UA"/>
        </w:rPr>
        <w:lastRenderedPageBreak/>
        <w:t>минуле, а й в майбутнє. Двонаправленні</w:t>
      </w:r>
      <w:r w:rsidRPr="00F36953">
        <w:rPr>
          <w:rFonts w:ascii="Times New Roman" w:hAnsi="Times New Roman" w:cs="Times New Roman"/>
          <w:sz w:val="28"/>
          <w:szCs w:val="28"/>
          <w:lang w:val="uk-UA"/>
        </w:rPr>
        <w:t>сть дії служить способом репрезентації рішень, порушених у романі проблем, і виявляє авторське ставлення до цих проблем.</w:t>
      </w:r>
    </w:p>
    <w:p w:rsidR="00F36953" w:rsidRPr="00F36953" w:rsidRDefault="00F36953" w:rsidP="00E23FE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Е. Бронте використовує пр</w:t>
      </w:r>
      <w:r w:rsidR="00E23FE6">
        <w:rPr>
          <w:rFonts w:ascii="Times New Roman" w:hAnsi="Times New Roman" w:cs="Times New Roman"/>
          <w:sz w:val="28"/>
          <w:szCs w:val="28"/>
          <w:lang w:val="uk-UA"/>
        </w:rPr>
        <w:t>ийом сюжетного обрамлення, тобто поміщає розповідь в оповідання</w:t>
      </w:r>
      <w:r w:rsidRPr="00F36953">
        <w:rPr>
          <w:rFonts w:ascii="Times New Roman" w:hAnsi="Times New Roman" w:cs="Times New Roman"/>
          <w:sz w:val="28"/>
          <w:szCs w:val="28"/>
          <w:lang w:val="uk-UA"/>
        </w:rPr>
        <w:t>: стара служниця Неллі Дін, що працю</w:t>
      </w:r>
      <w:r w:rsidR="00E23FE6">
        <w:rPr>
          <w:rFonts w:ascii="Times New Roman" w:hAnsi="Times New Roman" w:cs="Times New Roman"/>
          <w:sz w:val="28"/>
          <w:szCs w:val="28"/>
          <w:lang w:val="uk-UA"/>
        </w:rPr>
        <w:t>вала в будинках Ерншо і Лінтонів, присвячує в їх таємниці постороннього</w:t>
      </w:r>
      <w:r w:rsidRPr="00F36953">
        <w:rPr>
          <w:rFonts w:ascii="Times New Roman" w:hAnsi="Times New Roman" w:cs="Times New Roman"/>
          <w:sz w:val="28"/>
          <w:szCs w:val="28"/>
          <w:lang w:val="uk-UA"/>
        </w:rPr>
        <w:t xml:space="preserve"> джентльмена, містера Локвуда, від імені якого починається розповідь. Таким</w:t>
      </w:r>
      <w:r w:rsidR="00E23FE6">
        <w:rPr>
          <w:rFonts w:ascii="Times New Roman" w:hAnsi="Times New Roman" w:cs="Times New Roman"/>
          <w:sz w:val="28"/>
          <w:szCs w:val="28"/>
          <w:lang w:val="uk-UA"/>
        </w:rPr>
        <w:t xml:space="preserve"> чином, ми дізнаємося історію Хіткліфа, Ерншо і Лінтоні</w:t>
      </w:r>
      <w:r w:rsidRPr="00F36953">
        <w:rPr>
          <w:rFonts w:ascii="Times New Roman" w:hAnsi="Times New Roman" w:cs="Times New Roman"/>
          <w:sz w:val="28"/>
          <w:szCs w:val="28"/>
          <w:lang w:val="uk-UA"/>
        </w:rPr>
        <w:t>в в переказі Локвуда.</w:t>
      </w:r>
    </w:p>
    <w:p w:rsidR="00F36953" w:rsidRPr="00F36953" w:rsidRDefault="00F36953" w:rsidP="00E23FE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Вибір двох персонажів, від імені яких ведеться розповідь - містер Локвуд і Неллі Дін - не випадковий. Функція цих двох героїв, самих звичайних, «нормальних» людей, у книзі полягає в тому, щоб надавати о</w:t>
      </w:r>
      <w:r w:rsidR="00E23FE6">
        <w:rPr>
          <w:rFonts w:ascii="Times New Roman" w:hAnsi="Times New Roman" w:cs="Times New Roman"/>
          <w:sz w:val="28"/>
          <w:szCs w:val="28"/>
          <w:lang w:val="uk-UA"/>
        </w:rPr>
        <w:t>повіданню реалістичний, житійно-</w:t>
      </w:r>
      <w:r w:rsidRPr="00F36953">
        <w:rPr>
          <w:rFonts w:ascii="Times New Roman" w:hAnsi="Times New Roman" w:cs="Times New Roman"/>
          <w:sz w:val="28"/>
          <w:szCs w:val="28"/>
          <w:lang w:val="uk-UA"/>
        </w:rPr>
        <w:t xml:space="preserve">достовірний характер, </w:t>
      </w:r>
      <w:r w:rsidR="00E23FE6">
        <w:rPr>
          <w:rFonts w:ascii="Times New Roman" w:hAnsi="Times New Roman" w:cs="Times New Roman"/>
          <w:sz w:val="28"/>
          <w:szCs w:val="28"/>
          <w:lang w:val="uk-UA"/>
        </w:rPr>
        <w:t xml:space="preserve">які коментуватимуть те, </w:t>
      </w:r>
      <w:r w:rsidRPr="00F36953">
        <w:rPr>
          <w:rFonts w:ascii="Times New Roman" w:hAnsi="Times New Roman" w:cs="Times New Roman"/>
          <w:sz w:val="28"/>
          <w:szCs w:val="28"/>
          <w:lang w:val="uk-UA"/>
        </w:rPr>
        <w:t>що відбувається з точки зору здорового глузду і тим самим демонструвати відому неспроможність підходу до описуваних подій з позицій життєвої логіки.</w:t>
      </w:r>
    </w:p>
    <w:p w:rsidR="00F36953" w:rsidRPr="00F36953" w:rsidRDefault="00F36953" w:rsidP="00E23FE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У</w:t>
      </w:r>
      <w:r w:rsidR="00894696">
        <w:rPr>
          <w:rFonts w:ascii="Times New Roman" w:hAnsi="Times New Roman" w:cs="Times New Roman"/>
          <w:sz w:val="28"/>
          <w:szCs w:val="28"/>
          <w:lang w:val="uk-UA"/>
        </w:rPr>
        <w:t xml:space="preserve"> романі Е. Бронте досить складне групу</w:t>
      </w:r>
      <w:r w:rsidRPr="00F36953">
        <w:rPr>
          <w:rFonts w:ascii="Times New Roman" w:hAnsi="Times New Roman" w:cs="Times New Roman"/>
          <w:sz w:val="28"/>
          <w:szCs w:val="28"/>
          <w:lang w:val="uk-UA"/>
        </w:rPr>
        <w:t>вання героїв. Героїв можна розділити на дві групи: жителі Грозовий пер</w:t>
      </w:r>
      <w:r w:rsidR="00894696">
        <w:rPr>
          <w:rFonts w:ascii="Times New Roman" w:hAnsi="Times New Roman" w:cs="Times New Roman"/>
          <w:sz w:val="28"/>
          <w:szCs w:val="28"/>
          <w:lang w:val="uk-UA"/>
        </w:rPr>
        <w:t>евал - сім'я Ерншо і жителі садиби - сім'я Лінтоні</w:t>
      </w:r>
      <w:r w:rsidRPr="00F36953">
        <w:rPr>
          <w:rFonts w:ascii="Times New Roman" w:hAnsi="Times New Roman" w:cs="Times New Roman"/>
          <w:sz w:val="28"/>
          <w:szCs w:val="28"/>
          <w:lang w:val="uk-UA"/>
        </w:rPr>
        <w:t>в. У ході дії роману угруповання героїв змінюється, герої з першої групи переміщают</w:t>
      </w:r>
      <w:r w:rsidR="00894696">
        <w:rPr>
          <w:rFonts w:ascii="Times New Roman" w:hAnsi="Times New Roman" w:cs="Times New Roman"/>
          <w:sz w:val="28"/>
          <w:szCs w:val="28"/>
          <w:lang w:val="uk-UA"/>
        </w:rPr>
        <w:t>ься в другу і навпаки. Така «пере</w:t>
      </w:r>
      <w:r w:rsidRPr="00F36953">
        <w:rPr>
          <w:rFonts w:ascii="Times New Roman" w:hAnsi="Times New Roman" w:cs="Times New Roman"/>
          <w:sz w:val="28"/>
          <w:szCs w:val="28"/>
          <w:lang w:val="uk-UA"/>
        </w:rPr>
        <w:t>становка» персонажів дозволяє Е. Бронте показати одних і тих же героїв у дво</w:t>
      </w:r>
      <w:r w:rsidR="00894696">
        <w:rPr>
          <w:rFonts w:ascii="Times New Roman" w:hAnsi="Times New Roman" w:cs="Times New Roman"/>
          <w:sz w:val="28"/>
          <w:szCs w:val="28"/>
          <w:lang w:val="uk-UA"/>
        </w:rPr>
        <w:t xml:space="preserve">х світах, які автор протиставляють </w:t>
      </w:r>
      <w:r w:rsidRPr="00F36953">
        <w:rPr>
          <w:rFonts w:ascii="Times New Roman" w:hAnsi="Times New Roman" w:cs="Times New Roman"/>
          <w:sz w:val="28"/>
          <w:szCs w:val="28"/>
          <w:lang w:val="uk-UA"/>
        </w:rPr>
        <w:t xml:space="preserve"> в романі - у світі бурхливих пристрастей, де царюють ідеї свободи, вірності самому собі і вічним законам людського братства, який символізує Грозовий Перевал і в раціональному, цивілізо</w:t>
      </w:r>
      <w:r w:rsidR="00894696">
        <w:rPr>
          <w:rFonts w:ascii="Times New Roman" w:hAnsi="Times New Roman" w:cs="Times New Roman"/>
          <w:sz w:val="28"/>
          <w:szCs w:val="28"/>
          <w:lang w:val="uk-UA"/>
        </w:rPr>
        <w:t xml:space="preserve">ваному світі, де живуть, підкорюючись умовностям і </w:t>
      </w:r>
      <w:r w:rsidRPr="00F36953">
        <w:rPr>
          <w:rFonts w:ascii="Times New Roman" w:hAnsi="Times New Roman" w:cs="Times New Roman"/>
          <w:sz w:val="28"/>
          <w:szCs w:val="28"/>
          <w:lang w:val="uk-UA"/>
        </w:rPr>
        <w:t xml:space="preserve"> моралі свого часу і ко</w:t>
      </w:r>
      <w:r w:rsidR="00894696">
        <w:rPr>
          <w:rFonts w:ascii="Times New Roman" w:hAnsi="Times New Roman" w:cs="Times New Roman"/>
          <w:sz w:val="28"/>
          <w:szCs w:val="28"/>
          <w:lang w:val="uk-UA"/>
        </w:rPr>
        <w:t>ла, символізовану садибою «Шпаки»</w:t>
      </w:r>
      <w:r w:rsidRPr="00F36953">
        <w:rPr>
          <w:rFonts w:ascii="Times New Roman" w:hAnsi="Times New Roman" w:cs="Times New Roman"/>
          <w:sz w:val="28"/>
          <w:szCs w:val="28"/>
          <w:lang w:val="uk-UA"/>
        </w:rPr>
        <w:t>.</w:t>
      </w:r>
    </w:p>
    <w:p w:rsidR="00F36953" w:rsidRPr="00F36953" w:rsidRDefault="00F36953" w:rsidP="0089469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Основними способами «подачі» образів є зіставлення і протиставлення, якими автор користується для створення образу героя та розкриття його внутрішнього світу. Через зіставлення героїв Е. Бронт</w:t>
      </w:r>
      <w:r w:rsidR="00894696">
        <w:rPr>
          <w:rFonts w:ascii="Times New Roman" w:hAnsi="Times New Roman" w:cs="Times New Roman"/>
          <w:sz w:val="28"/>
          <w:szCs w:val="28"/>
          <w:lang w:val="uk-UA"/>
        </w:rPr>
        <w:t>е розкриває два різних характера: Хіндлі - раб</w:t>
      </w:r>
      <w:r w:rsidRPr="00F36953">
        <w:rPr>
          <w:rFonts w:ascii="Times New Roman" w:hAnsi="Times New Roman" w:cs="Times New Roman"/>
          <w:sz w:val="28"/>
          <w:szCs w:val="28"/>
          <w:lang w:val="uk-UA"/>
        </w:rPr>
        <w:t xml:space="preserve"> почуттів, і Едгар - служитель розуму. Принцип </w:t>
      </w:r>
      <w:r w:rsidRPr="00F36953">
        <w:rPr>
          <w:rFonts w:ascii="Times New Roman" w:hAnsi="Times New Roman" w:cs="Times New Roman"/>
          <w:sz w:val="28"/>
          <w:szCs w:val="28"/>
          <w:lang w:val="uk-UA"/>
        </w:rPr>
        <w:lastRenderedPageBreak/>
        <w:t>зіставлення використовується також при створенні обр</w:t>
      </w:r>
      <w:r w:rsidR="00894696">
        <w:rPr>
          <w:rFonts w:ascii="Times New Roman" w:hAnsi="Times New Roman" w:cs="Times New Roman"/>
          <w:sz w:val="28"/>
          <w:szCs w:val="28"/>
          <w:lang w:val="uk-UA"/>
        </w:rPr>
        <w:t>азу Кеті молодшої. На відміну від</w:t>
      </w:r>
      <w:r w:rsidRPr="00F36953">
        <w:rPr>
          <w:rFonts w:ascii="Times New Roman" w:hAnsi="Times New Roman" w:cs="Times New Roman"/>
          <w:sz w:val="28"/>
          <w:szCs w:val="28"/>
          <w:lang w:val="uk-UA"/>
        </w:rPr>
        <w:t xml:space="preserve"> матері, від якої вона успадкувала здатність до сильних почуттів, Кеті вміла бути м'якою і лагідною, як голубка. «Ніколи її гнів не був лють, а любов несамовита - любов її була глибокою і ніжною» [гл. 28]. Через образи героїв - </w:t>
      </w:r>
      <w:r w:rsidR="00894696">
        <w:rPr>
          <w:rFonts w:ascii="Times New Roman" w:hAnsi="Times New Roman" w:cs="Times New Roman"/>
          <w:sz w:val="28"/>
          <w:szCs w:val="28"/>
          <w:lang w:val="uk-UA"/>
        </w:rPr>
        <w:t>Хіндлі і Едгара, Кетрін і її донь</w:t>
      </w:r>
      <w:r w:rsidRPr="00F36953">
        <w:rPr>
          <w:rFonts w:ascii="Times New Roman" w:hAnsi="Times New Roman" w:cs="Times New Roman"/>
          <w:sz w:val="28"/>
          <w:szCs w:val="28"/>
          <w:lang w:val="uk-UA"/>
        </w:rPr>
        <w:t>ки - автор висловлює думку про те, що відсутність гармонійного поєднання в людині почуття і розуму призводить до душевного конфлікту з самим собою.</w:t>
      </w:r>
    </w:p>
    <w:p w:rsidR="00F36953" w:rsidRPr="00F36953" w:rsidRDefault="00F36953" w:rsidP="0089469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 xml:space="preserve">Створюючи образи Кеті і Гертона, Е. Бронте використовує систему «дзеркальних» образів. Взаємовідносини Кеті і </w:t>
      </w:r>
      <w:r w:rsidR="00894696">
        <w:rPr>
          <w:rFonts w:ascii="Times New Roman" w:hAnsi="Times New Roman" w:cs="Times New Roman"/>
          <w:sz w:val="28"/>
          <w:szCs w:val="28"/>
          <w:lang w:val="uk-UA"/>
        </w:rPr>
        <w:t>Гертона будуються за аналогією взаємовідносин  Кетрін і Хітклі</w:t>
      </w:r>
      <w:r w:rsidRPr="00F36953">
        <w:rPr>
          <w:rFonts w:ascii="Times New Roman" w:hAnsi="Times New Roman" w:cs="Times New Roman"/>
          <w:sz w:val="28"/>
          <w:szCs w:val="28"/>
          <w:lang w:val="uk-UA"/>
        </w:rPr>
        <w:t>фа, але на відміну від останніх, їх чекає щасливий фінал. Отже, тема кохання в романі Е. Бронте розкривається у двох тональностях - історі</w:t>
      </w:r>
      <w:r w:rsidR="00894696">
        <w:rPr>
          <w:rFonts w:ascii="Times New Roman" w:hAnsi="Times New Roman" w:cs="Times New Roman"/>
          <w:sz w:val="28"/>
          <w:szCs w:val="28"/>
          <w:lang w:val="uk-UA"/>
        </w:rPr>
        <w:t xml:space="preserve">я трагічного кохання Кетрін і Хіткліфа  та </w:t>
      </w:r>
      <w:r w:rsidRPr="00F36953">
        <w:rPr>
          <w:rFonts w:ascii="Times New Roman" w:hAnsi="Times New Roman" w:cs="Times New Roman"/>
          <w:sz w:val="28"/>
          <w:szCs w:val="28"/>
          <w:lang w:val="uk-UA"/>
        </w:rPr>
        <w:t xml:space="preserve"> історія щасливого кохання Кеті і Гертона.</w:t>
      </w:r>
    </w:p>
    <w:p w:rsidR="00F36953" w:rsidRPr="00F36953" w:rsidRDefault="00F36953" w:rsidP="0089469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Змістовними композиційними елементами в романі Е. Бронте виступають сон, інтер'єр і пейзаж. Кетрін бачить сон про рай, що є її будинком, але в якому вона глибоко нещасна. Сон виконує функцію передбачення: К</w:t>
      </w:r>
      <w:r w:rsidR="00894696">
        <w:rPr>
          <w:rFonts w:ascii="Times New Roman" w:hAnsi="Times New Roman" w:cs="Times New Roman"/>
          <w:sz w:val="28"/>
          <w:szCs w:val="28"/>
          <w:lang w:val="uk-UA"/>
        </w:rPr>
        <w:t>етрін, вийшовши заміж за Едгара</w:t>
      </w:r>
      <w:r w:rsidRPr="00F36953">
        <w:rPr>
          <w:rFonts w:ascii="Times New Roman" w:hAnsi="Times New Roman" w:cs="Times New Roman"/>
          <w:sz w:val="28"/>
          <w:szCs w:val="28"/>
          <w:lang w:val="uk-UA"/>
        </w:rPr>
        <w:t xml:space="preserve"> і оселившись в його затишному, що н</w:t>
      </w:r>
      <w:r w:rsidR="00894696">
        <w:rPr>
          <w:rFonts w:ascii="Times New Roman" w:hAnsi="Times New Roman" w:cs="Times New Roman"/>
          <w:sz w:val="28"/>
          <w:szCs w:val="28"/>
          <w:lang w:val="uk-UA"/>
        </w:rPr>
        <w:t>агадує земний рай будинку, була</w:t>
      </w:r>
      <w:r w:rsidRPr="00F36953">
        <w:rPr>
          <w:rFonts w:ascii="Times New Roman" w:hAnsi="Times New Roman" w:cs="Times New Roman"/>
          <w:sz w:val="28"/>
          <w:szCs w:val="28"/>
          <w:lang w:val="uk-UA"/>
        </w:rPr>
        <w:t xml:space="preserve"> позбавлена справжнього щастя. Таким чином, сон готує читача до сприйняття наступних подій роману.</w:t>
      </w:r>
    </w:p>
    <w:p w:rsidR="00F36953" w:rsidRPr="00F36953" w:rsidRDefault="00F36953" w:rsidP="0089469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З метою показати відмінності між героями - жителями Грозовий перевал, людьми грубуватими, негостинними і витонченими, в</w:t>
      </w:r>
      <w:r w:rsidR="00894696">
        <w:rPr>
          <w:rFonts w:ascii="Times New Roman" w:hAnsi="Times New Roman" w:cs="Times New Roman"/>
          <w:sz w:val="28"/>
          <w:szCs w:val="28"/>
          <w:lang w:val="uk-UA"/>
        </w:rPr>
        <w:t xml:space="preserve">ихованими жителями садиби </w:t>
      </w:r>
      <w:r w:rsidRPr="00F36953">
        <w:rPr>
          <w:rFonts w:ascii="Times New Roman" w:hAnsi="Times New Roman" w:cs="Times New Roman"/>
          <w:sz w:val="28"/>
          <w:szCs w:val="28"/>
          <w:lang w:val="uk-UA"/>
        </w:rPr>
        <w:t>, Е. Бронте використовує інтер'єр. Обстановка в кімнаті Кетрін на Грозовому Перевалі найпрост</w:t>
      </w:r>
      <w:r w:rsidR="00894696">
        <w:rPr>
          <w:rFonts w:ascii="Times New Roman" w:hAnsi="Times New Roman" w:cs="Times New Roman"/>
          <w:sz w:val="28"/>
          <w:szCs w:val="28"/>
          <w:lang w:val="uk-UA"/>
        </w:rPr>
        <w:t>іша: стілець, комод і невелика дубова скринька. У будинку ж Лінтоні</w:t>
      </w:r>
      <w:r w:rsidRPr="00F36953">
        <w:rPr>
          <w:rFonts w:ascii="Times New Roman" w:hAnsi="Times New Roman" w:cs="Times New Roman"/>
          <w:sz w:val="28"/>
          <w:szCs w:val="28"/>
          <w:lang w:val="uk-UA"/>
        </w:rPr>
        <w:t>в, Кетрін і Хіткліф були вражені розкішним оздобленням кімнати.</w:t>
      </w:r>
    </w:p>
    <w:p w:rsidR="00F36953" w:rsidRPr="00F36953" w:rsidRDefault="00F36953" w:rsidP="0089469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Пейзажні замальовки у Е. Бронте лаконічні і короткі, оскільки стан природи створює атмосферу для майбутніх подій, і воно або відповідає, або</w:t>
      </w:r>
      <w:r w:rsidR="00894696">
        <w:rPr>
          <w:rFonts w:ascii="Times New Roman" w:hAnsi="Times New Roman" w:cs="Times New Roman"/>
          <w:sz w:val="28"/>
          <w:szCs w:val="28"/>
          <w:lang w:val="uk-UA"/>
        </w:rPr>
        <w:t xml:space="preserve"> є контрастним  їм</w:t>
      </w:r>
      <w:r w:rsidRPr="00F36953">
        <w:rPr>
          <w:rFonts w:ascii="Times New Roman" w:hAnsi="Times New Roman" w:cs="Times New Roman"/>
          <w:sz w:val="28"/>
          <w:szCs w:val="28"/>
          <w:lang w:val="uk-UA"/>
        </w:rPr>
        <w:t xml:space="preserve">. Опис природи створює гнітючу, тривожну атмосферу для </w:t>
      </w:r>
      <w:r w:rsidRPr="00F36953">
        <w:rPr>
          <w:rFonts w:ascii="Times New Roman" w:hAnsi="Times New Roman" w:cs="Times New Roman"/>
          <w:sz w:val="28"/>
          <w:szCs w:val="28"/>
          <w:lang w:val="uk-UA"/>
        </w:rPr>
        <w:lastRenderedPageBreak/>
        <w:t>появи примари на Грозовому Перевалі під час перебування там Локвуда: «темна ніч наступила до часу, змішавши небо і пагорби в запеклому кружлянні вітру та снігу» [гл. 2]). Таким чином, Е. Бронте використовує пейзаж з метою емоційного впливу на читача.</w:t>
      </w:r>
    </w:p>
    <w:p w:rsidR="00F36953" w:rsidRPr="00F36953" w:rsidRDefault="00F36953" w:rsidP="0089469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«Грозовий перевал» починається з моменту, коли дія вже рухається до розв'язки. В результаті, порушується традиційна логічна послідовність основних елементів композиції (експозиція, зав'язка, розвиток дії, кульмінація і розв'язка). Прийомом сюжетно-композиційною інверсії Е. Брон</w:t>
      </w:r>
      <w:r w:rsidR="00894696">
        <w:rPr>
          <w:rFonts w:ascii="Times New Roman" w:hAnsi="Times New Roman" w:cs="Times New Roman"/>
          <w:sz w:val="28"/>
          <w:szCs w:val="28"/>
          <w:lang w:val="uk-UA"/>
        </w:rPr>
        <w:t xml:space="preserve">те користується з метою захоплення  уваги </w:t>
      </w:r>
      <w:r w:rsidRPr="00F36953">
        <w:rPr>
          <w:rFonts w:ascii="Times New Roman" w:hAnsi="Times New Roman" w:cs="Times New Roman"/>
          <w:sz w:val="28"/>
          <w:szCs w:val="28"/>
          <w:lang w:val="uk-UA"/>
        </w:rPr>
        <w:t xml:space="preserve"> читача вже з перших сторінок книги.</w:t>
      </w:r>
    </w:p>
    <w:p w:rsidR="00F36953" w:rsidRPr="00F36953" w:rsidRDefault="00F36953" w:rsidP="00894696">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У романі діє принцип композиційного кільця, оскільки починається він сцено</w:t>
      </w:r>
      <w:r w:rsidR="00DB6EC0">
        <w:rPr>
          <w:rFonts w:ascii="Times New Roman" w:hAnsi="Times New Roman" w:cs="Times New Roman"/>
          <w:sz w:val="28"/>
          <w:szCs w:val="28"/>
          <w:lang w:val="uk-UA"/>
        </w:rPr>
        <w:t xml:space="preserve">ю відвідування Локвудом Грозового </w:t>
      </w:r>
      <w:r w:rsidRPr="00F36953">
        <w:rPr>
          <w:rFonts w:ascii="Times New Roman" w:hAnsi="Times New Roman" w:cs="Times New Roman"/>
          <w:sz w:val="28"/>
          <w:szCs w:val="28"/>
          <w:lang w:val="uk-UA"/>
        </w:rPr>
        <w:t xml:space="preserve"> перевал</w:t>
      </w:r>
      <w:r w:rsidR="00DB6EC0">
        <w:rPr>
          <w:rFonts w:ascii="Times New Roman" w:hAnsi="Times New Roman" w:cs="Times New Roman"/>
          <w:sz w:val="28"/>
          <w:szCs w:val="28"/>
          <w:lang w:val="uk-UA"/>
        </w:rPr>
        <w:t xml:space="preserve">у </w:t>
      </w:r>
      <w:r w:rsidRPr="00F36953">
        <w:rPr>
          <w:rFonts w:ascii="Times New Roman" w:hAnsi="Times New Roman" w:cs="Times New Roman"/>
          <w:sz w:val="28"/>
          <w:szCs w:val="28"/>
          <w:lang w:val="uk-UA"/>
        </w:rPr>
        <w:t xml:space="preserve"> і закінчується роман аналогічної сценою. Прийом композиційного кільця дає можливість Е. Бронте повернути читача до початку роману </w:t>
      </w:r>
      <w:r w:rsidR="00DB6EC0">
        <w:rPr>
          <w:rFonts w:ascii="Times New Roman" w:hAnsi="Times New Roman" w:cs="Times New Roman"/>
          <w:sz w:val="28"/>
          <w:szCs w:val="28"/>
          <w:lang w:val="uk-UA"/>
        </w:rPr>
        <w:t xml:space="preserve">і підвести риску під викладеною </w:t>
      </w:r>
      <w:r w:rsidRPr="00F36953">
        <w:rPr>
          <w:rFonts w:ascii="Times New Roman" w:hAnsi="Times New Roman" w:cs="Times New Roman"/>
          <w:sz w:val="28"/>
          <w:szCs w:val="28"/>
          <w:lang w:val="uk-UA"/>
        </w:rPr>
        <w:t>в ньому історією, зробивши його завершеним і побічно висловивши своє авторське ставлення до порушеної в романі проблемі.</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Особливіс</w:t>
      </w:r>
      <w:r w:rsidR="00DB6EC0">
        <w:rPr>
          <w:rFonts w:ascii="Times New Roman" w:hAnsi="Times New Roman" w:cs="Times New Roman"/>
          <w:sz w:val="28"/>
          <w:szCs w:val="28"/>
          <w:lang w:val="uk-UA"/>
        </w:rPr>
        <w:t xml:space="preserve">тю роману є використання Емілією </w:t>
      </w:r>
      <w:r w:rsidRPr="00F36953">
        <w:rPr>
          <w:rFonts w:ascii="Times New Roman" w:hAnsi="Times New Roman" w:cs="Times New Roman"/>
          <w:sz w:val="28"/>
          <w:szCs w:val="28"/>
          <w:lang w:val="uk-UA"/>
        </w:rPr>
        <w:t xml:space="preserve"> прийому замовчування без подальшого прояснення або прямого виявлення, доти прихованого від героїв і читача. Залишається невідомим похо</w:t>
      </w:r>
      <w:r w:rsidR="00DB6EC0">
        <w:rPr>
          <w:rFonts w:ascii="Times New Roman" w:hAnsi="Times New Roman" w:cs="Times New Roman"/>
          <w:sz w:val="28"/>
          <w:szCs w:val="28"/>
          <w:lang w:val="uk-UA"/>
        </w:rPr>
        <w:t>дження Хі</w:t>
      </w:r>
      <w:r w:rsidRPr="00F36953">
        <w:rPr>
          <w:rFonts w:ascii="Times New Roman" w:hAnsi="Times New Roman" w:cs="Times New Roman"/>
          <w:sz w:val="28"/>
          <w:szCs w:val="28"/>
          <w:lang w:val="uk-UA"/>
        </w:rPr>
        <w:t>ткліфа, як він розбагатів і перетворився на справжнього джентльмена після трирічної відсутності на Грозовому Перевалі. Таємницею покрита і смерть Хіндлі: винен у ній Хіткліф чи ні. На всі ці питання Е. Бронте не дає відповіді, вносячи в роман, таким чином, романтичний дух таємничості і загадковості.</w:t>
      </w:r>
    </w:p>
    <w:p w:rsidR="00F36953" w:rsidRPr="00F36953" w:rsidRDefault="00F36953" w:rsidP="00F36953">
      <w:pPr>
        <w:spacing w:line="360" w:lineRule="auto"/>
        <w:rPr>
          <w:rFonts w:ascii="Times New Roman" w:hAnsi="Times New Roman" w:cs="Times New Roman"/>
          <w:sz w:val="28"/>
          <w:szCs w:val="28"/>
          <w:lang w:val="uk-UA"/>
        </w:rPr>
      </w:pPr>
      <w:r w:rsidRPr="00F36953">
        <w:rPr>
          <w:rFonts w:ascii="Times New Roman" w:hAnsi="Times New Roman" w:cs="Times New Roman"/>
          <w:sz w:val="28"/>
          <w:szCs w:val="28"/>
          <w:lang w:val="uk-UA"/>
        </w:rPr>
        <w:t>Таким прийомом як зміна точок зору Е. Бронте користується в «Грозовому перевалі» в масштабі всього тво</w:t>
      </w:r>
      <w:r w:rsidR="00205247">
        <w:rPr>
          <w:rFonts w:ascii="Times New Roman" w:hAnsi="Times New Roman" w:cs="Times New Roman"/>
          <w:sz w:val="28"/>
          <w:szCs w:val="28"/>
          <w:lang w:val="uk-UA"/>
        </w:rPr>
        <w:t>ру. У романі присутня різномовність або багатоголосся, тобто н</w:t>
      </w:r>
      <w:r w:rsidRPr="00F36953">
        <w:rPr>
          <w:rFonts w:ascii="Times New Roman" w:hAnsi="Times New Roman" w:cs="Times New Roman"/>
          <w:sz w:val="28"/>
          <w:szCs w:val="28"/>
          <w:lang w:val="uk-UA"/>
        </w:rPr>
        <w:t>емає традиційного для вікторіанського роману автора, який, за висловом У. Теккерея, «знає все». Е. Бронте запам'ятовує в книзі різні</w:t>
      </w:r>
      <w:r w:rsidR="00205247">
        <w:rPr>
          <w:rFonts w:ascii="Times New Roman" w:hAnsi="Times New Roman" w:cs="Times New Roman"/>
          <w:sz w:val="28"/>
          <w:szCs w:val="28"/>
          <w:lang w:val="uk-UA"/>
        </w:rPr>
        <w:t xml:space="preserve"> манери говоріння і позначені </w:t>
      </w:r>
      <w:r w:rsidRPr="00F36953">
        <w:rPr>
          <w:rFonts w:ascii="Times New Roman" w:hAnsi="Times New Roman" w:cs="Times New Roman"/>
          <w:sz w:val="28"/>
          <w:szCs w:val="28"/>
          <w:lang w:val="uk-UA"/>
        </w:rPr>
        <w:t xml:space="preserve"> в них типи свідомості, через які </w:t>
      </w:r>
      <w:r w:rsidRPr="00F36953">
        <w:rPr>
          <w:rFonts w:ascii="Times New Roman" w:hAnsi="Times New Roman" w:cs="Times New Roman"/>
          <w:sz w:val="28"/>
          <w:szCs w:val="28"/>
          <w:lang w:val="uk-UA"/>
        </w:rPr>
        <w:lastRenderedPageBreak/>
        <w:t>виявляється світогляд того чи іншого героя. Зі сторінок роману читач чує голоси Кетрін, Хиткліфа, Неллі, Локвуда, Ізабелли. [14</w:t>
      </w:r>
      <w:r w:rsidR="00205247">
        <w:rPr>
          <w:rFonts w:ascii="Times New Roman" w:hAnsi="Times New Roman" w:cs="Times New Roman"/>
          <w:sz w:val="28"/>
          <w:szCs w:val="28"/>
          <w:lang w:val="uk-UA"/>
        </w:rPr>
        <w:t>,с.101</w:t>
      </w:r>
      <w:r w:rsidRPr="00F36953">
        <w:rPr>
          <w:rFonts w:ascii="Times New Roman" w:hAnsi="Times New Roman" w:cs="Times New Roman"/>
          <w:sz w:val="28"/>
          <w:szCs w:val="28"/>
          <w:lang w:val="uk-UA"/>
        </w:rPr>
        <w:t>]</w:t>
      </w:r>
    </w:p>
    <w:p w:rsidR="00F36953" w:rsidRPr="00F36953" w:rsidRDefault="00F36953" w:rsidP="00205247">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Таким чином, композицію роману «Грозовий перевал» Е. Бронте можна визначити, як кільцеву, тобто початок і кінець роману як би змикаються, утворюючи кільце, а також як складну або комплексну з елементами ретроспекції.</w:t>
      </w:r>
    </w:p>
    <w:p w:rsidR="009C199A" w:rsidRDefault="00F36953" w:rsidP="009C199A">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З вищесказаного видно, що основними прийомами, якими користується Е. Бронте в «Грозовому перевалі» є сюжетна інверсія, композиційне кільце, сюжетне обрамлення, замовчування, монтаж, зміна точок зору. [15</w:t>
      </w:r>
      <w:r w:rsidR="00205247">
        <w:rPr>
          <w:rFonts w:ascii="Times New Roman" w:hAnsi="Times New Roman" w:cs="Times New Roman"/>
          <w:sz w:val="28"/>
          <w:szCs w:val="28"/>
          <w:lang w:val="uk-UA"/>
        </w:rPr>
        <w:t>, с.44</w:t>
      </w:r>
      <w:r w:rsidRPr="00F36953">
        <w:rPr>
          <w:rFonts w:ascii="Times New Roman" w:hAnsi="Times New Roman" w:cs="Times New Roman"/>
          <w:sz w:val="28"/>
          <w:szCs w:val="28"/>
          <w:lang w:val="uk-UA"/>
        </w:rPr>
        <w:t>]</w:t>
      </w: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9C199A" w:rsidRDefault="009C199A" w:rsidP="009C199A">
      <w:pPr>
        <w:spacing w:line="360" w:lineRule="auto"/>
        <w:ind w:firstLine="567"/>
        <w:jc w:val="center"/>
        <w:rPr>
          <w:rFonts w:ascii="Times New Roman" w:hAnsi="Times New Roman" w:cs="Times New Roman"/>
          <w:b/>
          <w:sz w:val="32"/>
          <w:szCs w:val="28"/>
          <w:lang w:val="uk-UA"/>
        </w:rPr>
      </w:pPr>
    </w:p>
    <w:p w:rsidR="00F36953" w:rsidRPr="009C199A" w:rsidRDefault="00205247" w:rsidP="009C199A">
      <w:pPr>
        <w:spacing w:line="360" w:lineRule="auto"/>
        <w:ind w:firstLine="567"/>
        <w:jc w:val="center"/>
        <w:rPr>
          <w:rFonts w:ascii="Times New Roman" w:hAnsi="Times New Roman" w:cs="Times New Roman"/>
          <w:sz w:val="28"/>
          <w:szCs w:val="28"/>
          <w:lang w:val="uk-UA"/>
        </w:rPr>
      </w:pPr>
      <w:r w:rsidRPr="00B06C48">
        <w:rPr>
          <w:rFonts w:ascii="Times New Roman" w:hAnsi="Times New Roman" w:cs="Times New Roman"/>
          <w:b/>
          <w:sz w:val="32"/>
          <w:szCs w:val="28"/>
          <w:lang w:val="uk-UA"/>
        </w:rPr>
        <w:lastRenderedPageBreak/>
        <w:t>Висновки</w:t>
      </w:r>
    </w:p>
    <w:p w:rsidR="00F36953" w:rsidRPr="00F36953" w:rsidRDefault="00205247" w:rsidP="00205247">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w:t>
      </w:r>
      <w:r w:rsidR="00F36953" w:rsidRPr="00F36953">
        <w:rPr>
          <w:rFonts w:ascii="Times New Roman" w:hAnsi="Times New Roman" w:cs="Times New Roman"/>
          <w:sz w:val="28"/>
          <w:szCs w:val="28"/>
          <w:lang w:val="uk-UA"/>
        </w:rPr>
        <w:t>Грозовий перевал »</w:t>
      </w:r>
      <w:r>
        <w:rPr>
          <w:rFonts w:ascii="Times New Roman" w:hAnsi="Times New Roman" w:cs="Times New Roman"/>
          <w:sz w:val="28"/>
          <w:szCs w:val="28"/>
          <w:lang w:val="uk-UA"/>
        </w:rPr>
        <w:t xml:space="preserve"> </w:t>
      </w:r>
      <w:r w:rsidR="00F36953" w:rsidRPr="00F36953">
        <w:rPr>
          <w:rFonts w:ascii="Times New Roman" w:hAnsi="Times New Roman" w:cs="Times New Roman"/>
          <w:sz w:val="28"/>
          <w:szCs w:val="28"/>
          <w:lang w:val="uk-UA"/>
        </w:rPr>
        <w:t xml:space="preserve">Емілі </w:t>
      </w:r>
      <w:r>
        <w:rPr>
          <w:rFonts w:ascii="Times New Roman" w:hAnsi="Times New Roman" w:cs="Times New Roman"/>
          <w:sz w:val="28"/>
          <w:szCs w:val="28"/>
          <w:lang w:val="uk-UA"/>
        </w:rPr>
        <w:t xml:space="preserve">Бронте – насправді </w:t>
      </w:r>
      <w:r w:rsidR="00F36953" w:rsidRPr="00F36953">
        <w:rPr>
          <w:rFonts w:ascii="Times New Roman" w:hAnsi="Times New Roman" w:cs="Times New Roman"/>
          <w:sz w:val="28"/>
          <w:szCs w:val="28"/>
          <w:lang w:val="uk-UA"/>
        </w:rPr>
        <w:t xml:space="preserve"> унікальна</w:t>
      </w:r>
      <w:r>
        <w:rPr>
          <w:rFonts w:ascii="Times New Roman" w:hAnsi="Times New Roman" w:cs="Times New Roman"/>
          <w:sz w:val="28"/>
          <w:szCs w:val="28"/>
          <w:lang w:val="uk-UA"/>
        </w:rPr>
        <w:t xml:space="preserve"> книга</w:t>
      </w:r>
      <w:r w:rsidR="00F36953" w:rsidRPr="00F36953">
        <w:rPr>
          <w:rFonts w:ascii="Times New Roman" w:hAnsi="Times New Roman" w:cs="Times New Roman"/>
          <w:sz w:val="28"/>
          <w:szCs w:val="28"/>
          <w:lang w:val="uk-UA"/>
        </w:rPr>
        <w:t xml:space="preserve">. Цей роман ставить Емілі </w:t>
      </w:r>
      <w:r>
        <w:rPr>
          <w:rFonts w:ascii="Times New Roman" w:hAnsi="Times New Roman" w:cs="Times New Roman"/>
          <w:sz w:val="28"/>
          <w:szCs w:val="28"/>
          <w:lang w:val="uk-UA"/>
        </w:rPr>
        <w:t xml:space="preserve">в ряд з такими прихильницями </w:t>
      </w:r>
      <w:r w:rsidR="00F36953" w:rsidRPr="00F36953">
        <w:rPr>
          <w:rFonts w:ascii="Times New Roman" w:hAnsi="Times New Roman" w:cs="Times New Roman"/>
          <w:sz w:val="28"/>
          <w:szCs w:val="28"/>
          <w:lang w:val="uk-UA"/>
        </w:rPr>
        <w:t xml:space="preserve"> непокори і сильних почуттів, як Вірджинія Вульф, Енн і Шарлотта Бронте. Однак «Гроз</w:t>
      </w:r>
      <w:r>
        <w:rPr>
          <w:rFonts w:ascii="Times New Roman" w:hAnsi="Times New Roman" w:cs="Times New Roman"/>
          <w:sz w:val="28"/>
          <w:szCs w:val="28"/>
          <w:lang w:val="uk-UA"/>
        </w:rPr>
        <w:t>овий перевал» - зовсім не жіночий твір. Це сильний, дивовижний, страшний</w:t>
      </w:r>
      <w:r w:rsidR="00F36953" w:rsidRPr="00F36953">
        <w:rPr>
          <w:rFonts w:ascii="Times New Roman" w:hAnsi="Times New Roman" w:cs="Times New Roman"/>
          <w:sz w:val="28"/>
          <w:szCs w:val="28"/>
          <w:lang w:val="uk-UA"/>
        </w:rPr>
        <w:t xml:space="preserve"> твір,</w:t>
      </w:r>
      <w:r>
        <w:rPr>
          <w:rFonts w:ascii="Times New Roman" w:hAnsi="Times New Roman" w:cs="Times New Roman"/>
          <w:sz w:val="28"/>
          <w:szCs w:val="28"/>
          <w:lang w:val="uk-UA"/>
        </w:rPr>
        <w:t xml:space="preserve"> наповнений шаленими почуттями і фатальною пристрастю, </w:t>
      </w:r>
      <w:r w:rsidR="00F36953" w:rsidRPr="00F36953">
        <w:rPr>
          <w:rFonts w:ascii="Times New Roman" w:hAnsi="Times New Roman" w:cs="Times New Roman"/>
          <w:sz w:val="28"/>
          <w:szCs w:val="28"/>
          <w:lang w:val="uk-UA"/>
        </w:rPr>
        <w:t xml:space="preserve"> який накриває читача з головою. Автор цієї книги - зовсім не романтична і норовлива жінка, це людина з неабиякими літературними здібностями. Це людина, </w:t>
      </w:r>
      <w:r>
        <w:rPr>
          <w:rFonts w:ascii="Times New Roman" w:hAnsi="Times New Roman" w:cs="Times New Roman"/>
          <w:sz w:val="28"/>
          <w:szCs w:val="28"/>
          <w:lang w:val="uk-UA"/>
        </w:rPr>
        <w:t>яка пізнала і зуміла</w:t>
      </w:r>
      <w:r w:rsidR="00F36953" w:rsidRPr="00F36953">
        <w:rPr>
          <w:rFonts w:ascii="Times New Roman" w:hAnsi="Times New Roman" w:cs="Times New Roman"/>
          <w:sz w:val="28"/>
          <w:szCs w:val="28"/>
          <w:lang w:val="uk-UA"/>
        </w:rPr>
        <w:t xml:space="preserve"> зобразити весь жах і огидність людської натури.</w:t>
      </w:r>
    </w:p>
    <w:p w:rsidR="00F36953" w:rsidRPr="00F36953" w:rsidRDefault="00205247" w:rsidP="00205247">
      <w:pPr>
        <w:spacing w:line="360" w:lineRule="auto"/>
        <w:ind w:firstLine="567"/>
        <w:rPr>
          <w:rFonts w:ascii="Times New Roman" w:hAnsi="Times New Roman" w:cs="Times New Roman"/>
          <w:sz w:val="28"/>
          <w:szCs w:val="28"/>
          <w:lang w:val="uk-UA"/>
        </w:rPr>
      </w:pPr>
      <w:r>
        <w:rPr>
          <w:rFonts w:ascii="Times New Roman" w:hAnsi="Times New Roman" w:cs="Times New Roman"/>
          <w:sz w:val="28"/>
          <w:szCs w:val="28"/>
          <w:lang w:val="uk-UA"/>
        </w:rPr>
        <w:t xml:space="preserve">Побачивши </w:t>
      </w:r>
      <w:r w:rsidR="00F36953" w:rsidRPr="00F36953">
        <w:rPr>
          <w:rFonts w:ascii="Times New Roman" w:hAnsi="Times New Roman" w:cs="Times New Roman"/>
          <w:sz w:val="28"/>
          <w:szCs w:val="28"/>
          <w:lang w:val="uk-UA"/>
        </w:rPr>
        <w:t xml:space="preserve"> світ в Англії ще в 1847 році, «Грозовий перевал» </w:t>
      </w:r>
      <w:r>
        <w:rPr>
          <w:rFonts w:ascii="Times New Roman" w:hAnsi="Times New Roman" w:cs="Times New Roman"/>
          <w:sz w:val="28"/>
          <w:szCs w:val="28"/>
          <w:lang w:val="uk-UA"/>
        </w:rPr>
        <w:t xml:space="preserve"> і до сьогоднішнього дня підкорює </w:t>
      </w:r>
      <w:r w:rsidR="00F36953" w:rsidRPr="00F36953">
        <w:rPr>
          <w:rFonts w:ascii="Times New Roman" w:hAnsi="Times New Roman" w:cs="Times New Roman"/>
          <w:sz w:val="28"/>
          <w:szCs w:val="28"/>
          <w:lang w:val="uk-UA"/>
        </w:rPr>
        <w:t xml:space="preserve"> розуми і серця і юних панянок, і людей старшого віку. Його називали і «диявольською книгою», і «немисл</w:t>
      </w:r>
      <w:r>
        <w:rPr>
          <w:rFonts w:ascii="Times New Roman" w:hAnsi="Times New Roman" w:cs="Times New Roman"/>
          <w:sz w:val="28"/>
          <w:szCs w:val="28"/>
          <w:lang w:val="uk-UA"/>
        </w:rPr>
        <w:t>имим чудовиськом», і «романтичним</w:t>
      </w:r>
      <w:r w:rsidR="00F36953" w:rsidRPr="00F36953">
        <w:rPr>
          <w:rFonts w:ascii="Times New Roman" w:hAnsi="Times New Roman" w:cs="Times New Roman"/>
          <w:sz w:val="28"/>
          <w:szCs w:val="28"/>
          <w:lang w:val="uk-UA"/>
        </w:rPr>
        <w:t xml:space="preserve"> романом», його визнавали одним з геніальних творів усіх часів і народів. С. Моем включив «Грозовий перевал» в десятку найкращих романів в історії. Існує більше п'ятнадцяти екранізацій нестаріючого роману. Він постійно перевидається і в сучасній літературі зустрічається чимала кількість його </w:t>
      </w:r>
      <w:r w:rsidR="006542CE" w:rsidRPr="00F36953">
        <w:rPr>
          <w:rFonts w:ascii="Times New Roman" w:hAnsi="Times New Roman" w:cs="Times New Roman"/>
          <w:sz w:val="28"/>
          <w:szCs w:val="28"/>
          <w:lang w:val="uk-UA"/>
        </w:rPr>
        <w:t>ремінісценцій</w:t>
      </w:r>
      <w:r w:rsidR="00F36953" w:rsidRPr="00F36953">
        <w:rPr>
          <w:rFonts w:ascii="Times New Roman" w:hAnsi="Times New Roman" w:cs="Times New Roman"/>
          <w:sz w:val="28"/>
          <w:szCs w:val="28"/>
          <w:lang w:val="uk-UA"/>
        </w:rPr>
        <w:t xml:space="preserve">. </w:t>
      </w:r>
      <w:r w:rsidR="006542CE">
        <w:rPr>
          <w:rFonts w:ascii="Times New Roman" w:hAnsi="Times New Roman" w:cs="Times New Roman"/>
          <w:sz w:val="28"/>
          <w:szCs w:val="28"/>
          <w:lang w:val="uk-UA"/>
        </w:rPr>
        <w:t xml:space="preserve"> </w:t>
      </w:r>
      <w:r w:rsidR="00F36953" w:rsidRPr="00F36953">
        <w:rPr>
          <w:rFonts w:ascii="Times New Roman" w:hAnsi="Times New Roman" w:cs="Times New Roman"/>
          <w:sz w:val="28"/>
          <w:szCs w:val="28"/>
          <w:lang w:val="uk-UA"/>
        </w:rPr>
        <w:t>Дивно, але цей роман не має нічого спільного з літературою епохи романтизму. Він серйозніше, вище. Йому взагалі неможливо знайти належну епоху. Це вічна книга про вічні достоїнства і недоліки людської натури.</w:t>
      </w:r>
    </w:p>
    <w:p w:rsidR="00B06C48" w:rsidRDefault="00F36953" w:rsidP="00B06C48">
      <w:pPr>
        <w:spacing w:line="360" w:lineRule="auto"/>
        <w:ind w:firstLine="567"/>
        <w:rPr>
          <w:rFonts w:ascii="Times New Roman" w:hAnsi="Times New Roman" w:cs="Times New Roman"/>
          <w:sz w:val="28"/>
          <w:szCs w:val="28"/>
          <w:lang w:val="uk-UA"/>
        </w:rPr>
      </w:pPr>
      <w:r w:rsidRPr="00F36953">
        <w:rPr>
          <w:rFonts w:ascii="Times New Roman" w:hAnsi="Times New Roman" w:cs="Times New Roman"/>
          <w:sz w:val="28"/>
          <w:szCs w:val="28"/>
          <w:lang w:val="uk-UA"/>
        </w:rPr>
        <w:t>Чи є в цій книзі історія істиною любові, чи це тільки неприборкана пристрасть - вирішувати кожному читачеві. Однак «Грозовий перевал» до сьогоднішнього дня залишається класикою світової літе</w:t>
      </w:r>
      <w:r w:rsidR="006542CE">
        <w:rPr>
          <w:rFonts w:ascii="Times New Roman" w:hAnsi="Times New Roman" w:cs="Times New Roman"/>
          <w:sz w:val="28"/>
          <w:szCs w:val="28"/>
          <w:lang w:val="uk-UA"/>
        </w:rPr>
        <w:t>ратури. Цією книгою зачитуються  вже багато  пοкοлінь  читачів  і  прοдοвжують  зачитуватися і сьогодні</w:t>
      </w:r>
      <w:r w:rsidRPr="00F36953">
        <w:rPr>
          <w:rFonts w:ascii="Times New Roman" w:hAnsi="Times New Roman" w:cs="Times New Roman"/>
          <w:sz w:val="28"/>
          <w:szCs w:val="28"/>
          <w:lang w:val="uk-UA"/>
        </w:rPr>
        <w:t>. Адже ця книга не старіє, як не старіє і сп</w:t>
      </w:r>
      <w:r w:rsidR="006542CE">
        <w:rPr>
          <w:rFonts w:ascii="Times New Roman" w:hAnsi="Times New Roman" w:cs="Times New Roman"/>
          <w:sz w:val="28"/>
          <w:szCs w:val="28"/>
          <w:lang w:val="uk-UA"/>
        </w:rPr>
        <w:t>равжнє кохання</w:t>
      </w:r>
      <w:r w:rsidRPr="00F36953">
        <w:rPr>
          <w:rFonts w:ascii="Times New Roman" w:hAnsi="Times New Roman" w:cs="Times New Roman"/>
          <w:sz w:val="28"/>
          <w:szCs w:val="28"/>
          <w:lang w:val="uk-UA"/>
        </w:rPr>
        <w:t>.</w:t>
      </w:r>
    </w:p>
    <w:p w:rsidR="00B06C48" w:rsidRDefault="00B06C48" w:rsidP="00B06C48">
      <w:pPr>
        <w:spacing w:line="360" w:lineRule="auto"/>
        <w:ind w:firstLine="567"/>
        <w:rPr>
          <w:rFonts w:ascii="Times New Roman" w:hAnsi="Times New Roman" w:cs="Times New Roman"/>
          <w:sz w:val="28"/>
          <w:szCs w:val="28"/>
          <w:lang w:val="uk-UA"/>
        </w:rPr>
      </w:pPr>
    </w:p>
    <w:p w:rsidR="00B06C48" w:rsidRDefault="00B06C48" w:rsidP="00B06C48">
      <w:pPr>
        <w:spacing w:line="360" w:lineRule="auto"/>
        <w:ind w:firstLine="567"/>
        <w:rPr>
          <w:rFonts w:ascii="Times New Roman" w:hAnsi="Times New Roman" w:cs="Times New Roman"/>
          <w:sz w:val="28"/>
          <w:szCs w:val="28"/>
          <w:lang w:val="uk-UA"/>
        </w:rPr>
      </w:pPr>
    </w:p>
    <w:p w:rsidR="009C199A" w:rsidRDefault="009C199A" w:rsidP="009C199A">
      <w:pPr>
        <w:spacing w:line="360" w:lineRule="auto"/>
        <w:rPr>
          <w:rFonts w:ascii="Times New Roman" w:hAnsi="Times New Roman" w:cs="Times New Roman"/>
          <w:sz w:val="28"/>
          <w:szCs w:val="28"/>
          <w:lang w:val="uk-UA"/>
        </w:rPr>
      </w:pPr>
    </w:p>
    <w:p w:rsidR="006C4693" w:rsidRPr="00B06C48" w:rsidRDefault="006C4693" w:rsidP="009C199A">
      <w:pPr>
        <w:spacing w:line="360" w:lineRule="auto"/>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Список літератури</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C4693">
        <w:rPr>
          <w:rFonts w:ascii="Times New Roman" w:hAnsi="Times New Roman" w:cs="Times New Roman"/>
          <w:sz w:val="28"/>
          <w:szCs w:val="28"/>
          <w:lang w:val="en-US"/>
        </w:rPr>
        <w:t xml:space="preserve">1. </w:t>
      </w:r>
      <w:r w:rsidRPr="00617E5C">
        <w:rPr>
          <w:rFonts w:ascii="Times New Roman" w:hAnsi="Times New Roman" w:cs="Times New Roman"/>
          <w:sz w:val="28"/>
          <w:szCs w:val="28"/>
        </w:rPr>
        <w:t>Шарлотта</w:t>
      </w:r>
      <w:r w:rsidRPr="006C4693">
        <w:rPr>
          <w:rFonts w:ascii="Times New Roman" w:hAnsi="Times New Roman" w:cs="Times New Roman"/>
          <w:sz w:val="28"/>
          <w:szCs w:val="28"/>
          <w:lang w:val="en-US"/>
        </w:rPr>
        <w:t xml:space="preserve"> </w:t>
      </w:r>
      <w:r w:rsidRPr="00617E5C">
        <w:rPr>
          <w:rFonts w:ascii="Times New Roman" w:hAnsi="Times New Roman" w:cs="Times New Roman"/>
          <w:sz w:val="28"/>
          <w:szCs w:val="28"/>
        </w:rPr>
        <w:t>Бронте</w:t>
      </w:r>
      <w:r w:rsidRPr="006C4693">
        <w:rPr>
          <w:rFonts w:ascii="Times New Roman" w:hAnsi="Times New Roman" w:cs="Times New Roman"/>
          <w:sz w:val="28"/>
          <w:szCs w:val="28"/>
          <w:lang w:val="en-US"/>
        </w:rPr>
        <w:t xml:space="preserve"> </w:t>
      </w:r>
      <w:r w:rsidRPr="00617E5C">
        <w:rPr>
          <w:rFonts w:ascii="Times New Roman" w:hAnsi="Times New Roman" w:cs="Times New Roman"/>
          <w:sz w:val="28"/>
          <w:szCs w:val="28"/>
          <w:lang w:val="en-US"/>
        </w:rPr>
        <w:t>and</w:t>
      </w:r>
      <w:r w:rsidRPr="006C4693">
        <w:rPr>
          <w:rFonts w:ascii="Times New Roman" w:hAnsi="Times New Roman" w:cs="Times New Roman"/>
          <w:sz w:val="28"/>
          <w:szCs w:val="28"/>
          <w:lang w:val="en-US"/>
        </w:rPr>
        <w:t xml:space="preserve"> </w:t>
      </w:r>
      <w:proofErr w:type="gramStart"/>
      <w:r w:rsidRPr="00617E5C">
        <w:rPr>
          <w:rFonts w:ascii="Times New Roman" w:hAnsi="Times New Roman" w:cs="Times New Roman"/>
          <w:sz w:val="28"/>
          <w:szCs w:val="28"/>
          <w:lang w:val="en-US"/>
        </w:rPr>
        <w:t>Another</w:t>
      </w:r>
      <w:proofErr w:type="gramEnd"/>
      <w:r w:rsidRPr="006C4693">
        <w:rPr>
          <w:rFonts w:ascii="Times New Roman" w:hAnsi="Times New Roman" w:cs="Times New Roman"/>
          <w:sz w:val="28"/>
          <w:szCs w:val="28"/>
          <w:lang w:val="en-US"/>
        </w:rPr>
        <w:t xml:space="preserve"> </w:t>
      </w:r>
      <w:r w:rsidRPr="00617E5C">
        <w:rPr>
          <w:rFonts w:ascii="Times New Roman" w:hAnsi="Times New Roman" w:cs="Times New Roman"/>
          <w:sz w:val="28"/>
          <w:szCs w:val="28"/>
          <w:lang w:val="en-US"/>
        </w:rPr>
        <w:t>Lady</w:t>
      </w:r>
      <w:r w:rsidRPr="006C4693">
        <w:rPr>
          <w:rFonts w:ascii="Times New Roman" w:hAnsi="Times New Roman" w:cs="Times New Roman"/>
          <w:sz w:val="28"/>
          <w:szCs w:val="28"/>
          <w:lang w:val="en-US"/>
        </w:rPr>
        <w:t xml:space="preserve">. </w:t>
      </w:r>
      <w:r w:rsidR="00830403">
        <w:rPr>
          <w:rFonts w:ascii="Times New Roman" w:hAnsi="Times New Roman" w:cs="Times New Roman"/>
          <w:sz w:val="28"/>
          <w:szCs w:val="28"/>
        </w:rPr>
        <w:t>Эмма// Сестр</w:t>
      </w:r>
      <w:r w:rsidR="00830403">
        <w:rPr>
          <w:rFonts w:ascii="Times New Roman" w:hAnsi="Times New Roman" w:cs="Times New Roman"/>
          <w:sz w:val="28"/>
          <w:szCs w:val="28"/>
          <w:lang w:val="uk-UA"/>
        </w:rPr>
        <w:t>и</w:t>
      </w:r>
      <w:r w:rsidR="00830403">
        <w:rPr>
          <w:rFonts w:ascii="Times New Roman" w:hAnsi="Times New Roman" w:cs="Times New Roman"/>
          <w:sz w:val="28"/>
          <w:szCs w:val="28"/>
        </w:rPr>
        <w:t xml:space="preserve"> Бронте в</w:t>
      </w:r>
      <w:proofErr w:type="gramStart"/>
      <w:r w:rsidR="00830403">
        <w:rPr>
          <w:rFonts w:ascii="Times New Roman" w:hAnsi="Times New Roman" w:cs="Times New Roman"/>
          <w:sz w:val="28"/>
          <w:szCs w:val="28"/>
        </w:rPr>
        <w:t xml:space="preserve"> А</w:t>
      </w:r>
      <w:proofErr w:type="gramEnd"/>
      <w:r w:rsidR="00830403">
        <w:rPr>
          <w:rFonts w:ascii="Times New Roman" w:hAnsi="Times New Roman" w:cs="Times New Roman"/>
          <w:sz w:val="28"/>
          <w:szCs w:val="28"/>
        </w:rPr>
        <w:t>нгл</w:t>
      </w:r>
      <w:r w:rsidR="00830403">
        <w:rPr>
          <w:rFonts w:ascii="Times New Roman" w:hAnsi="Times New Roman" w:cs="Times New Roman"/>
          <w:sz w:val="28"/>
          <w:szCs w:val="28"/>
          <w:lang w:val="uk-UA"/>
        </w:rPr>
        <w:t>ії</w:t>
      </w:r>
      <w:r w:rsidR="00830403">
        <w:rPr>
          <w:rFonts w:ascii="Times New Roman" w:hAnsi="Times New Roman" w:cs="Times New Roman"/>
          <w:sz w:val="28"/>
          <w:szCs w:val="28"/>
        </w:rPr>
        <w:t xml:space="preserve">. – М.: </w:t>
      </w:r>
      <w:r w:rsidR="00830403">
        <w:rPr>
          <w:rFonts w:ascii="Times New Roman" w:hAnsi="Times New Roman" w:cs="Times New Roman"/>
          <w:sz w:val="28"/>
          <w:szCs w:val="28"/>
          <w:lang w:val="uk-UA"/>
        </w:rPr>
        <w:t>ви</w:t>
      </w:r>
      <w:r w:rsidRPr="00617E5C">
        <w:rPr>
          <w:rFonts w:ascii="Times New Roman" w:hAnsi="Times New Roman" w:cs="Times New Roman"/>
          <w:sz w:val="28"/>
          <w:szCs w:val="28"/>
        </w:rPr>
        <w:t>д. АСТ, 2001</w:t>
      </w:r>
      <w:r>
        <w:rPr>
          <w:rFonts w:ascii="Times New Roman" w:hAnsi="Times New Roman" w:cs="Times New Roman"/>
          <w:sz w:val="28"/>
          <w:szCs w:val="28"/>
          <w:lang w:val="uk-UA"/>
        </w:rPr>
        <w:t>.- 170с.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2. Спарк М. Эмили Бронте // Эти загадочные англичанки. М., 1992.</w:t>
      </w:r>
      <w:r>
        <w:rPr>
          <w:rFonts w:ascii="Times New Roman" w:hAnsi="Times New Roman" w:cs="Times New Roman"/>
          <w:sz w:val="28"/>
          <w:szCs w:val="28"/>
          <w:lang w:val="uk-UA"/>
        </w:rPr>
        <w:t>- 212с.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3. . Гритчук, М.А. Эмилия Бронте и ее роман «Грозовой перевал» /М.А. Гритчук // Bronte E. Wuthering Heights. — М., 1963.</w:t>
      </w:r>
      <w:r>
        <w:rPr>
          <w:rFonts w:ascii="Times New Roman" w:hAnsi="Times New Roman" w:cs="Times New Roman"/>
          <w:sz w:val="28"/>
          <w:szCs w:val="28"/>
          <w:lang w:val="uk-UA"/>
        </w:rPr>
        <w:t xml:space="preserve"> – 155с.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4. Вульф В. Эссе. – М.: изд. АСТ, 2004. С. 809-813.</w:t>
      </w:r>
      <w:r>
        <w:rPr>
          <w:rFonts w:ascii="Times New Roman" w:hAnsi="Times New Roman" w:cs="Times New Roman"/>
          <w:sz w:val="28"/>
          <w:szCs w:val="28"/>
          <w:lang w:val="uk-UA"/>
        </w:rPr>
        <w:t xml:space="preserve"> </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5. Кеттл, А. Эмилия Бронте: «Грозовой перевал» / А. Кеттл //Введение в историю английского романа. — М.: Прогресс, 1966.</w:t>
      </w:r>
      <w:r>
        <w:rPr>
          <w:rFonts w:ascii="Times New Roman" w:hAnsi="Times New Roman" w:cs="Times New Roman"/>
          <w:sz w:val="28"/>
          <w:szCs w:val="28"/>
          <w:lang w:val="uk-UA"/>
        </w:rPr>
        <w:t xml:space="preserve"> – 194с.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6. Моэм, У.С. Эмили Бронте и Грозовой перевал / У.С. Моэм //Бронте Ш.and Another Lady. Эмма. — М.: Фолио, 2001.</w:t>
      </w:r>
      <w:r>
        <w:rPr>
          <w:rFonts w:ascii="Times New Roman" w:hAnsi="Times New Roman" w:cs="Times New Roman"/>
          <w:sz w:val="28"/>
          <w:szCs w:val="28"/>
          <w:lang w:val="uk-UA"/>
        </w:rPr>
        <w:t xml:space="preserve"> – 202с.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7.</w:t>
      </w:r>
      <w:r w:rsidRPr="00617E5C">
        <w:rPr>
          <w:rFonts w:ascii="Times New Roman" w:hAnsi="Times New Roman" w:cs="Times New Roman"/>
          <w:sz w:val="28"/>
        </w:rPr>
        <w:t xml:space="preserve"> </w:t>
      </w:r>
      <w:r w:rsidRPr="00617E5C">
        <w:rPr>
          <w:rFonts w:ascii="Times New Roman" w:hAnsi="Times New Roman" w:cs="Times New Roman"/>
          <w:sz w:val="28"/>
          <w:szCs w:val="28"/>
        </w:rPr>
        <w:t>. Притчетт, В.С. Непримиримые воители «Грозового перевала» / В.С. Притчетт // Бронте Ш. and Another Lady. Эмма. — М.:Фолио, 2001.</w:t>
      </w:r>
      <w:r>
        <w:rPr>
          <w:rFonts w:ascii="Times New Roman" w:hAnsi="Times New Roman" w:cs="Times New Roman"/>
          <w:sz w:val="28"/>
          <w:szCs w:val="28"/>
          <w:lang w:val="uk-UA"/>
        </w:rPr>
        <w:t xml:space="preserve"> – 189с.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8. Бронте, Ш. Предисловие редактора к новому изданию «Грозового перевала» / Ш. Бронте // Писатели Англии о литературе XIX -XX веков. — М., 1981.</w:t>
      </w:r>
      <w:r>
        <w:rPr>
          <w:rFonts w:ascii="Times New Roman" w:hAnsi="Times New Roman" w:cs="Times New Roman"/>
          <w:sz w:val="28"/>
          <w:szCs w:val="28"/>
          <w:lang w:val="uk-UA"/>
        </w:rPr>
        <w:t xml:space="preserve"> – 204с.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9. Дьяконова Н.А</w:t>
      </w:r>
      <w:r w:rsidR="00830403">
        <w:rPr>
          <w:rFonts w:ascii="Times New Roman" w:hAnsi="Times New Roman" w:cs="Times New Roman"/>
          <w:sz w:val="28"/>
          <w:szCs w:val="28"/>
        </w:rPr>
        <w:t xml:space="preserve">. </w:t>
      </w:r>
      <w:proofErr w:type="gramStart"/>
      <w:r w:rsidR="00830403">
        <w:rPr>
          <w:rFonts w:ascii="Times New Roman" w:hAnsi="Times New Roman" w:cs="Times New Roman"/>
          <w:sz w:val="28"/>
          <w:szCs w:val="28"/>
        </w:rPr>
        <w:t>Англ</w:t>
      </w:r>
      <w:proofErr w:type="gramEnd"/>
      <w:r w:rsidR="00830403">
        <w:rPr>
          <w:rFonts w:ascii="Times New Roman" w:hAnsi="Times New Roman" w:cs="Times New Roman"/>
          <w:sz w:val="28"/>
          <w:szCs w:val="28"/>
          <w:lang w:val="uk-UA"/>
        </w:rPr>
        <w:t>і</w:t>
      </w:r>
      <w:r w:rsidR="00830403">
        <w:rPr>
          <w:rFonts w:ascii="Times New Roman" w:hAnsi="Times New Roman" w:cs="Times New Roman"/>
          <w:sz w:val="28"/>
          <w:szCs w:val="28"/>
        </w:rPr>
        <w:t>йс</w:t>
      </w:r>
      <w:r w:rsidR="00830403">
        <w:rPr>
          <w:rFonts w:ascii="Times New Roman" w:hAnsi="Times New Roman" w:cs="Times New Roman"/>
          <w:sz w:val="28"/>
          <w:szCs w:val="28"/>
          <w:lang w:val="uk-UA"/>
        </w:rPr>
        <w:t>ь</w:t>
      </w:r>
      <w:r w:rsidR="00830403">
        <w:rPr>
          <w:rFonts w:ascii="Times New Roman" w:hAnsi="Times New Roman" w:cs="Times New Roman"/>
          <w:sz w:val="28"/>
          <w:szCs w:val="28"/>
        </w:rPr>
        <w:t>кий романтизм. Проблем</w:t>
      </w:r>
      <w:r w:rsidR="00830403">
        <w:rPr>
          <w:rFonts w:ascii="Times New Roman" w:hAnsi="Times New Roman" w:cs="Times New Roman"/>
          <w:sz w:val="28"/>
          <w:szCs w:val="28"/>
          <w:lang w:val="uk-UA"/>
        </w:rPr>
        <w:t>и</w:t>
      </w:r>
      <w:r w:rsidR="00830403">
        <w:rPr>
          <w:rFonts w:ascii="Times New Roman" w:hAnsi="Times New Roman" w:cs="Times New Roman"/>
          <w:sz w:val="28"/>
          <w:szCs w:val="28"/>
        </w:rPr>
        <w:t xml:space="preserve"> </w:t>
      </w:r>
      <w:r w:rsidR="00830403">
        <w:rPr>
          <w:rFonts w:ascii="Times New Roman" w:hAnsi="Times New Roman" w:cs="Times New Roman"/>
          <w:sz w:val="28"/>
          <w:szCs w:val="28"/>
          <w:lang w:val="uk-UA"/>
        </w:rPr>
        <w:t>е</w:t>
      </w:r>
      <w:r w:rsidRPr="00617E5C">
        <w:rPr>
          <w:rFonts w:ascii="Times New Roman" w:hAnsi="Times New Roman" w:cs="Times New Roman"/>
          <w:sz w:val="28"/>
          <w:szCs w:val="28"/>
        </w:rPr>
        <w:t>стетики. — М.: Наука, 1978.</w:t>
      </w:r>
      <w:r>
        <w:rPr>
          <w:rFonts w:ascii="Times New Roman" w:hAnsi="Times New Roman" w:cs="Times New Roman"/>
          <w:sz w:val="28"/>
          <w:szCs w:val="28"/>
          <w:lang w:val="uk-UA"/>
        </w:rPr>
        <w:t xml:space="preserve"> – 292с.</w:t>
      </w:r>
    </w:p>
    <w:p w:rsidR="006C4693" w:rsidRPr="00617E5C" w:rsidRDefault="006C4693" w:rsidP="006C4693">
      <w:pPr>
        <w:pStyle w:val="a4"/>
        <w:widowControl w:val="0"/>
        <w:spacing w:line="360" w:lineRule="auto"/>
        <w:jc w:val="both"/>
        <w:rPr>
          <w:rFonts w:ascii="Times New Roman" w:hAnsi="Times New Roman" w:cs="Times New Roman"/>
          <w:sz w:val="28"/>
          <w:szCs w:val="28"/>
        </w:rPr>
      </w:pPr>
      <w:r w:rsidRPr="00617E5C">
        <w:rPr>
          <w:rFonts w:ascii="Times New Roman" w:hAnsi="Times New Roman" w:cs="Times New Roman"/>
          <w:sz w:val="28"/>
          <w:szCs w:val="28"/>
        </w:rPr>
        <w:t>10. http://loveread.ws/view_global.php?id=4519</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11.</w:t>
      </w:r>
      <w:r w:rsidRPr="00617E5C">
        <w:rPr>
          <w:rFonts w:ascii="Times New Roman" w:hAnsi="Times New Roman" w:cs="Times New Roman"/>
          <w:sz w:val="28"/>
        </w:rPr>
        <w:t xml:space="preserve"> </w:t>
      </w:r>
      <w:r w:rsidRPr="00617E5C">
        <w:rPr>
          <w:rFonts w:ascii="Times New Roman" w:hAnsi="Times New Roman" w:cs="Times New Roman"/>
          <w:sz w:val="28"/>
          <w:szCs w:val="28"/>
        </w:rPr>
        <w:t xml:space="preserve">Елистратова, А.А. К проблеме отношения реализма и романтизма (на материале истории английской литературы конца </w:t>
      </w:r>
      <w:r w:rsidRPr="00617E5C">
        <w:rPr>
          <w:rFonts w:ascii="Times New Roman" w:hAnsi="Times New Roman" w:cs="Times New Roman"/>
          <w:sz w:val="28"/>
          <w:szCs w:val="28"/>
          <w:lang w:val="en-US"/>
        </w:rPr>
        <w:t>XVIII</w:t>
      </w:r>
      <w:r w:rsidRPr="00617E5C">
        <w:rPr>
          <w:rFonts w:ascii="Times New Roman" w:hAnsi="Times New Roman" w:cs="Times New Roman"/>
          <w:sz w:val="28"/>
          <w:szCs w:val="28"/>
        </w:rPr>
        <w:t xml:space="preserve"> -начала </w:t>
      </w:r>
      <w:r w:rsidRPr="00617E5C">
        <w:rPr>
          <w:rFonts w:ascii="Times New Roman" w:hAnsi="Times New Roman" w:cs="Times New Roman"/>
          <w:sz w:val="28"/>
          <w:szCs w:val="28"/>
          <w:lang w:val="en-US"/>
        </w:rPr>
        <w:t>XIX</w:t>
      </w:r>
      <w:r w:rsidRPr="00617E5C">
        <w:rPr>
          <w:rFonts w:ascii="Times New Roman" w:hAnsi="Times New Roman" w:cs="Times New Roman"/>
          <w:sz w:val="28"/>
          <w:szCs w:val="28"/>
        </w:rPr>
        <w:t xml:space="preserve"> вв.) / А.А. Елистратова // Вопросы литературы. -1957.</w:t>
      </w:r>
      <w:r>
        <w:rPr>
          <w:rFonts w:ascii="Times New Roman" w:hAnsi="Times New Roman" w:cs="Times New Roman"/>
          <w:sz w:val="28"/>
          <w:szCs w:val="28"/>
          <w:lang w:val="uk-UA"/>
        </w:rPr>
        <w:t xml:space="preserve"> – 274с.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12. Головенченко Ф.М. Введение в литературоведение. — М.: Высшая школа.</w:t>
      </w:r>
      <w:r>
        <w:rPr>
          <w:rFonts w:ascii="Times New Roman" w:hAnsi="Times New Roman" w:cs="Times New Roman"/>
          <w:sz w:val="28"/>
          <w:szCs w:val="28"/>
          <w:lang w:val="uk-UA"/>
        </w:rPr>
        <w:t xml:space="preserve"> – 318с.</w:t>
      </w:r>
    </w:p>
    <w:p w:rsidR="006C4693" w:rsidRP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13.</w:t>
      </w:r>
      <w:r w:rsidRPr="00617E5C">
        <w:rPr>
          <w:rFonts w:ascii="Times New Roman" w:hAnsi="Times New Roman" w:cs="Times New Roman"/>
          <w:sz w:val="28"/>
        </w:rPr>
        <w:t xml:space="preserve"> </w:t>
      </w:r>
      <w:r w:rsidRPr="00617E5C">
        <w:rPr>
          <w:rFonts w:ascii="Times New Roman" w:hAnsi="Times New Roman" w:cs="Times New Roman"/>
          <w:sz w:val="28"/>
          <w:szCs w:val="28"/>
        </w:rPr>
        <w:t>Арнольд И.В. Стилистика современного английского языка. — М.: Просвещение.</w:t>
      </w:r>
      <w:r>
        <w:rPr>
          <w:rFonts w:ascii="Times New Roman" w:hAnsi="Times New Roman" w:cs="Times New Roman"/>
          <w:sz w:val="28"/>
          <w:szCs w:val="28"/>
          <w:lang w:val="uk-UA"/>
        </w:rPr>
        <w:t xml:space="preserve"> – 299с.</w:t>
      </w:r>
    </w:p>
    <w:p w:rsidR="006C4693" w:rsidRDefault="006C4693" w:rsidP="006C4693">
      <w:pPr>
        <w:pStyle w:val="a4"/>
        <w:widowControl w:val="0"/>
        <w:spacing w:line="360" w:lineRule="auto"/>
        <w:jc w:val="both"/>
        <w:rPr>
          <w:rFonts w:ascii="Times New Roman" w:hAnsi="Times New Roman" w:cs="Times New Roman"/>
          <w:sz w:val="28"/>
          <w:szCs w:val="28"/>
          <w:lang w:val="uk-UA"/>
        </w:rPr>
      </w:pPr>
      <w:r w:rsidRPr="00617E5C">
        <w:rPr>
          <w:rFonts w:ascii="Times New Roman" w:hAnsi="Times New Roman" w:cs="Times New Roman"/>
          <w:sz w:val="28"/>
          <w:szCs w:val="28"/>
        </w:rPr>
        <w:t>14. Шевченко Н.В. Основы лингвистики текста. — М.: Приориздат.</w:t>
      </w:r>
      <w:r>
        <w:rPr>
          <w:rFonts w:ascii="Times New Roman" w:hAnsi="Times New Roman" w:cs="Times New Roman"/>
          <w:sz w:val="28"/>
          <w:szCs w:val="28"/>
          <w:lang w:val="uk-UA"/>
        </w:rPr>
        <w:t xml:space="preserve"> – 245с.</w:t>
      </w:r>
    </w:p>
    <w:p w:rsidR="006C4693" w:rsidRPr="006C4693" w:rsidRDefault="00830403" w:rsidP="006C4693">
      <w:pPr>
        <w:pStyle w:val="a4"/>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 Митрофанова Е. Роковая тайна сестер Бронте.М.:изд.Терра – Книжный клуб, 2008. – 287с.</w:t>
      </w:r>
    </w:p>
    <w:p w:rsidR="006C4693" w:rsidRPr="006D5E7D" w:rsidRDefault="006C4693" w:rsidP="006C4693">
      <w:pPr>
        <w:pStyle w:val="a4"/>
        <w:widowControl w:val="0"/>
        <w:spacing w:line="360" w:lineRule="auto"/>
        <w:jc w:val="center"/>
        <w:rPr>
          <w:rFonts w:ascii="Times New Roman" w:hAnsi="Times New Roman" w:cs="Times New Roman"/>
          <w:color w:val="FFFFFF" w:themeColor="background1"/>
          <w:sz w:val="28"/>
          <w:szCs w:val="28"/>
          <w:lang w:val="uk-UA"/>
        </w:rPr>
      </w:pPr>
      <w:r w:rsidRPr="00617E5C">
        <w:rPr>
          <w:rFonts w:ascii="Times New Roman" w:hAnsi="Times New Roman" w:cs="Times New Roman"/>
          <w:color w:val="FFFFFF" w:themeColor="background1"/>
          <w:sz w:val="28"/>
          <w:szCs w:val="28"/>
        </w:rPr>
        <w:t>Размещено на Allbest.ur</w:t>
      </w:r>
    </w:p>
    <w:p w:rsidR="006C4693" w:rsidRPr="006C4693" w:rsidRDefault="006C4693" w:rsidP="006C4693">
      <w:pPr>
        <w:spacing w:line="360" w:lineRule="auto"/>
        <w:rPr>
          <w:rFonts w:ascii="Times New Roman" w:hAnsi="Times New Roman" w:cs="Times New Roman"/>
          <w:sz w:val="28"/>
          <w:szCs w:val="28"/>
          <w:lang w:val="uk-UA"/>
        </w:rPr>
      </w:pPr>
    </w:p>
    <w:sectPr w:rsidR="006C4693" w:rsidRPr="006C4693" w:rsidSect="00477F28">
      <w:headerReference w:type="default" r:id="rId7"/>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AA0" w:rsidRDefault="00554AA0" w:rsidP="009C199A">
      <w:pPr>
        <w:spacing w:after="0" w:line="240" w:lineRule="auto"/>
      </w:pPr>
      <w:r>
        <w:separator/>
      </w:r>
    </w:p>
  </w:endnote>
  <w:endnote w:type="continuationSeparator" w:id="0">
    <w:p w:rsidR="00554AA0" w:rsidRDefault="00554AA0" w:rsidP="009C19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AA0" w:rsidRDefault="00554AA0" w:rsidP="009C199A">
      <w:pPr>
        <w:spacing w:after="0" w:line="240" w:lineRule="auto"/>
      </w:pPr>
      <w:r>
        <w:separator/>
      </w:r>
    </w:p>
  </w:footnote>
  <w:footnote w:type="continuationSeparator" w:id="0">
    <w:p w:rsidR="00554AA0" w:rsidRDefault="00554AA0" w:rsidP="009C199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401102"/>
      <w:docPartObj>
        <w:docPartGallery w:val="Page Numbers (Top of Page)"/>
        <w:docPartUnique/>
      </w:docPartObj>
    </w:sdtPr>
    <w:sdtContent>
      <w:p w:rsidR="009C199A" w:rsidRDefault="009C199A">
        <w:pPr>
          <w:pStyle w:val="a5"/>
          <w:jc w:val="right"/>
        </w:pPr>
        <w:fldSimple w:instr=" PAGE   \* MERGEFORMAT ">
          <w:r w:rsidR="00F51C32">
            <w:rPr>
              <w:noProof/>
            </w:rPr>
            <w:t>32</w:t>
          </w:r>
        </w:fldSimple>
      </w:p>
    </w:sdtContent>
  </w:sdt>
  <w:p w:rsidR="009C199A" w:rsidRDefault="009C199A">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61C92"/>
    <w:multiLevelType w:val="multilevel"/>
    <w:tmpl w:val="7F0C4E0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7D4B7411"/>
    <w:multiLevelType w:val="multilevel"/>
    <w:tmpl w:val="264EF6D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characterSpacingControl w:val="doNotCompress"/>
  <w:footnotePr>
    <w:footnote w:id="-1"/>
    <w:footnote w:id="0"/>
  </w:footnotePr>
  <w:endnotePr>
    <w:endnote w:id="-1"/>
    <w:endnote w:id="0"/>
  </w:endnotePr>
  <w:compat/>
  <w:rsids>
    <w:rsidRoot w:val="00667261"/>
    <w:rsid w:val="000015F8"/>
    <w:rsid w:val="00054E4A"/>
    <w:rsid w:val="0007091F"/>
    <w:rsid w:val="00082085"/>
    <w:rsid w:val="000F1D32"/>
    <w:rsid w:val="00136F3B"/>
    <w:rsid w:val="00137950"/>
    <w:rsid w:val="00146E29"/>
    <w:rsid w:val="0015355A"/>
    <w:rsid w:val="00182C55"/>
    <w:rsid w:val="00197570"/>
    <w:rsid w:val="001A2E6E"/>
    <w:rsid w:val="001B2950"/>
    <w:rsid w:val="001C58FA"/>
    <w:rsid w:val="00205247"/>
    <w:rsid w:val="00232D74"/>
    <w:rsid w:val="002573AA"/>
    <w:rsid w:val="002628D3"/>
    <w:rsid w:val="00282F9D"/>
    <w:rsid w:val="0029607C"/>
    <w:rsid w:val="00296181"/>
    <w:rsid w:val="002B62E9"/>
    <w:rsid w:val="002C7F47"/>
    <w:rsid w:val="002D6974"/>
    <w:rsid w:val="002E395C"/>
    <w:rsid w:val="00313CB5"/>
    <w:rsid w:val="00327EE6"/>
    <w:rsid w:val="00333AD0"/>
    <w:rsid w:val="00340ABD"/>
    <w:rsid w:val="00371623"/>
    <w:rsid w:val="0037624D"/>
    <w:rsid w:val="00377AFD"/>
    <w:rsid w:val="00377F31"/>
    <w:rsid w:val="003A6768"/>
    <w:rsid w:val="00424681"/>
    <w:rsid w:val="00437697"/>
    <w:rsid w:val="00440C8A"/>
    <w:rsid w:val="004453A8"/>
    <w:rsid w:val="00477F28"/>
    <w:rsid w:val="00480824"/>
    <w:rsid w:val="00490FDA"/>
    <w:rsid w:val="004B42DA"/>
    <w:rsid w:val="004E1E0C"/>
    <w:rsid w:val="004E2AFC"/>
    <w:rsid w:val="0051077C"/>
    <w:rsid w:val="00513680"/>
    <w:rsid w:val="00537CF6"/>
    <w:rsid w:val="00554AA0"/>
    <w:rsid w:val="00555542"/>
    <w:rsid w:val="005778E1"/>
    <w:rsid w:val="005856E7"/>
    <w:rsid w:val="005A0EB7"/>
    <w:rsid w:val="005B6B44"/>
    <w:rsid w:val="005B6BD2"/>
    <w:rsid w:val="005B6F69"/>
    <w:rsid w:val="005C12AB"/>
    <w:rsid w:val="005D116E"/>
    <w:rsid w:val="005F10BD"/>
    <w:rsid w:val="006120B3"/>
    <w:rsid w:val="00626738"/>
    <w:rsid w:val="00631CE5"/>
    <w:rsid w:val="006529C8"/>
    <w:rsid w:val="006542CE"/>
    <w:rsid w:val="00667261"/>
    <w:rsid w:val="0066793B"/>
    <w:rsid w:val="006C4693"/>
    <w:rsid w:val="006C5BAD"/>
    <w:rsid w:val="00701FD4"/>
    <w:rsid w:val="00757CD0"/>
    <w:rsid w:val="00790283"/>
    <w:rsid w:val="00790671"/>
    <w:rsid w:val="007B4B33"/>
    <w:rsid w:val="007C0EB5"/>
    <w:rsid w:val="007E314B"/>
    <w:rsid w:val="007F295A"/>
    <w:rsid w:val="0080429B"/>
    <w:rsid w:val="008218AB"/>
    <w:rsid w:val="00830403"/>
    <w:rsid w:val="00837DA5"/>
    <w:rsid w:val="0087578B"/>
    <w:rsid w:val="00876412"/>
    <w:rsid w:val="00894696"/>
    <w:rsid w:val="008C42D8"/>
    <w:rsid w:val="008D0E1A"/>
    <w:rsid w:val="00903226"/>
    <w:rsid w:val="00904509"/>
    <w:rsid w:val="009120E9"/>
    <w:rsid w:val="009207DF"/>
    <w:rsid w:val="00952867"/>
    <w:rsid w:val="00962999"/>
    <w:rsid w:val="00965A8D"/>
    <w:rsid w:val="0097295A"/>
    <w:rsid w:val="009C199A"/>
    <w:rsid w:val="009C6C4C"/>
    <w:rsid w:val="009D7F1F"/>
    <w:rsid w:val="009E6C2F"/>
    <w:rsid w:val="009F2B0F"/>
    <w:rsid w:val="009F4E5F"/>
    <w:rsid w:val="00A62478"/>
    <w:rsid w:val="00A746D5"/>
    <w:rsid w:val="00A77A05"/>
    <w:rsid w:val="00A84D20"/>
    <w:rsid w:val="00A96A35"/>
    <w:rsid w:val="00AC5D62"/>
    <w:rsid w:val="00B06C48"/>
    <w:rsid w:val="00B141F3"/>
    <w:rsid w:val="00B2129F"/>
    <w:rsid w:val="00B479BF"/>
    <w:rsid w:val="00B47BFD"/>
    <w:rsid w:val="00B71979"/>
    <w:rsid w:val="00B84474"/>
    <w:rsid w:val="00BC5E80"/>
    <w:rsid w:val="00BD3BE9"/>
    <w:rsid w:val="00BE09F6"/>
    <w:rsid w:val="00BE1547"/>
    <w:rsid w:val="00BE38A6"/>
    <w:rsid w:val="00BF60A5"/>
    <w:rsid w:val="00C20C40"/>
    <w:rsid w:val="00C56305"/>
    <w:rsid w:val="00C80C18"/>
    <w:rsid w:val="00C90A9A"/>
    <w:rsid w:val="00CA471B"/>
    <w:rsid w:val="00CC0ACD"/>
    <w:rsid w:val="00CC737B"/>
    <w:rsid w:val="00CD0B0B"/>
    <w:rsid w:val="00CE5EC3"/>
    <w:rsid w:val="00D5041C"/>
    <w:rsid w:val="00D53911"/>
    <w:rsid w:val="00DB6EC0"/>
    <w:rsid w:val="00DC17C2"/>
    <w:rsid w:val="00DE32AC"/>
    <w:rsid w:val="00DE3AEB"/>
    <w:rsid w:val="00DF3EA8"/>
    <w:rsid w:val="00DF5898"/>
    <w:rsid w:val="00E1795A"/>
    <w:rsid w:val="00E23FE6"/>
    <w:rsid w:val="00E43A3D"/>
    <w:rsid w:val="00E779D8"/>
    <w:rsid w:val="00E802C2"/>
    <w:rsid w:val="00EF376E"/>
    <w:rsid w:val="00F014DD"/>
    <w:rsid w:val="00F01F9D"/>
    <w:rsid w:val="00F360EE"/>
    <w:rsid w:val="00F36953"/>
    <w:rsid w:val="00F51C32"/>
    <w:rsid w:val="00FA5E4E"/>
    <w:rsid w:val="00FC4C4C"/>
    <w:rsid w:val="00FE43CA"/>
    <w:rsid w:val="00FF12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A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7F47"/>
    <w:pPr>
      <w:ind w:left="720"/>
      <w:contextualSpacing/>
    </w:pPr>
  </w:style>
  <w:style w:type="paragraph" w:styleId="a4">
    <w:name w:val="No Spacing"/>
    <w:uiPriority w:val="1"/>
    <w:qFormat/>
    <w:rsid w:val="006C4693"/>
    <w:pPr>
      <w:spacing w:after="0" w:line="240" w:lineRule="auto"/>
    </w:pPr>
    <w:rPr>
      <w:rFonts w:eastAsia="Times New Roman"/>
    </w:rPr>
  </w:style>
  <w:style w:type="character" w:customStyle="1" w:styleId="2">
    <w:name w:val="Основной текст 2 Знак"/>
    <w:basedOn w:val="a0"/>
    <w:link w:val="20"/>
    <w:semiHidden/>
    <w:locked/>
    <w:rsid w:val="00830403"/>
    <w:rPr>
      <w:rFonts w:ascii="Calibri" w:eastAsia="Calibri" w:hAnsi="Calibri"/>
      <w:sz w:val="28"/>
      <w:szCs w:val="24"/>
      <w:lang w:val="uk-UA" w:eastAsia="ru-RU"/>
    </w:rPr>
  </w:style>
  <w:style w:type="paragraph" w:styleId="20">
    <w:name w:val="Body Text 2"/>
    <w:basedOn w:val="a"/>
    <w:link w:val="2"/>
    <w:semiHidden/>
    <w:rsid w:val="00830403"/>
    <w:pPr>
      <w:spacing w:after="0" w:line="360" w:lineRule="auto"/>
      <w:ind w:right="539"/>
    </w:pPr>
    <w:rPr>
      <w:rFonts w:ascii="Calibri" w:eastAsia="Calibri" w:hAnsi="Calibri"/>
      <w:sz w:val="28"/>
      <w:szCs w:val="24"/>
      <w:lang w:val="uk-UA" w:eastAsia="ru-RU"/>
    </w:rPr>
  </w:style>
  <w:style w:type="character" w:customStyle="1" w:styleId="21">
    <w:name w:val="Основной текст 2 Знак1"/>
    <w:basedOn w:val="a0"/>
    <w:link w:val="20"/>
    <w:uiPriority w:val="99"/>
    <w:semiHidden/>
    <w:rsid w:val="00830403"/>
  </w:style>
  <w:style w:type="paragraph" w:styleId="a5">
    <w:name w:val="header"/>
    <w:basedOn w:val="a"/>
    <w:link w:val="a6"/>
    <w:uiPriority w:val="99"/>
    <w:unhideWhenUsed/>
    <w:rsid w:val="009C19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C199A"/>
  </w:style>
  <w:style w:type="paragraph" w:styleId="a7">
    <w:name w:val="footer"/>
    <w:basedOn w:val="a"/>
    <w:link w:val="a8"/>
    <w:uiPriority w:val="99"/>
    <w:semiHidden/>
    <w:unhideWhenUsed/>
    <w:rsid w:val="009C199A"/>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9C199A"/>
  </w:style>
  <w:style w:type="paragraph" w:styleId="a9">
    <w:name w:val="Body Text"/>
    <w:basedOn w:val="a"/>
    <w:link w:val="aa"/>
    <w:uiPriority w:val="99"/>
    <w:semiHidden/>
    <w:unhideWhenUsed/>
    <w:rsid w:val="009C199A"/>
    <w:pPr>
      <w:spacing w:after="120"/>
    </w:pPr>
  </w:style>
  <w:style w:type="character" w:customStyle="1" w:styleId="aa">
    <w:name w:val="Основной текст Знак"/>
    <w:basedOn w:val="a0"/>
    <w:link w:val="a9"/>
    <w:uiPriority w:val="99"/>
    <w:semiHidden/>
    <w:rsid w:val="009C199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457</TotalTime>
  <Pages>32</Pages>
  <Words>7549</Words>
  <Characters>43030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5</cp:revision>
  <dcterms:created xsi:type="dcterms:W3CDTF">2014-12-14T12:01:00Z</dcterms:created>
  <dcterms:modified xsi:type="dcterms:W3CDTF">2014-12-14T20:29:00Z</dcterms:modified>
</cp:coreProperties>
</file>