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64A0" w14:textId="77D08F7F" w:rsidR="00612CC1" w:rsidRDefault="00612CC1" w:rsidP="00E801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AB1F6A9" w14:textId="032FFC75" w:rsidR="00612CC1" w:rsidRDefault="00612CC1" w:rsidP="00612CC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2F4D338" w14:textId="5761FB3C" w:rsidR="0017626D" w:rsidRPr="00EB069B" w:rsidRDefault="0017626D" w:rsidP="001762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06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ОСОБЛИВОСТІ </w:t>
      </w:r>
      <w:r w:rsidR="00EB069B" w:rsidRPr="00EB069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КОРЕКЦІЙНОЇ</w:t>
      </w:r>
      <w:r w:rsidRPr="00EB06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ДОПОМОГИ ДІТЯМ ІЗ ЗПР </w:t>
      </w:r>
      <w:r w:rsidR="00EB069B" w:rsidRPr="00EB069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ШЛЯХУ ЇХ СОЦІАЛІЗАЦІЇ</w:t>
      </w:r>
    </w:p>
    <w:p w14:paraId="5850957F" w14:textId="77777777" w:rsidR="00612CC1" w:rsidRPr="002754AE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CC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F4D48">
        <w:rPr>
          <w:rFonts w:ascii="Times New Roman" w:hAnsi="Times New Roman" w:cs="Times New Roman"/>
          <w:sz w:val="28"/>
          <w:szCs w:val="28"/>
        </w:rPr>
        <w:t xml:space="preserve">оціалізація кожної людини є одним з найголовніших умов життя. Людина не може існувати поодинці, тобто їй життєво необхідно підтримувати стосунки і відносини з іншими людьми. А коли це стосується дитини з особливими освітніми потребами, то цьому </w:t>
      </w:r>
      <w:r w:rsidRPr="00EB4276">
        <w:rPr>
          <w:rFonts w:ascii="Times New Roman" w:hAnsi="Times New Roman" w:cs="Times New Roman"/>
          <w:sz w:val="28"/>
          <w:szCs w:val="28"/>
        </w:rPr>
        <w:t>надається</w:t>
      </w:r>
      <w:r w:rsidRPr="00BF4D48">
        <w:rPr>
          <w:rFonts w:ascii="Times New Roman" w:hAnsi="Times New Roman" w:cs="Times New Roman"/>
          <w:sz w:val="28"/>
          <w:szCs w:val="28"/>
        </w:rPr>
        <w:t xml:space="preserve"> ще більш </w:t>
      </w:r>
      <w:r w:rsidRPr="00EB4276">
        <w:rPr>
          <w:rFonts w:ascii="Times New Roman" w:hAnsi="Times New Roman" w:cs="Times New Roman"/>
          <w:sz w:val="28"/>
          <w:szCs w:val="28"/>
        </w:rPr>
        <w:t>важливе значення,</w:t>
      </w:r>
      <w:r w:rsidRPr="00BF4D48">
        <w:rPr>
          <w:rFonts w:ascii="Times New Roman" w:hAnsi="Times New Roman" w:cs="Times New Roman"/>
          <w:sz w:val="28"/>
          <w:szCs w:val="28"/>
        </w:rPr>
        <w:t xml:space="preserve"> бо вона не в усьому здатна пізнавати світ </w:t>
      </w:r>
      <w:r w:rsidRPr="00EB4276">
        <w:rPr>
          <w:rFonts w:ascii="Times New Roman" w:hAnsi="Times New Roman" w:cs="Times New Roman"/>
          <w:sz w:val="28"/>
          <w:szCs w:val="28"/>
        </w:rPr>
        <w:t>сама, їй потрібна додаткова допомога у пізнанні та навчанні, особливий підхід.</w:t>
      </w:r>
      <w:r w:rsidRPr="00BF4D48">
        <w:rPr>
          <w:rFonts w:ascii="Times New Roman" w:hAnsi="Times New Roman" w:cs="Times New Roman"/>
          <w:sz w:val="28"/>
          <w:szCs w:val="28"/>
        </w:rPr>
        <w:t xml:space="preserve"> Хоча коли дитина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здорова,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F4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BF4D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4D48">
        <w:rPr>
          <w:rFonts w:ascii="Times New Roman" w:hAnsi="Times New Roman" w:cs="Times New Roman"/>
          <w:sz w:val="28"/>
          <w:szCs w:val="28"/>
        </w:rPr>
        <w:t xml:space="preserve">треба приділяти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F4D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4D48">
        <w:rPr>
          <w:rFonts w:ascii="Times New Roman" w:hAnsi="Times New Roman" w:cs="Times New Roman"/>
          <w:sz w:val="28"/>
          <w:szCs w:val="28"/>
        </w:rPr>
        <w:t xml:space="preserve">Але в сучасному світі часто зустрічається випадки, коли вихованню дитини приділяється не достатньо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BF4D48">
        <w:rPr>
          <w:rFonts w:ascii="Times New Roman" w:hAnsi="Times New Roman" w:cs="Times New Roman"/>
          <w:sz w:val="28"/>
          <w:szCs w:val="28"/>
        </w:rPr>
        <w:t xml:space="preserve">наслідок чого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пізнавальні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4D48">
        <w:rPr>
          <w:rFonts w:ascii="Times New Roman" w:hAnsi="Times New Roman" w:cs="Times New Roman"/>
          <w:sz w:val="28"/>
          <w:szCs w:val="28"/>
        </w:rPr>
        <w:t>дитин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починають</w:t>
      </w:r>
      <w:proofErr w:type="spellEnd"/>
      <w:r w:rsidRPr="00BF4D48">
        <w:rPr>
          <w:rFonts w:ascii="Times New Roman" w:hAnsi="Times New Roman" w:cs="Times New Roman"/>
          <w:sz w:val="28"/>
          <w:szCs w:val="28"/>
        </w:rPr>
        <w:t xml:space="preserve"> розвиватися з відставаннями.</w:t>
      </w:r>
    </w:p>
    <w:p w14:paraId="26841CC1" w14:textId="77777777" w:rsidR="00612CC1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48">
        <w:rPr>
          <w:rFonts w:ascii="Times New Roman" w:hAnsi="Times New Roman" w:cs="Times New Roman"/>
          <w:sz w:val="28"/>
          <w:szCs w:val="28"/>
        </w:rPr>
        <w:t xml:space="preserve">Затримка психічного розвитку (ЗПР) </w:t>
      </w:r>
      <w:r w:rsidRPr="00EB4276">
        <w:rPr>
          <w:rFonts w:ascii="Times New Roman" w:hAnsi="Times New Roman" w:cs="Times New Roman"/>
          <w:sz w:val="28"/>
          <w:szCs w:val="28"/>
        </w:rPr>
        <w:t>є межовим</w:t>
      </w:r>
      <w:r w:rsidRPr="00BF4D48">
        <w:rPr>
          <w:rFonts w:ascii="Times New Roman" w:hAnsi="Times New Roman" w:cs="Times New Roman"/>
          <w:sz w:val="28"/>
          <w:szCs w:val="28"/>
        </w:rPr>
        <w:t xml:space="preserve"> </w:t>
      </w:r>
      <w:r w:rsidRPr="00EB4276">
        <w:rPr>
          <w:rFonts w:ascii="Times New Roman" w:hAnsi="Times New Roman" w:cs="Times New Roman"/>
          <w:sz w:val="28"/>
          <w:szCs w:val="28"/>
        </w:rPr>
        <w:t>станом</w:t>
      </w:r>
      <w:r w:rsidRPr="00BF4D48">
        <w:rPr>
          <w:rFonts w:ascii="Times New Roman" w:hAnsi="Times New Roman" w:cs="Times New Roman"/>
          <w:sz w:val="28"/>
          <w:szCs w:val="28"/>
        </w:rPr>
        <w:t xml:space="preserve"> між нормою та порушенням онтогенезу, якому властиві негрубі недоліки інтелектуальної та емоційно-вольової сфери, що виявляється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F4D48">
        <w:rPr>
          <w:rFonts w:ascii="Times New Roman" w:hAnsi="Times New Roman" w:cs="Times New Roman"/>
          <w:sz w:val="28"/>
          <w:szCs w:val="28"/>
        </w:rPr>
        <w:t xml:space="preserve"> зниженні навчально-пізнавальної діяльності та соціальної адаптації в цілому. Такий стан визначається як порушення темпу психічного розвитку, коли окремі психічні функції (пам’ять, увага, мислення, емоційно-вольова сфера) відстають від прийнятих психологічних норм даного віку.</w:t>
      </w:r>
      <w:r w:rsidRPr="00EB4276">
        <w:rPr>
          <w:rFonts w:ascii="Times New Roman" w:hAnsi="Times New Roman" w:cs="Times New Roman"/>
          <w:sz w:val="28"/>
          <w:szCs w:val="28"/>
        </w:rPr>
        <w:t>[1;6]</w:t>
      </w:r>
      <w:r w:rsidRPr="00BF4D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FC2F0" w14:textId="77777777" w:rsidR="00612CC1" w:rsidRPr="00EB4276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48">
        <w:rPr>
          <w:rFonts w:ascii="Times New Roman" w:hAnsi="Times New Roman" w:cs="Times New Roman"/>
          <w:sz w:val="28"/>
          <w:szCs w:val="28"/>
        </w:rPr>
        <w:t xml:space="preserve">ЗПР, як психолого-педагогічний діагноз, </w:t>
      </w:r>
      <w:r w:rsidRPr="00EB4276">
        <w:rPr>
          <w:rFonts w:ascii="Times New Roman" w:hAnsi="Times New Roman" w:cs="Times New Roman"/>
          <w:sz w:val="28"/>
          <w:szCs w:val="28"/>
        </w:rPr>
        <w:t xml:space="preserve">можливо поставити лише </w:t>
      </w:r>
      <w:r w:rsidRPr="00BF4D48">
        <w:rPr>
          <w:rFonts w:ascii="Times New Roman" w:hAnsi="Times New Roman" w:cs="Times New Roman"/>
          <w:sz w:val="28"/>
          <w:szCs w:val="28"/>
        </w:rPr>
        <w:t xml:space="preserve">в дошкільному і молодшому шкільному віці. </w:t>
      </w:r>
    </w:p>
    <w:p w14:paraId="3C165E5C" w14:textId="7D538C26" w:rsidR="00612CC1" w:rsidRPr="00EB4276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276">
        <w:rPr>
          <w:rFonts w:ascii="Times New Roman" w:hAnsi="Times New Roman" w:cs="Times New Roman"/>
          <w:sz w:val="28"/>
          <w:szCs w:val="28"/>
        </w:rPr>
        <w:t>Процес особистісного формування дитини з затримкою психічного розвитку утруднений одним або декількома несприятливими факторами біологічного, соціального, психологічного, і педагогічного впливом, характером та причинами, які посилюють та утруднюють проблему соціально-культурної дезадаптації дитини, перешкоджаючи освоєнню основного репертуару соціальних ролей, які є найважливішою умовою і базовим критерієм соціалізації особистості.</w:t>
      </w:r>
      <w:r w:rsidR="00202CDD">
        <w:rPr>
          <w:rFonts w:ascii="Times New Roman" w:hAnsi="Times New Roman" w:cs="Times New Roman"/>
          <w:sz w:val="28"/>
          <w:szCs w:val="28"/>
          <w:lang w:val="ru-RU"/>
        </w:rPr>
        <w:t>[2;3</w:t>
      </w:r>
      <w:r w:rsidR="00911DB9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14:paraId="19E9FC6D" w14:textId="1BB6E39F" w:rsidR="00612CC1" w:rsidRPr="002754AE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276">
        <w:rPr>
          <w:rFonts w:ascii="Times New Roman" w:hAnsi="Times New Roman" w:cs="Times New Roman"/>
          <w:sz w:val="28"/>
          <w:szCs w:val="28"/>
        </w:rPr>
        <w:t xml:space="preserve">Діти з відхиленнями у розвитку виявляються: скуті в пересуванні і використанні сенсорних каналів сприйняття, діти не можуть опанувати усім різноманіттям людського досвіду, що залишається поза сферою досяжності.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Вони </w:t>
      </w:r>
      <w:r w:rsidRPr="002754AE">
        <w:rPr>
          <w:rFonts w:ascii="Times New Roman" w:hAnsi="Times New Roman" w:cs="Times New Roman"/>
          <w:sz w:val="28"/>
          <w:szCs w:val="28"/>
          <w:lang w:val="uk-UA"/>
        </w:rPr>
        <w:t>також позбавлені предметно-практичної діяльності, обмеження в ігровій діяльності, що негативно позначається на формуванні вищих психічних функцій. Порушення, нестача розвитку у дитини може виникнути раптово після травми, нещасного випадку, хвороби, або розвиватися і поглиблюватися упродовж тривалого часу.</w:t>
      </w:r>
      <w:r w:rsidR="00797613">
        <w:rPr>
          <w:rFonts w:ascii="Times New Roman" w:hAnsi="Times New Roman" w:cs="Times New Roman"/>
          <w:sz w:val="28"/>
          <w:szCs w:val="28"/>
          <w:lang w:val="uk-UA"/>
        </w:rPr>
        <w:t>[3;9]</w:t>
      </w:r>
    </w:p>
    <w:p w14:paraId="408593A6" w14:textId="77777777" w:rsidR="00612CC1" w:rsidRPr="002754AE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AE">
        <w:rPr>
          <w:rFonts w:ascii="Times New Roman" w:hAnsi="Times New Roman" w:cs="Times New Roman"/>
          <w:sz w:val="28"/>
          <w:szCs w:val="28"/>
          <w:lang w:val="uk-UA"/>
        </w:rPr>
        <w:t>У процесі соціалізації дитини з відхиленнями у розвитку важлива роль відводиться адаптації, а також прийняттю і засвоєнню зразків поведінки, соціальних і цінностей, необхідних для його успішного функціонування в суспільстві.</w:t>
      </w:r>
    </w:p>
    <w:p w14:paraId="5F7E2E08" w14:textId="77777777" w:rsidR="00612CC1" w:rsidRPr="002754AE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4AE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Можливості культурно-освітньої діяльності обумовлені її саморобною природою і творчим характером, що дозволяє доповнити процес соціалізації умовами самореалізації особистості.</w:t>
      </w:r>
    </w:p>
    <w:p w14:paraId="06B8C3DF" w14:textId="77777777" w:rsidR="00612CC1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AE">
        <w:rPr>
          <w:rFonts w:ascii="Times New Roman" w:hAnsi="Times New Roman" w:cs="Times New Roman"/>
          <w:sz w:val="28"/>
          <w:szCs w:val="28"/>
          <w:lang w:val="uk-UA"/>
        </w:rPr>
        <w:t>У корекційній роботі з дітьми із ЗПР основні зусилля спрямовуються на подолання їх інтелектуальних порушень, в той час, як страждає особистісна</w:t>
      </w:r>
      <w:r w:rsidRPr="00BF4D48">
        <w:rPr>
          <w:rFonts w:ascii="Times New Roman" w:hAnsi="Times New Roman" w:cs="Times New Roman"/>
          <w:sz w:val="28"/>
          <w:szCs w:val="28"/>
        </w:rPr>
        <w:t xml:space="preserve"> сфера в цілому. Наслідком цього є несформованість у молодшому шкільному віці навчальної діяльності як провідної. Як визначено у концепції науково-методичного забезпечення формування навчальної діяльності дітей із затримкою психічного розвитку “центральним орієнтиром в організації </w:t>
      </w:r>
      <w:r w:rsidRPr="00EB4276">
        <w:rPr>
          <w:rFonts w:ascii="Times New Roman" w:hAnsi="Times New Roman" w:cs="Times New Roman"/>
          <w:sz w:val="28"/>
          <w:szCs w:val="28"/>
        </w:rPr>
        <w:t>н</w:t>
      </w:r>
      <w:r w:rsidRPr="00BF4D48">
        <w:rPr>
          <w:rFonts w:ascii="Times New Roman" w:hAnsi="Times New Roman" w:cs="Times New Roman"/>
          <w:sz w:val="28"/>
          <w:szCs w:val="28"/>
        </w:rPr>
        <w:t>авчальної діяльності постає активність особистості, як головна її властивість”. Це можливо за умови зміщення фокусу уваги в корекційній роботі із пізнавальної на емоційну сферу, як таку, що здатна трансформувати зовнішні впливи, тобто процес навчання, у особистісні смисли.</w:t>
      </w:r>
      <w:r w:rsidRPr="00EB4276">
        <w:rPr>
          <w:rFonts w:ascii="Times New Roman" w:hAnsi="Times New Roman" w:cs="Times New Roman"/>
          <w:sz w:val="28"/>
          <w:szCs w:val="28"/>
        </w:rPr>
        <w:t>[2;5]</w:t>
      </w:r>
    </w:p>
    <w:p w14:paraId="78D3F45E" w14:textId="11BE2201" w:rsidR="00612CC1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процесі психологічної допомоги дітям із ЗПР необхідно враховувати складну специфіку їх розвитку, характер поєднання біологічних і соціальних чинників розвитку в структурі їх стану,</w:t>
      </w:r>
      <w:r w:rsidRPr="00612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особливості соціальної ситуації розвитку, ступінь виявлення змін особистості у зв’язку з наявними проблемами, особливості міжособистісного спілкування в сім’ї, в соціумі.</w:t>
      </w:r>
    </w:p>
    <w:p w14:paraId="7F837585" w14:textId="68A229B0" w:rsidR="00B967D9" w:rsidRDefault="00612CC1" w:rsidP="00994F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відповідності з особливостями розвитку дитини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практичний психолог визначає напрями та засоби корекційно-розви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роботи, періодичність і тривалість циклу спеціальних занять. Найбільш важливим завданням при цьому є розробка індивідуально-орієнтованих програм психологічної допомоги або використання вже наявних розробок відповідно до індивідуальних психологічних особливостей дитини або групи дітей у цілому. При цьому важливо врахувати принципи будови, розвитку та реабілітації вищих психічних функцій дітей з затримкою психічного розвитку Л.С. Виготського та А.Р. Лурії, відповідно до яких розвиток вищих психічних функцій залежить від сенсомоторного розвитку і є базовим для їх подальшого розвитку. Тому, плануючи роботу щодо корекції затримки психічного розвитку, доцільно розпочати саме з рухових методів на розвиток сенсомоторики, які не лише створять потенціал для подальшої роботи, а й сприятимуть активізації, взаємодії між різними рівнями психічної діяльності. Адже природно, що закріплення будь-яких тілесних навичок неможливе без залучення таких психічних функцій, як, наприклад, емоції, сприйняття, пам’ять, саморегуляція тощо.</w:t>
      </w:r>
      <w:r w:rsidR="00994F77">
        <w:rPr>
          <w:rFonts w:ascii="Times New Roman" w:hAnsi="Times New Roman" w:cs="Times New Roman"/>
          <w:sz w:val="28"/>
          <w:szCs w:val="28"/>
          <w:lang w:val="ru-RU"/>
        </w:rPr>
        <w:t>[3</w:t>
      </w:r>
      <w:r w:rsidR="00C66321">
        <w:rPr>
          <w:rFonts w:ascii="Times New Roman" w:hAnsi="Times New Roman" w:cs="Times New Roman"/>
          <w:sz w:val="28"/>
          <w:szCs w:val="28"/>
          <w:lang w:val="ru-RU"/>
        </w:rPr>
        <w:t>;14]</w:t>
      </w:r>
    </w:p>
    <w:p w14:paraId="0A74C635" w14:textId="467185DC" w:rsidR="00612CC1" w:rsidRDefault="00612CC1" w:rsidP="00612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пізнавальних функцій є </w:t>
      </w:r>
      <w:r w:rsidRPr="00EB4276">
        <w:rPr>
          <w:rFonts w:ascii="Times New Roman" w:hAnsi="Times New Roman" w:cs="Times New Roman"/>
          <w:sz w:val="28"/>
          <w:szCs w:val="28"/>
        </w:rPr>
        <w:t>традиційними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276">
        <w:rPr>
          <w:rFonts w:ascii="Times New Roman" w:hAnsi="Times New Roman" w:cs="Times New Roman"/>
          <w:sz w:val="28"/>
          <w:szCs w:val="28"/>
        </w:rPr>
        <w:t>завданнями</w:t>
      </w:r>
      <w:r>
        <w:rPr>
          <w:rFonts w:ascii="Times New Roman" w:hAnsi="Times New Roman" w:cs="Times New Roman"/>
          <w:sz w:val="28"/>
          <w:szCs w:val="28"/>
        </w:rPr>
        <w:t xml:space="preserve"> роботи практичного психолога з дітьми із затримкою </w:t>
      </w:r>
      <w:r w:rsidRPr="00EB4276">
        <w:rPr>
          <w:rFonts w:ascii="Times New Roman" w:hAnsi="Times New Roman" w:cs="Times New Roman"/>
          <w:sz w:val="28"/>
          <w:szCs w:val="28"/>
        </w:rPr>
        <w:t>розвитку та передбачають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B427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тимуляцію пізнавальної активності як засобу формування  пізнавальної мотивації; </w:t>
      </w:r>
      <w:r w:rsidRPr="00EB42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озвиток уваги (стійкості, концентрації, підвищення об’єму, переключення, самоконтролю і т.д.); </w:t>
      </w:r>
      <w:r w:rsidRPr="00EB42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озвиток пам’яті (розширення обсягу, стійкості, формування прийомів запам’ятовування, розвиток смислової пам’яті); </w:t>
      </w:r>
      <w:r w:rsidRPr="00EB42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озвиток сприйняття (просторового, слухового), просторових і часових уявлень, сенсомоторної координації; </w:t>
      </w:r>
      <w:r w:rsidRPr="00EB427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ормування розумової </w:t>
      </w:r>
      <w:r>
        <w:rPr>
          <w:rFonts w:ascii="Times New Roman" w:hAnsi="Times New Roman" w:cs="Times New Roman"/>
          <w:sz w:val="28"/>
          <w:szCs w:val="28"/>
        </w:rPr>
        <w:lastRenderedPageBreak/>
        <w:t>діяльності: стимуляція розумової активності, формування розумових операцій (аналізу, порівняння, узагальнення, виділення істотних ознак і закономірностей), розвиток елементарних умовиводів і гнучкості розумових процесів.</w:t>
      </w:r>
      <w:r w:rsidR="00287493">
        <w:rPr>
          <w:rFonts w:ascii="Times New Roman" w:hAnsi="Times New Roman" w:cs="Times New Roman"/>
          <w:sz w:val="28"/>
          <w:szCs w:val="28"/>
          <w:lang w:val="ru-RU"/>
        </w:rPr>
        <w:t>[3;16]</w:t>
      </w:r>
    </w:p>
    <w:p w14:paraId="3CE4A5C3" w14:textId="2EFDA74E" w:rsidR="00612CC1" w:rsidRDefault="00612CC1" w:rsidP="00176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Заняття проводяться</w:t>
      </w:r>
      <w:r w:rsidRPr="00EB4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урахуванням принципів комплексного впливу на ряд вищих психічних функцій з виділенням домінуючих об’єктів впливу, що змінюються в міру формування у дітей із ЗПР пізнавальної діяльності та її саморегуляції.</w:t>
      </w:r>
      <w:r w:rsidR="00C94E97">
        <w:rPr>
          <w:rFonts w:ascii="Times New Roman" w:hAnsi="Times New Roman" w:cs="Times New Roman"/>
          <w:sz w:val="28"/>
          <w:szCs w:val="28"/>
          <w:lang w:val="ru-RU"/>
        </w:rPr>
        <w:t>[2;</w:t>
      </w:r>
      <w:r w:rsidR="0089685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C5E5D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800C2" w14:textId="4A91D06C" w:rsidR="00612CC1" w:rsidRDefault="00612CC1" w:rsidP="00176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276">
        <w:rPr>
          <w:rFonts w:ascii="Times New Roman" w:hAnsi="Times New Roman" w:cs="Times New Roman"/>
          <w:sz w:val="28"/>
          <w:szCs w:val="28"/>
        </w:rPr>
        <w:t>Соціально-культурна діяльність, в силу свого компенсаторного характеру володіє значними педагогічними ресурсами соціалізації особистості дитини з обмежиними можливостями, створюючи додаткові по відношенню до інших інститутів умови особистісного розвитку, оптимізують процеси соціальної інтеграції та особистісного становлення; мінімізуючи сегрегаційні (ізолюючі) умови життєдіяльності особистості дитини і з обмеженими можливостями.</w:t>
      </w:r>
      <w:r w:rsidR="00484DFF">
        <w:rPr>
          <w:rFonts w:ascii="Times New Roman" w:hAnsi="Times New Roman" w:cs="Times New Roman"/>
          <w:sz w:val="28"/>
          <w:szCs w:val="28"/>
          <w:lang w:val="ru-RU"/>
        </w:rPr>
        <w:t>[3;20</w:t>
      </w:r>
      <w:r w:rsidR="00467EF5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14:paraId="7001E0ED" w14:textId="77777777" w:rsidR="00612CC1" w:rsidRDefault="00612CC1" w:rsidP="001762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діти із ЗПР можуть реалізувати свій потенціал індивідуального, особистісного, соціального розвитку за умови вчасно розпочатого і адекватно організованого освітнього простору, що забезпечить задоволення як загальних потреб на рівні дітей, що нормально розвиваються, так і особливих освітніх потреб, заданих специфікою порушення психічного розвитку. </w:t>
      </w:r>
    </w:p>
    <w:p w14:paraId="5F10FEFC" w14:textId="77777777" w:rsidR="0017626D" w:rsidRPr="0017626D" w:rsidRDefault="0017626D" w:rsidP="0017626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7626D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14:paraId="244F421B" w14:textId="3A890204" w:rsidR="00612CC1" w:rsidRPr="00B03A96" w:rsidRDefault="00612CC1" w:rsidP="00612C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A96">
        <w:rPr>
          <w:rFonts w:ascii="Times New Roman" w:hAnsi="Times New Roman" w:cs="Times New Roman"/>
          <w:sz w:val="24"/>
          <w:szCs w:val="24"/>
          <w:lang w:val="ru-RU"/>
        </w:rPr>
        <w:t>Войтко В.В. Психолого-</w:t>
      </w:r>
      <w:proofErr w:type="spellStart"/>
      <w:r w:rsidRPr="00B03A96">
        <w:rPr>
          <w:rFonts w:ascii="Times New Roman" w:hAnsi="Times New Roman" w:cs="Times New Roman"/>
          <w:sz w:val="24"/>
          <w:szCs w:val="24"/>
          <w:lang w:val="ru-RU"/>
        </w:rPr>
        <w:t>педагогічний</w:t>
      </w:r>
      <w:proofErr w:type="spellEnd"/>
      <w:r w:rsidRPr="00B03A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3A96">
        <w:rPr>
          <w:rFonts w:ascii="Times New Roman" w:hAnsi="Times New Roman" w:cs="Times New Roman"/>
          <w:sz w:val="24"/>
          <w:szCs w:val="24"/>
          <w:lang w:val="ru-RU"/>
        </w:rPr>
        <w:t>супровід</w:t>
      </w:r>
      <w:proofErr w:type="spellEnd"/>
      <w:r w:rsidRPr="00B03A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3A96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Pr="00B03A96">
        <w:rPr>
          <w:rFonts w:ascii="Times New Roman" w:hAnsi="Times New Roman" w:cs="Times New Roman"/>
          <w:sz w:val="24"/>
          <w:szCs w:val="24"/>
          <w:lang w:val="ru-RU"/>
        </w:rPr>
        <w:t xml:space="preserve"> з ЗПР/ </w:t>
      </w:r>
      <w:proofErr w:type="spellStart"/>
      <w:r w:rsidRPr="00B03A96">
        <w:rPr>
          <w:rFonts w:ascii="Times New Roman" w:hAnsi="Times New Roman" w:cs="Times New Roman"/>
          <w:sz w:val="24"/>
          <w:szCs w:val="24"/>
          <w:lang w:val="ru-RU"/>
        </w:rPr>
        <w:t>В.В.Войтко</w:t>
      </w:r>
      <w:proofErr w:type="spellEnd"/>
      <w:r w:rsidRPr="00B03A96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proofErr w:type="spellStart"/>
      <w:r w:rsidRPr="00B03A96">
        <w:rPr>
          <w:rFonts w:ascii="Times New Roman" w:hAnsi="Times New Roman" w:cs="Times New Roman"/>
          <w:sz w:val="24"/>
          <w:szCs w:val="24"/>
          <w:lang w:val="ru-RU"/>
        </w:rPr>
        <w:t>Навчально-методичний</w:t>
      </w:r>
      <w:proofErr w:type="spellEnd"/>
      <w:r w:rsidRPr="00B03A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03A96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B03A9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B03A96">
        <w:rPr>
          <w:rFonts w:ascii="Times New Roman" w:hAnsi="Times New Roman" w:cs="Times New Roman"/>
          <w:sz w:val="24"/>
          <w:szCs w:val="24"/>
          <w:lang w:val="ru-RU"/>
        </w:rPr>
        <w:t>Кропивницьк</w:t>
      </w:r>
      <w:proofErr w:type="spellEnd"/>
      <w:r w:rsidR="00CB6A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03A96">
        <w:rPr>
          <w:rFonts w:ascii="Times New Roman" w:hAnsi="Times New Roman" w:cs="Times New Roman"/>
          <w:sz w:val="24"/>
          <w:szCs w:val="24"/>
          <w:lang w:val="ru-RU"/>
        </w:rPr>
        <w:t>2017.–С.50</w:t>
      </w:r>
    </w:p>
    <w:p w14:paraId="332442A2" w14:textId="479F460F" w:rsidR="00DB6B44" w:rsidRDefault="00612CC1" w:rsidP="006048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276">
        <w:rPr>
          <w:rFonts w:ascii="Times New Roman" w:hAnsi="Times New Roman" w:cs="Times New Roman"/>
          <w:sz w:val="24"/>
          <w:szCs w:val="24"/>
        </w:rPr>
        <w:t>Логвінова І. П., Кучеренко Ю. О. «Корекція розвитку»/ Логвінова І. П., Кучеренко Ю. О.// Програма з корекційно-розвиткової роботи для підготовчих, 1-4 класів спеціальних загальноосвітніх навчальних закладів для дітей із затримкою психічного розвитку – Київ 2016.–</w:t>
      </w:r>
      <w:r w:rsidRPr="00B03A96">
        <w:rPr>
          <w:rFonts w:ascii="Times New Roman" w:hAnsi="Times New Roman" w:cs="Times New Roman"/>
          <w:sz w:val="24"/>
          <w:szCs w:val="24"/>
          <w:lang w:val="ru-RU"/>
        </w:rPr>
        <w:t>С.40</w:t>
      </w:r>
    </w:p>
    <w:p w14:paraId="6D6B7140" w14:textId="4CF294E8" w:rsidR="00A169DF" w:rsidRPr="00604820" w:rsidRDefault="00CB7CCC" w:rsidP="006048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Кондратенко Л.О.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затримкою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психічного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характеристика,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психічного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супроводу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/ Кондратенко Л.О.// </w:t>
      </w:r>
      <w:proofErr w:type="spellStart"/>
      <w:r w:rsidR="00953089">
        <w:rPr>
          <w:rFonts w:ascii="Times New Roman" w:hAnsi="Times New Roman" w:cs="Times New Roman"/>
          <w:sz w:val="24"/>
          <w:szCs w:val="24"/>
          <w:lang w:val="ru-RU"/>
        </w:rPr>
        <w:t>Методичні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2015.–С.55</w:t>
      </w:r>
    </w:p>
    <w:sectPr w:rsidR="00A169DF" w:rsidRPr="0060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A1A08"/>
    <w:multiLevelType w:val="hybridMultilevel"/>
    <w:tmpl w:val="A8A68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C1"/>
    <w:rsid w:val="0017626D"/>
    <w:rsid w:val="00202CDD"/>
    <w:rsid w:val="00287493"/>
    <w:rsid w:val="00467EF5"/>
    <w:rsid w:val="00484DFF"/>
    <w:rsid w:val="00604820"/>
    <w:rsid w:val="00612CC1"/>
    <w:rsid w:val="006968B3"/>
    <w:rsid w:val="00797613"/>
    <w:rsid w:val="00841F36"/>
    <w:rsid w:val="0089685A"/>
    <w:rsid w:val="00911DB9"/>
    <w:rsid w:val="00953089"/>
    <w:rsid w:val="00960553"/>
    <w:rsid w:val="00994F77"/>
    <w:rsid w:val="00A169DF"/>
    <w:rsid w:val="00AC5E5D"/>
    <w:rsid w:val="00B967D9"/>
    <w:rsid w:val="00C66321"/>
    <w:rsid w:val="00C94E97"/>
    <w:rsid w:val="00CB6A44"/>
    <w:rsid w:val="00CB7CCC"/>
    <w:rsid w:val="00CE4C74"/>
    <w:rsid w:val="00DB6B44"/>
    <w:rsid w:val="00E8018C"/>
    <w:rsid w:val="00E8544C"/>
    <w:rsid w:val="00EB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1CCD"/>
  <w15:chartTrackingRefBased/>
  <w15:docId w15:val="{9F782E45-00D6-46DD-B46F-85D3BA77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C1"/>
    <w:rPr>
      <w:rFonts w:eastAsiaTheme="minorEastAsia"/>
      <w:lang w:val="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comfy comfy</dc:creator>
  <cp:keywords/>
  <dc:description/>
  <cp:lastModifiedBy>corona1517@gmail.com</cp:lastModifiedBy>
  <cp:revision>3</cp:revision>
  <dcterms:created xsi:type="dcterms:W3CDTF">2023-07-28T17:34:00Z</dcterms:created>
  <dcterms:modified xsi:type="dcterms:W3CDTF">2023-07-28T17:35:00Z</dcterms:modified>
</cp:coreProperties>
</file>