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11" w:rsidRPr="003B0109" w:rsidRDefault="00EF0C19" w:rsidP="00913A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B0109">
        <w:rPr>
          <w:rFonts w:ascii="Times New Roman" w:hAnsi="Times New Roman" w:cs="Times New Roman"/>
          <w:b/>
          <w:sz w:val="32"/>
          <w:szCs w:val="32"/>
        </w:rPr>
        <w:t>Как</w:t>
      </w:r>
      <w:proofErr w:type="spellEnd"/>
      <w:r w:rsidRPr="003B010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B0109">
        <w:rPr>
          <w:rFonts w:ascii="Times New Roman" w:hAnsi="Times New Roman" w:cs="Times New Roman"/>
          <w:b/>
          <w:sz w:val="32"/>
          <w:szCs w:val="32"/>
        </w:rPr>
        <w:t>открыть</w:t>
      </w:r>
      <w:proofErr w:type="spellEnd"/>
      <w:r w:rsidRPr="003B010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B0109">
        <w:rPr>
          <w:rFonts w:ascii="Times New Roman" w:hAnsi="Times New Roman" w:cs="Times New Roman"/>
          <w:b/>
          <w:sz w:val="32"/>
          <w:szCs w:val="32"/>
        </w:rPr>
        <w:t>кабинет</w:t>
      </w:r>
      <w:proofErr w:type="spellEnd"/>
      <w:r w:rsidRPr="003B0109">
        <w:rPr>
          <w:rFonts w:ascii="Times New Roman" w:hAnsi="Times New Roman" w:cs="Times New Roman"/>
          <w:b/>
          <w:sz w:val="32"/>
          <w:szCs w:val="32"/>
        </w:rPr>
        <w:t xml:space="preserve"> психолога в </w:t>
      </w:r>
      <w:proofErr w:type="spellStart"/>
      <w:r w:rsidRPr="003B0109">
        <w:rPr>
          <w:rFonts w:ascii="Times New Roman" w:hAnsi="Times New Roman" w:cs="Times New Roman"/>
          <w:b/>
          <w:sz w:val="32"/>
          <w:szCs w:val="32"/>
        </w:rPr>
        <w:t>Украине</w:t>
      </w:r>
      <w:proofErr w:type="spellEnd"/>
    </w:p>
    <w:p w:rsidR="00EF0C19" w:rsidRPr="003B0109" w:rsidRDefault="00EF0C19" w:rsidP="003B010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B0109">
        <w:rPr>
          <w:rFonts w:ascii="Times New Roman" w:hAnsi="Times New Roman" w:cs="Times New Roman"/>
          <w:sz w:val="24"/>
          <w:szCs w:val="24"/>
        </w:rPr>
        <w:t>современном</w:t>
      </w:r>
      <w:proofErr w:type="spellEnd"/>
      <w:r w:rsidRPr="003B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109">
        <w:rPr>
          <w:rFonts w:ascii="Times New Roman" w:hAnsi="Times New Roman" w:cs="Times New Roman"/>
          <w:sz w:val="24"/>
          <w:szCs w:val="24"/>
        </w:rPr>
        <w:t>мире</w:t>
      </w:r>
      <w:proofErr w:type="spellEnd"/>
      <w:r w:rsidRPr="003B010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B0109">
        <w:rPr>
          <w:rFonts w:ascii="Times New Roman" w:hAnsi="Times New Roman" w:cs="Times New Roman"/>
          <w:sz w:val="24"/>
          <w:szCs w:val="24"/>
        </w:rPr>
        <w:t>геометрической</w:t>
      </w:r>
      <w:proofErr w:type="spellEnd"/>
      <w:r w:rsidRPr="003B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109">
        <w:rPr>
          <w:rFonts w:ascii="Times New Roman" w:hAnsi="Times New Roman" w:cs="Times New Roman"/>
          <w:sz w:val="24"/>
          <w:szCs w:val="24"/>
        </w:rPr>
        <w:t>прогрессии</w:t>
      </w:r>
      <w:proofErr w:type="spellEnd"/>
      <w:r w:rsidRPr="003B0109">
        <w:rPr>
          <w:rFonts w:ascii="Times New Roman" w:hAnsi="Times New Roman" w:cs="Times New Roman"/>
          <w:sz w:val="24"/>
          <w:szCs w:val="24"/>
        </w:rPr>
        <w:t xml:space="preserve"> </w:t>
      </w:r>
      <w:r w:rsidRPr="003B0109">
        <w:rPr>
          <w:rFonts w:ascii="Times New Roman" w:hAnsi="Times New Roman" w:cs="Times New Roman"/>
          <w:sz w:val="24"/>
          <w:szCs w:val="24"/>
          <w:lang w:val="ru-RU"/>
        </w:rPr>
        <w:t xml:space="preserve">растет спрос на профессию психолога.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Первое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мечтает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выпускник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факультета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психологии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личный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 </w:t>
      </w:r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сможет</w:t>
      </w:r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давать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платные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консультации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B0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1691A" w:rsidRPr="003B0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Что нужно знать и как уберечься от «подводных камней» при открытии ли</w:t>
      </w:r>
      <w:r w:rsidR="007367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чного кабинета в Украине</w:t>
      </w:r>
      <w:r w:rsidR="0021691A" w:rsidRPr="003B0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рассказано в статье.</w:t>
      </w:r>
    </w:p>
    <w:p w:rsidR="0021691A" w:rsidRPr="000E61BB" w:rsidRDefault="0021691A" w:rsidP="00D876E6">
      <w:pPr>
        <w:shd w:val="clear" w:color="auto" w:fill="FFFFFF"/>
        <w:spacing w:after="0" w:line="52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proofErr w:type="spellStart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Документы</w:t>
      </w:r>
      <w:proofErr w:type="spellEnd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необходимые</w:t>
      </w:r>
      <w:proofErr w:type="spellEnd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регистрации</w:t>
      </w:r>
      <w:proofErr w:type="spellEnd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психологического</w:t>
      </w:r>
      <w:proofErr w:type="spellEnd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0E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кабинета</w:t>
      </w:r>
      <w:proofErr w:type="spellEnd"/>
    </w:p>
    <w:p w:rsidR="003B0109" w:rsidRDefault="003B0109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21691A" w:rsidRPr="003B0109" w:rsidRDefault="0021691A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Итак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если Вы решились начать практику </w:t>
      </w:r>
      <w:proofErr w:type="spellStart"/>
      <w:r w:rsidRPr="003B0109">
        <w:rPr>
          <w:rFonts w:ascii="Times New Roman" w:hAnsi="Times New Roman" w:cs="Times New Roman"/>
          <w:b/>
          <w:sz w:val="24"/>
          <w:szCs w:val="24"/>
        </w:rPr>
        <w:t>психологическо</w:t>
      </w:r>
      <w:r w:rsidRPr="003B0109">
        <w:rPr>
          <w:rFonts w:ascii="Times New Roman" w:hAnsi="Times New Roman" w:cs="Times New Roman"/>
          <w:b/>
          <w:sz w:val="24"/>
          <w:szCs w:val="24"/>
          <w:lang w:val="ru-RU"/>
        </w:rPr>
        <w:t>го</w:t>
      </w:r>
      <w:proofErr w:type="spellEnd"/>
      <w:r w:rsidRPr="003B01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0109">
        <w:rPr>
          <w:rFonts w:ascii="Times New Roman" w:hAnsi="Times New Roman" w:cs="Times New Roman"/>
          <w:b/>
          <w:sz w:val="24"/>
          <w:szCs w:val="24"/>
        </w:rPr>
        <w:t>индивидуально</w:t>
      </w:r>
      <w:r w:rsidRPr="003B0109">
        <w:rPr>
          <w:rFonts w:ascii="Times New Roman" w:hAnsi="Times New Roman" w:cs="Times New Roman"/>
          <w:b/>
          <w:sz w:val="24"/>
          <w:szCs w:val="24"/>
          <w:lang w:val="ru-RU"/>
        </w:rPr>
        <w:t>го</w:t>
      </w:r>
      <w:proofErr w:type="spellEnd"/>
      <w:r w:rsidRPr="003B01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0109">
        <w:rPr>
          <w:rFonts w:ascii="Times New Roman" w:hAnsi="Times New Roman" w:cs="Times New Roman"/>
          <w:b/>
          <w:sz w:val="24"/>
          <w:szCs w:val="24"/>
        </w:rPr>
        <w:t>консультировани</w:t>
      </w:r>
      <w:proofErr w:type="spellEnd"/>
      <w:r w:rsidRPr="003B01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 </w:t>
      </w:r>
      <w:r w:rsidRPr="003B0109">
        <w:rPr>
          <w:rFonts w:ascii="Times New Roman" w:hAnsi="Times New Roman" w:cs="Times New Roman"/>
          <w:sz w:val="24"/>
          <w:szCs w:val="24"/>
          <w:lang w:val="ru-RU"/>
        </w:rPr>
        <w:t>в собственном кабинете п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режде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официально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зарегистрировать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свою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всего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оформить статус</w:t>
      </w: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индивидуально</w:t>
      </w: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го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предпринимател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я. </w:t>
      </w:r>
    </w:p>
    <w:p w:rsidR="000929B5" w:rsidRPr="003B0109" w:rsidRDefault="00EF2090" w:rsidP="00EF209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окументы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вам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потребуются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качестве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</w:t>
      </w:r>
      <w:r w:rsidR="000929B5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proofErr w:type="spellEnd"/>
      <w:r w:rsidR="000929B5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29B5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частного</w:t>
      </w:r>
      <w:proofErr w:type="spellEnd"/>
      <w:r w:rsidR="000929B5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29B5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предпринимателя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F2090" w:rsidRPr="003B0109" w:rsidRDefault="00EF2090" w:rsidP="0094492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Копия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паспорта;</w:t>
      </w:r>
    </w:p>
    <w:p w:rsidR="00D876E6" w:rsidRPr="00D876E6" w:rsidRDefault="00D876E6" w:rsidP="00D876E6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ходатайство</w:t>
      </w:r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государственной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</w:t>
      </w:r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ии</w:t>
      </w:r>
      <w:proofErr w:type="spellEnd"/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физического</w:t>
      </w:r>
      <w:proofErr w:type="spellEnd"/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лица</w:t>
      </w:r>
      <w:proofErr w:type="spellEnd"/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spellStart"/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качестве</w:t>
      </w:r>
      <w:proofErr w:type="spellEnd"/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F2090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ндивидуального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предпринимателя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форме</w:t>
      </w:r>
      <w:proofErr w:type="spellEnd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29B5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P21001</w:t>
      </w:r>
      <w:r w:rsidR="000929B5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:rsidR="00EF2090" w:rsidRPr="00D876E6" w:rsidRDefault="00EF2090" w:rsidP="00D876E6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</w:rPr>
        <w:t>заявление</w:t>
      </w:r>
      <w:proofErr w:type="spellEnd"/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переходе на </w:t>
      </w:r>
      <w:proofErr w:type="spellStart"/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</w:rPr>
        <w:t>упрощенную</w:t>
      </w:r>
      <w:proofErr w:type="spellEnd"/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систему </w:t>
      </w:r>
      <w:proofErr w:type="spellStart"/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</w:rPr>
        <w:t>налогообложения</w:t>
      </w:r>
      <w:proofErr w:type="spellEnd"/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proofErr w:type="spellStart"/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</w:rPr>
        <w:t>форме</w:t>
      </w:r>
      <w:proofErr w:type="spellEnd"/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26.2-1</w:t>
      </w:r>
      <w:r w:rsidRPr="00D876E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:rsidR="000929B5" w:rsidRPr="003B0109" w:rsidRDefault="00EF2090" w:rsidP="0094492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после оплаты – </w:t>
      </w:r>
      <w:r w:rsidR="000929B5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витанция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</w:t>
      </w:r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1691A"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опла</w:t>
      </w: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те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регистрацию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индивидуального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предпринимателя</w:t>
      </w:r>
      <w:proofErr w:type="spell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:rsidR="0010489A" w:rsidRPr="003B0109" w:rsidRDefault="0010489A" w:rsidP="0010489A">
      <w:pPr>
        <w:shd w:val="clear" w:color="auto" w:fill="FFFFFF"/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B01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Помещение </w:t>
      </w:r>
    </w:p>
    <w:p w:rsidR="00962962" w:rsidRPr="003B0109" w:rsidRDefault="0010489A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Для открытия личного кабинета стратегически стоит ориентироваться на аудиторию. Это может быть в центре города, районах скопления фирм, офисов,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х 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учреждения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</w:t>
      </w:r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может даже непосредственно в помещении одного из них. Это обеспечит </w:t>
      </w:r>
      <w:r w:rsidR="00962962"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нужный поток клиентской базы. О</w:t>
      </w:r>
      <w:r w:rsidR="003B0109"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рие</w:t>
      </w:r>
      <w:r w:rsidR="00962962"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нтируйтесь на то, с</w:t>
      </w:r>
      <w:r w:rsidR="003B0109"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какими проблемами и контингентом</w:t>
      </w:r>
      <w:r w:rsidR="00962962"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Вы хотите работать, будь то детская терапия, психология отношений или, может быть, проблемы карьерного роста. </w:t>
      </w:r>
    </w:p>
    <w:p w:rsidR="00962962" w:rsidRPr="003B0109" w:rsidRDefault="00962962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spellStart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ажно</w:t>
      </w:r>
      <w:proofErr w:type="spellEnd"/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что-бы помещение было комфортным, позаботьтесь об уютной атмосфере. Помните, клиент должен чувствовать свою </w:t>
      </w:r>
      <w:r w:rsidR="003B0109"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физическую и э</w:t>
      </w:r>
      <w:r w:rsidRPr="003B0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моциональную безопасность и конфиденциальность. Уделите внимание интерьеру, запаху, мебели.</w:t>
      </w:r>
    </w:p>
    <w:p w:rsidR="000929B5" w:rsidRPr="003B0109" w:rsidRDefault="00962962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E6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944920" w:rsidRPr="000E61B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3B01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Сформируйте базу клиентов</w:t>
      </w:r>
    </w:p>
    <w:p w:rsidR="00962962" w:rsidRPr="003B0109" w:rsidRDefault="00962962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Начинающему психологу стоит начать с работы над собственным именем. Реклама – 90% дела. Поэтому не жалейте денег на распространение информации. Среди доступных методов:</w:t>
      </w:r>
    </w:p>
    <w:p w:rsidR="000E61BB" w:rsidRPr="003B0109" w:rsidRDefault="00962962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>1.</w:t>
      </w:r>
      <w:r w:rsidR="007367A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интернет – 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создайте рабочие аккаунты в социальных сетях – 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Instagram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Facebook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Twitter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pl-PL"/>
        </w:rPr>
        <w:t>Telegram</w:t>
      </w:r>
      <w:r w:rsidR="000E61BB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:rsidR="00962962" w:rsidRPr="003B0109" w:rsidRDefault="000E61BB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2. обратитесь к </w:t>
      </w:r>
      <w:proofErr w:type="gramStart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профессиональному</w:t>
      </w:r>
      <w:proofErr w:type="gramEnd"/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веб-дизайнеру и создайте</w:t>
      </w:r>
      <w:r w:rsidR="00962962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личный сайт с описанием, контактами, отзывами;</w:t>
      </w: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</w:p>
    <w:p w:rsidR="00962962" w:rsidRPr="003B0109" w:rsidRDefault="000E61BB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</w:t>
      </w:r>
      <w:r w:rsidR="003B0109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 с</w:t>
      </w:r>
      <w:r w:rsidR="00962962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делайте </w:t>
      </w:r>
      <w:r w:rsidR="003B0109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объявления</w:t>
      </w:r>
      <w:r w:rsidR="00962962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 СМИ</w:t>
      </w:r>
      <w:proofErr w:type="gramStart"/>
      <w:r w:rsidR="00962962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:</w:t>
      </w:r>
      <w:proofErr w:type="gramEnd"/>
      <w:r w:rsidR="00962962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радио, телевидение, газеты;</w:t>
      </w:r>
    </w:p>
    <w:p w:rsidR="00962962" w:rsidRPr="003B0109" w:rsidRDefault="000E61BB" w:rsidP="0094492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4</w:t>
      </w:r>
      <w:r w:rsidR="00962962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обратитесь с просьбой о распространении информации к родным и знакомым;</w:t>
      </w:r>
    </w:p>
    <w:p w:rsidR="000E61BB" w:rsidRPr="003B0109" w:rsidRDefault="000E61BB" w:rsidP="000E61B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5. организуйте печать визиток</w:t>
      </w:r>
      <w:r w:rsidR="003B0109"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 контактами и </w:t>
      </w: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распространяйте их;</w:t>
      </w:r>
    </w:p>
    <w:p w:rsidR="000E61BB" w:rsidRPr="003B0109" w:rsidRDefault="000E61BB" w:rsidP="000E61B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6. и самое главное – делайте свою работу качественно – это самая лучшая реклама. </w:t>
      </w:r>
    </w:p>
    <w:p w:rsidR="000E61BB" w:rsidRDefault="000E61BB" w:rsidP="000E61B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B010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целом, стоит только начать. Решайте юридические и организационные вопросы и практикуйте консультирование в личном кабинете с удовольствием и во благо клиентам.</w:t>
      </w:r>
    </w:p>
    <w:p w:rsidR="00D876E6" w:rsidRDefault="00D876E6" w:rsidP="000E61B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D876E6" w:rsidRPr="003B0109" w:rsidRDefault="00D876E6" w:rsidP="000E61B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noProof/>
          <w:lang w:eastAsia="uk-UA"/>
        </w:rPr>
        <w:drawing>
          <wp:inline distT="0" distB="0" distL="0" distR="0" wp14:anchorId="714FEAC8" wp14:editId="66DE69E4">
            <wp:extent cx="6120130" cy="32616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6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76E6" w:rsidRPr="003B0109" w:rsidSect="00EF0C19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E0077"/>
    <w:multiLevelType w:val="hybridMultilevel"/>
    <w:tmpl w:val="75860776"/>
    <w:lvl w:ilvl="0" w:tplc="D450B4D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19"/>
    <w:rsid w:val="000929B5"/>
    <w:rsid w:val="000E61BB"/>
    <w:rsid w:val="0010489A"/>
    <w:rsid w:val="0021691A"/>
    <w:rsid w:val="003B0109"/>
    <w:rsid w:val="007367AD"/>
    <w:rsid w:val="008279B5"/>
    <w:rsid w:val="00913A30"/>
    <w:rsid w:val="00944920"/>
    <w:rsid w:val="00962962"/>
    <w:rsid w:val="00D876E6"/>
    <w:rsid w:val="00EF0C19"/>
    <w:rsid w:val="00EF2090"/>
    <w:rsid w:val="00F1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6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C1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1691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List Paragraph"/>
    <w:basedOn w:val="a"/>
    <w:uiPriority w:val="34"/>
    <w:qFormat/>
    <w:rsid w:val="000929B5"/>
    <w:pPr>
      <w:ind w:left="720"/>
      <w:contextualSpacing/>
    </w:pPr>
  </w:style>
  <w:style w:type="character" w:customStyle="1" w:styleId="word">
    <w:name w:val="word"/>
    <w:basedOn w:val="a0"/>
    <w:rsid w:val="000E61BB"/>
  </w:style>
  <w:style w:type="paragraph" w:styleId="a5">
    <w:name w:val="Balloon Text"/>
    <w:basedOn w:val="a"/>
    <w:link w:val="a6"/>
    <w:uiPriority w:val="99"/>
    <w:semiHidden/>
    <w:unhideWhenUsed/>
    <w:rsid w:val="00D8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6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C1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1691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List Paragraph"/>
    <w:basedOn w:val="a"/>
    <w:uiPriority w:val="34"/>
    <w:qFormat/>
    <w:rsid w:val="000929B5"/>
    <w:pPr>
      <w:ind w:left="720"/>
      <w:contextualSpacing/>
    </w:pPr>
  </w:style>
  <w:style w:type="character" w:customStyle="1" w:styleId="word">
    <w:name w:val="word"/>
    <w:basedOn w:val="a0"/>
    <w:rsid w:val="000E61BB"/>
  </w:style>
  <w:style w:type="paragraph" w:styleId="a5">
    <w:name w:val="Balloon Text"/>
    <w:basedOn w:val="a"/>
    <w:link w:val="a6"/>
    <w:uiPriority w:val="99"/>
    <w:semiHidden/>
    <w:unhideWhenUsed/>
    <w:rsid w:val="00D8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2019-09-19T06:26:00Z</dcterms:created>
  <dcterms:modified xsi:type="dcterms:W3CDTF">2019-10-01T11:10:00Z</dcterms:modified>
</cp:coreProperties>
</file>