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04CC" w14:textId="50F64EAB" w:rsidR="00F009EF" w:rsidRDefault="00F009EF"/>
    <w:p w14:paraId="183C43FA" w14:textId="7879A6E8" w:rsidR="00F009EF" w:rsidRDefault="00DA1F0F">
      <w:r>
        <w:t xml:space="preserve">Одним из наиболее </w:t>
      </w:r>
      <w:r w:rsidR="00B24165">
        <w:t>известных</w:t>
      </w:r>
      <w:r>
        <w:t xml:space="preserve"> </w:t>
      </w:r>
      <w:r w:rsidR="00BC5326">
        <w:t>гельминтов</w:t>
      </w:r>
      <w:r>
        <w:t xml:space="preserve">, </w:t>
      </w:r>
      <w:r w:rsidR="00DA28FD">
        <w:t>поражающих</w:t>
      </w:r>
      <w:r w:rsidR="00A51296">
        <w:t xml:space="preserve"> человека, является свиной </w:t>
      </w:r>
      <w:r w:rsidR="00F668DA">
        <w:t>(вооруженный)</w:t>
      </w:r>
      <w:r w:rsidR="00A51296">
        <w:t xml:space="preserve">цепень. </w:t>
      </w:r>
      <w:r w:rsidR="008B7C50">
        <w:t xml:space="preserve">Это ленточный </w:t>
      </w:r>
      <w:r w:rsidR="00B370D4">
        <w:t>червь белого цвета, достигающий в длину 3-4 метра</w:t>
      </w:r>
      <w:r w:rsidR="00BC5326">
        <w:t xml:space="preserve"> и паразитирующий в тонком кишечнике</w:t>
      </w:r>
      <w:r w:rsidR="00B370D4">
        <w:t xml:space="preserve">. </w:t>
      </w:r>
      <w:r w:rsidR="00B90799">
        <w:t xml:space="preserve">Тело </w:t>
      </w:r>
      <w:r w:rsidR="00132275">
        <w:t>(стробила) цепня</w:t>
      </w:r>
      <w:r w:rsidR="00B90799">
        <w:t xml:space="preserve"> состоит из </w:t>
      </w:r>
      <w:r w:rsidR="006675E6">
        <w:t xml:space="preserve">члеников, содержащих </w:t>
      </w:r>
      <w:r w:rsidR="00EE44ED">
        <w:t>яйца</w:t>
      </w:r>
      <w:r w:rsidR="00A17A93">
        <w:t>, на его головке (</w:t>
      </w:r>
      <w:r w:rsidR="00F23162">
        <w:t>сколексе) расположен двойной ряд</w:t>
      </w:r>
      <w:r w:rsidR="00A17A93">
        <w:t xml:space="preserve"> зубов и присосок. </w:t>
      </w:r>
      <w:r w:rsidR="00E43159">
        <w:t xml:space="preserve">Заболевание, вызванное </w:t>
      </w:r>
      <w:r w:rsidR="006108F0">
        <w:t xml:space="preserve">данным паразитом, носит название тениоз. Яйца цепней также способны проникать в </w:t>
      </w:r>
      <w:r w:rsidR="00DA28FD">
        <w:t>организм, вызывая цистицеркоз.</w:t>
      </w:r>
      <w:r w:rsidR="00E32C7E">
        <w:t xml:space="preserve"> </w:t>
      </w:r>
      <w:r w:rsidR="00A00C29">
        <w:t>А</w:t>
      </w:r>
      <w:r w:rsidR="00B24165">
        <w:t xml:space="preserve">реал </w:t>
      </w:r>
      <w:r w:rsidR="00841CB4">
        <w:t xml:space="preserve">распространения </w:t>
      </w:r>
      <w:r w:rsidR="000C7BAC">
        <w:t>этих глист</w:t>
      </w:r>
      <w:r w:rsidR="00A65B3F">
        <w:t xml:space="preserve"> </w:t>
      </w:r>
      <w:r w:rsidR="00E8314D">
        <w:t>включает 3 основные</w:t>
      </w:r>
      <w:r w:rsidR="00A65B3F">
        <w:t xml:space="preserve"> эндемичные зоны: </w:t>
      </w:r>
      <w:r w:rsidR="00280F42">
        <w:t>африканская</w:t>
      </w:r>
      <w:r w:rsidR="00E8314D">
        <w:t xml:space="preserve">, азиатская и латиноамериканская. </w:t>
      </w:r>
      <w:r w:rsidR="00F1018C">
        <w:t xml:space="preserve">Из стран СНГ </w:t>
      </w:r>
      <w:r w:rsidR="00A71DC7">
        <w:t>гельминт чаще встречает</w:t>
      </w:r>
      <w:r w:rsidR="003E293A">
        <w:t>ся на Западной Украине, Белорус</w:t>
      </w:r>
      <w:r w:rsidR="00A71DC7">
        <w:t xml:space="preserve">и, </w:t>
      </w:r>
      <w:r w:rsidR="003F7AEE">
        <w:t>в Краснодарском Крае РФ.</w:t>
      </w:r>
    </w:p>
    <w:p w14:paraId="3C9F920D" w14:textId="0DB34E65" w:rsidR="00A40730" w:rsidRDefault="00DA650A">
      <w:r>
        <w:t>Р</w:t>
      </w:r>
      <w:r w:rsidR="00A40730">
        <w:t xml:space="preserve">азличия между свиным и </w:t>
      </w:r>
      <w:r w:rsidR="00AC5CAE">
        <w:t>бычий</w:t>
      </w:r>
      <w:r w:rsidR="00A40730">
        <w:t xml:space="preserve"> цепнем</w:t>
      </w:r>
    </w:p>
    <w:p w14:paraId="35F62B04" w14:textId="1D1F460F" w:rsidR="00993D10" w:rsidRDefault="00AC5CAE">
      <w:r>
        <w:t>Бычий</w:t>
      </w:r>
      <w:r w:rsidR="00A40730">
        <w:t xml:space="preserve"> цепень</w:t>
      </w:r>
      <w:r w:rsidR="00683766">
        <w:t xml:space="preserve"> также</w:t>
      </w:r>
      <w:r w:rsidR="00A40730">
        <w:t xml:space="preserve"> является </w:t>
      </w:r>
      <w:r w:rsidR="00936932">
        <w:t xml:space="preserve">представителем ленточных червей. </w:t>
      </w:r>
      <w:r w:rsidR="00577910">
        <w:t xml:space="preserve">Он имеет большую продолжительность жизни и </w:t>
      </w:r>
      <w:r w:rsidR="006943C6">
        <w:t xml:space="preserve">тело его </w:t>
      </w:r>
      <w:r w:rsidR="00642165">
        <w:t>може</w:t>
      </w:r>
      <w:r w:rsidR="006943C6">
        <w:t xml:space="preserve">т достигать в длину до 10 метров, в то время как </w:t>
      </w:r>
      <w:r w:rsidR="00195C7A">
        <w:t>вооруженный</w:t>
      </w:r>
      <w:r w:rsidR="006943C6">
        <w:t xml:space="preserve"> цепень не вырастает более чем до 4 метров. </w:t>
      </w:r>
      <w:r w:rsidR="00683766">
        <w:t xml:space="preserve">Однако </w:t>
      </w:r>
      <w:r w:rsidR="00D52BC6">
        <w:t xml:space="preserve">взрослые особи свиного цепня </w:t>
      </w:r>
      <w:r w:rsidR="00683766">
        <w:t>способны к активному перемещению</w:t>
      </w:r>
      <w:r w:rsidR="00582045">
        <w:t xml:space="preserve"> </w:t>
      </w:r>
      <w:r w:rsidR="00A50D1D">
        <w:t xml:space="preserve">и </w:t>
      </w:r>
      <w:r w:rsidR="00582045">
        <w:t>более сильному повреждению слизистой оболочки кишечника хозяина</w:t>
      </w:r>
      <w:r w:rsidR="00D52BC6">
        <w:t xml:space="preserve"> за счет зубов и присосок, которые отсутствуют у их сородичей. </w:t>
      </w:r>
      <w:r w:rsidR="00A50D1D">
        <w:t>Поэтому</w:t>
      </w:r>
      <w:r>
        <w:t xml:space="preserve"> заражение быч</w:t>
      </w:r>
      <w:r w:rsidR="005B701C">
        <w:t>им цепнем (</w:t>
      </w:r>
      <w:r w:rsidR="00E8498F">
        <w:t>тениар</w:t>
      </w:r>
      <w:r w:rsidR="005B701C">
        <w:t>хоз) менее опасно для человека и легче поддается лечению.</w:t>
      </w:r>
    </w:p>
    <w:p w14:paraId="20F6A45E" w14:textId="2EEC52CC" w:rsidR="00907ECC" w:rsidRDefault="00907ECC">
      <w:r>
        <w:t>Жизненный цикл и эпидемиология</w:t>
      </w:r>
    </w:p>
    <w:p w14:paraId="5BBAF8EC" w14:textId="3E06F4D6" w:rsidR="00907ECC" w:rsidRDefault="00B8407F">
      <w:r>
        <w:t xml:space="preserve">Продолжительность </w:t>
      </w:r>
      <w:r w:rsidR="0094388E">
        <w:t>жизни свиного цепня</w:t>
      </w:r>
      <w:r>
        <w:t xml:space="preserve"> более 10 лет. </w:t>
      </w:r>
      <w:r w:rsidR="00363147">
        <w:t>Основная характеристика</w:t>
      </w:r>
      <w:r>
        <w:t xml:space="preserve"> его</w:t>
      </w:r>
      <w:r w:rsidR="00363147">
        <w:t xml:space="preserve"> жизненного цикла – замкнутость, для развития </w:t>
      </w:r>
      <w:r w:rsidR="001C16B2">
        <w:t>глисту</w:t>
      </w:r>
      <w:r w:rsidR="00363147">
        <w:t xml:space="preserve"> необходимо несколько хозяев. </w:t>
      </w:r>
      <w:r w:rsidR="00502345">
        <w:t xml:space="preserve">Промежуточным хозяином, как правило, выступают свиньи и дикие кабаны, реже </w:t>
      </w:r>
      <w:r w:rsidR="00C631D7">
        <w:t xml:space="preserve">– собаки и кошки. </w:t>
      </w:r>
      <w:r w:rsidR="00463382">
        <w:t>Вместе с кормом животное поглощает яйца гельминта</w:t>
      </w:r>
      <w:r w:rsidR="0063501A">
        <w:t xml:space="preserve">, которые в </w:t>
      </w:r>
      <w:r w:rsidR="008B514F">
        <w:t xml:space="preserve">кишечнике носителя трансформируются в личинки (онкосферы). </w:t>
      </w:r>
      <w:r w:rsidR="00D32D59">
        <w:t xml:space="preserve">Вскоре онкосферы </w:t>
      </w:r>
      <w:r w:rsidR="00D83264">
        <w:t xml:space="preserve">через кровоток разносятся по </w:t>
      </w:r>
      <w:r w:rsidR="004D6CD8">
        <w:t>организму</w:t>
      </w:r>
      <w:r w:rsidR="00F0295C">
        <w:t xml:space="preserve">, оседая в органах и </w:t>
      </w:r>
      <w:r w:rsidR="005861B4">
        <w:t>тканях. Там</w:t>
      </w:r>
      <w:r w:rsidR="0082318F">
        <w:t xml:space="preserve"> за 2-2,5 месяца</w:t>
      </w:r>
      <w:r w:rsidR="005861B4">
        <w:t xml:space="preserve"> фо</w:t>
      </w:r>
      <w:r w:rsidR="00413FA7">
        <w:t>р</w:t>
      </w:r>
      <w:r w:rsidR="005861B4">
        <w:t xml:space="preserve">мируются цистицерки </w:t>
      </w:r>
      <w:r w:rsidR="001E18C6">
        <w:t>–</w:t>
      </w:r>
      <w:r w:rsidR="005861B4">
        <w:t xml:space="preserve"> </w:t>
      </w:r>
      <w:r w:rsidR="001E18C6">
        <w:t xml:space="preserve">небольшие личиночные пузырики, содержащие </w:t>
      </w:r>
      <w:r w:rsidR="00E71CCB">
        <w:t>сколекс будущего глис</w:t>
      </w:r>
      <w:r w:rsidR="0082318F">
        <w:t>та</w:t>
      </w:r>
      <w:r w:rsidR="0095459D">
        <w:t xml:space="preserve">, - наступает </w:t>
      </w:r>
      <w:r w:rsidR="00E32C7E">
        <w:t>инвазионная</w:t>
      </w:r>
      <w:r w:rsidR="0095459D">
        <w:t xml:space="preserve"> стадия развития </w:t>
      </w:r>
      <w:r w:rsidR="00BA4221">
        <w:t>паразита.</w:t>
      </w:r>
    </w:p>
    <w:p w14:paraId="2B75A1FE" w14:textId="2A7F6840" w:rsidR="00BA4221" w:rsidRDefault="00BA4221">
      <w:r>
        <w:t xml:space="preserve">Человек является окончательным хозяином </w:t>
      </w:r>
      <w:r w:rsidR="004E62C9">
        <w:t>червя</w:t>
      </w:r>
      <w:r w:rsidR="00DC07BA">
        <w:t>. Заразиться свиным цепнем можно</w:t>
      </w:r>
      <w:r w:rsidR="00F35F1A">
        <w:t>,</w:t>
      </w:r>
      <w:r w:rsidR="00DC07BA">
        <w:t xml:space="preserve"> съев </w:t>
      </w:r>
      <w:r w:rsidR="00B429D1">
        <w:t>пораженное</w:t>
      </w:r>
      <w:r w:rsidR="00DC07BA">
        <w:t xml:space="preserve"> цистицерками мясо, которое не прошло достаточную </w:t>
      </w:r>
      <w:r w:rsidR="00B429D1">
        <w:t>термическую</w:t>
      </w:r>
      <w:r w:rsidR="00DC07BA">
        <w:t xml:space="preserve"> обработку</w:t>
      </w:r>
      <w:r w:rsidR="00B429D1">
        <w:t xml:space="preserve">. </w:t>
      </w:r>
      <w:r w:rsidR="005B5FD5">
        <w:t xml:space="preserve">После попадания в </w:t>
      </w:r>
      <w:r w:rsidR="00A65AA6">
        <w:t xml:space="preserve">организм человека, сколекс глиста с помощью зубов и присосок закрепляется на стенке кишечника, </w:t>
      </w:r>
      <w:r w:rsidR="00573BE1">
        <w:t xml:space="preserve">спустя </w:t>
      </w:r>
      <w:r w:rsidR="004F22D4">
        <w:t xml:space="preserve">2-4 месяца </w:t>
      </w:r>
      <w:r w:rsidR="00075EEA">
        <w:t>из него формируется</w:t>
      </w:r>
      <w:r w:rsidR="000C7BAC">
        <w:t xml:space="preserve"> половозрелая особь. Яйца паразита</w:t>
      </w:r>
      <w:r w:rsidR="00075EEA">
        <w:t xml:space="preserve"> с калом выходят в окружающую среду</w:t>
      </w:r>
      <w:r w:rsidR="001D6553">
        <w:t xml:space="preserve"> и</w:t>
      </w:r>
      <w:r w:rsidR="00075EEA">
        <w:t xml:space="preserve"> попадают в пищу животных</w:t>
      </w:r>
      <w:r w:rsidR="001D6553">
        <w:t xml:space="preserve">. Таким образом, цикл начинается с начала. </w:t>
      </w:r>
    </w:p>
    <w:p w14:paraId="7425A45C" w14:textId="2B46154C" w:rsidR="00F10AA9" w:rsidRDefault="000F7D41">
      <w:r>
        <w:t xml:space="preserve">Вооруженный цепень является гермафродитом, в одном его членике может содержаться до 50 000 яиц. </w:t>
      </w:r>
      <w:r w:rsidR="00F5282E">
        <w:t>Поэтому известны случаи, когда у одного хозяина было обнаружено несколько паразитов</w:t>
      </w:r>
      <w:r w:rsidR="00B77D37">
        <w:t xml:space="preserve">. </w:t>
      </w:r>
    </w:p>
    <w:p w14:paraId="5596DB9D" w14:textId="505C2087" w:rsidR="009065E1" w:rsidRDefault="009065E1">
      <w:r>
        <w:t xml:space="preserve">Характеристика </w:t>
      </w:r>
      <w:r w:rsidR="00F84C78">
        <w:t>распространения</w:t>
      </w:r>
    </w:p>
    <w:p w14:paraId="69CB71FE" w14:textId="789BE518" w:rsidR="00F10AA9" w:rsidRDefault="008A61CF">
      <w:r>
        <w:t xml:space="preserve">Заражение человека </w:t>
      </w:r>
      <w:r w:rsidR="002344CB">
        <w:t>п</w:t>
      </w:r>
      <w:r w:rsidR="00473512">
        <w:t xml:space="preserve">роисходит алиментарным (пищевым) путем. </w:t>
      </w:r>
      <w:r w:rsidR="00183E2E">
        <w:t xml:space="preserve">Наиболее подвержены заболеванию люди, которые регулярно </w:t>
      </w:r>
      <w:r w:rsidR="00AF0E1D">
        <w:t>контактируют</w:t>
      </w:r>
      <w:r w:rsidR="00183E2E">
        <w:t xml:space="preserve"> </w:t>
      </w:r>
      <w:r w:rsidR="00E72C88">
        <w:t>с основным носителем</w:t>
      </w:r>
      <w:r w:rsidR="00E335FE">
        <w:t xml:space="preserve"> </w:t>
      </w:r>
      <w:r w:rsidR="001D2C58">
        <w:t>паразита</w:t>
      </w:r>
      <w:r w:rsidR="00E72C88">
        <w:t xml:space="preserve"> – фермеры, обвальщики, продавцы в мясном </w:t>
      </w:r>
      <w:r w:rsidR="00535CBF">
        <w:t xml:space="preserve">павильоне. </w:t>
      </w:r>
      <w:r w:rsidR="001D2C58">
        <w:t>Глисты</w:t>
      </w:r>
      <w:r w:rsidR="008E6D19">
        <w:t xml:space="preserve"> легко могут проника</w:t>
      </w:r>
      <w:r w:rsidR="00252189">
        <w:t xml:space="preserve">ть в организм детей, ведь последние часто берут в рот посторонние предметы, найденные на улице. </w:t>
      </w:r>
      <w:r w:rsidR="003A6493">
        <w:t xml:space="preserve">Кроме того, человек, болеющий тениозом, может самостоятельно  </w:t>
      </w:r>
      <w:r w:rsidR="00AF0E1D">
        <w:t>заразить</w:t>
      </w:r>
      <w:r w:rsidR="003A6493">
        <w:t xml:space="preserve"> себя цистицерками, поэтому лечение данного заболевания проводится исключительно на стационаре.</w:t>
      </w:r>
    </w:p>
    <w:p w14:paraId="2297566A" w14:textId="52988ABE" w:rsidR="00B40CFE" w:rsidRDefault="0057467D">
      <w:r>
        <w:t>Симптомы заболевания</w:t>
      </w:r>
    </w:p>
    <w:p w14:paraId="1084D2D2" w14:textId="42453BE2" w:rsidR="0057467D" w:rsidRDefault="00554DF0">
      <w:r>
        <w:t xml:space="preserve">Прежде всего, </w:t>
      </w:r>
      <w:r w:rsidR="00AF0E1D">
        <w:t>свиной цепень своими зубами</w:t>
      </w:r>
      <w:r w:rsidR="006E0493">
        <w:t xml:space="preserve"> </w:t>
      </w:r>
      <w:r w:rsidR="00AF0E1D">
        <w:t>наноси</w:t>
      </w:r>
      <w:r w:rsidR="009405FC">
        <w:t>т</w:t>
      </w:r>
      <w:r w:rsidR="00F2718C">
        <w:t xml:space="preserve"> механический вред слизистой оболочке кишечника</w:t>
      </w:r>
      <w:r w:rsidR="009405FC">
        <w:t xml:space="preserve">, что вызывает раздражение и болезненные ощущения. </w:t>
      </w:r>
      <w:r w:rsidR="009E7B04">
        <w:t xml:space="preserve">Паразит </w:t>
      </w:r>
      <w:r w:rsidR="006A2C30">
        <w:t>поглощает питательные вещест</w:t>
      </w:r>
      <w:r w:rsidR="00BF6665">
        <w:t>ва из организма хозяина, приводя к общему</w:t>
      </w:r>
      <w:r w:rsidR="006A2C30">
        <w:t xml:space="preserve"> истощени</w:t>
      </w:r>
      <w:r w:rsidR="00BF6665">
        <w:t>ю</w:t>
      </w:r>
      <w:r w:rsidR="006A2C30">
        <w:t xml:space="preserve">. </w:t>
      </w:r>
      <w:r w:rsidR="006B018D">
        <w:t>Нередко у человека наблюдается аллергическая реакция</w:t>
      </w:r>
      <w:r w:rsidR="00BF6665">
        <w:t xml:space="preserve">. </w:t>
      </w:r>
      <w:r w:rsidR="00D26BCF">
        <w:t xml:space="preserve">Кроме того, тениоз имеет ряд симптомов, </w:t>
      </w:r>
      <w:r w:rsidR="00FA5811">
        <w:t>схожих с признаками</w:t>
      </w:r>
      <w:r w:rsidR="00C16564">
        <w:t xml:space="preserve"> </w:t>
      </w:r>
      <w:r w:rsidR="00066856">
        <w:t>заболеваний органов</w:t>
      </w:r>
      <w:r w:rsidR="00C16564">
        <w:t xml:space="preserve"> желудочно-кишечного тракта:</w:t>
      </w:r>
    </w:p>
    <w:p w14:paraId="06065CBE" w14:textId="1851BB72" w:rsidR="00C16564" w:rsidRDefault="00CC082B">
      <w:r>
        <w:lastRenderedPageBreak/>
        <w:t>Снижение аппетита;</w:t>
      </w:r>
    </w:p>
    <w:p w14:paraId="628EB8BB" w14:textId="0A87F183" w:rsidR="00CC082B" w:rsidRDefault="00CC082B">
      <w:r>
        <w:t>Отрыжка</w:t>
      </w:r>
      <w:r w:rsidR="00FA5811">
        <w:t>;</w:t>
      </w:r>
    </w:p>
    <w:p w14:paraId="65265496" w14:textId="34756A7E" w:rsidR="00FA5811" w:rsidRDefault="007B03C8">
      <w:r>
        <w:t>Боли в животе;</w:t>
      </w:r>
    </w:p>
    <w:p w14:paraId="29D6E755" w14:textId="1D0FE6BB" w:rsidR="007B03C8" w:rsidRDefault="007B03C8">
      <w:r>
        <w:t>Нарушения стула.</w:t>
      </w:r>
    </w:p>
    <w:p w14:paraId="7E259EC3" w14:textId="2B248E5D" w:rsidR="00857446" w:rsidRDefault="00D771FE">
      <w:r>
        <w:t>Симптомы цистицеркоза проявляются по – разному</w:t>
      </w:r>
      <w:r w:rsidR="00122C7F">
        <w:t>, в зави</w:t>
      </w:r>
      <w:r w:rsidR="00F85B3F">
        <w:t>симости от того, какие органы поражены личинками</w:t>
      </w:r>
      <w:r w:rsidR="008C44C1">
        <w:t xml:space="preserve">. </w:t>
      </w:r>
      <w:r w:rsidR="0099227E">
        <w:t xml:space="preserve">Находясь в головном мозге, они вызывают боли, </w:t>
      </w:r>
      <w:r w:rsidR="00BA54E9">
        <w:t>г</w:t>
      </w:r>
      <w:r w:rsidR="002877DA">
        <w:t>о</w:t>
      </w:r>
      <w:r w:rsidR="00BA54E9">
        <w:t>ловокружения</w:t>
      </w:r>
      <w:r w:rsidR="0099227E">
        <w:t xml:space="preserve">, нарушение </w:t>
      </w:r>
      <w:r w:rsidR="0028427C">
        <w:t>вкуса</w:t>
      </w:r>
      <w:r w:rsidR="0099227E">
        <w:t xml:space="preserve"> и слуха</w:t>
      </w:r>
      <w:r w:rsidR="00F90BF1">
        <w:t xml:space="preserve">, провоцируют галлюцинации и расстройства психики. </w:t>
      </w:r>
      <w:r w:rsidR="0099227E">
        <w:t xml:space="preserve"> </w:t>
      </w:r>
      <w:r w:rsidR="00866702">
        <w:t xml:space="preserve">Нередко цистицерки становятся причиной менингита </w:t>
      </w:r>
      <w:r w:rsidR="004716FF">
        <w:t xml:space="preserve">и менингоэнцефалита. </w:t>
      </w:r>
      <w:r w:rsidR="00893AAC">
        <w:t xml:space="preserve">Поражаемые глазные </w:t>
      </w:r>
      <w:r w:rsidR="00132275">
        <w:t>яблоки</w:t>
      </w:r>
      <w:r w:rsidR="00F87F27">
        <w:t xml:space="preserve"> проявляются в виде </w:t>
      </w:r>
      <w:r w:rsidR="00A83793">
        <w:t>снижения</w:t>
      </w:r>
      <w:r w:rsidR="00F87F27">
        <w:t xml:space="preserve"> зрения</w:t>
      </w:r>
      <w:r w:rsidR="008041F4">
        <w:t xml:space="preserve">. </w:t>
      </w:r>
      <w:r w:rsidR="009C0C8D">
        <w:t xml:space="preserve">В таком случае возможно расслоение сетчатки и необратимое повреждение хрусталика. </w:t>
      </w:r>
      <w:r w:rsidR="00942D2E">
        <w:t xml:space="preserve">Оседая под кожей, цистицерки группируются </w:t>
      </w:r>
      <w:r w:rsidR="004C7090">
        <w:t xml:space="preserve">в небольшие плотные узелки. Кожная форма заболевания чаще всего локализируется на грудной </w:t>
      </w:r>
      <w:r w:rsidR="002D5430">
        <w:t>клетке и может нанести вред сердцу и легким.</w:t>
      </w:r>
    </w:p>
    <w:p w14:paraId="5C10EF8B" w14:textId="56341B17" w:rsidR="002D5430" w:rsidRDefault="007D7035">
      <w:r>
        <w:t xml:space="preserve">Диагностика </w:t>
      </w:r>
    </w:p>
    <w:p w14:paraId="0F33EDBD" w14:textId="38B8D28A" w:rsidR="007D7035" w:rsidRDefault="007D7035">
      <w:r>
        <w:t xml:space="preserve">Поскольку </w:t>
      </w:r>
      <w:r w:rsidR="002F181A">
        <w:t xml:space="preserve">свиной </w:t>
      </w:r>
      <w:r>
        <w:t xml:space="preserve">цепень не </w:t>
      </w:r>
      <w:r w:rsidR="002F181A">
        <w:t>имеет</w:t>
      </w:r>
      <w:r>
        <w:t xml:space="preserve"> </w:t>
      </w:r>
      <w:r w:rsidR="002F181A">
        <w:t>специфических</w:t>
      </w:r>
      <w:r>
        <w:t xml:space="preserve"> </w:t>
      </w:r>
      <w:r w:rsidR="002F181A">
        <w:t xml:space="preserve">симптомов, определить его присутствие </w:t>
      </w:r>
      <w:r w:rsidR="006E77B0">
        <w:t>сложно. Подозревать заражение гельминтом можно, если в анамнезе больного есть употребление сырого мяса</w:t>
      </w:r>
      <w:r w:rsidR="00AD05E1">
        <w:t xml:space="preserve">. Для подтверждения диагноза необходимо </w:t>
      </w:r>
      <w:r w:rsidR="00E70E83">
        <w:t xml:space="preserve">провести </w:t>
      </w:r>
      <w:r w:rsidR="00AD05E1">
        <w:t xml:space="preserve">ряд </w:t>
      </w:r>
      <w:r w:rsidR="00E70E83">
        <w:t>лабораторных</w:t>
      </w:r>
      <w:r w:rsidR="00AD05E1">
        <w:t xml:space="preserve"> исследований:</w:t>
      </w:r>
    </w:p>
    <w:p w14:paraId="2EEF9877" w14:textId="72370178" w:rsidR="00E70E83" w:rsidRDefault="001F059E">
      <w:r>
        <w:t xml:space="preserve">Анализ кала для </w:t>
      </w:r>
      <w:r w:rsidR="002B0738">
        <w:t>выявления члеников паразита</w:t>
      </w:r>
      <w:r w:rsidR="00562DD5">
        <w:t>;</w:t>
      </w:r>
    </w:p>
    <w:p w14:paraId="1B77727C" w14:textId="77267373" w:rsidR="002B0738" w:rsidRDefault="00DE7554">
      <w:r>
        <w:t>Периональный соскоб для обнаружения яиц</w:t>
      </w:r>
      <w:r w:rsidR="00562DD5">
        <w:t>;</w:t>
      </w:r>
    </w:p>
    <w:p w14:paraId="0B78CC30" w14:textId="21912328" w:rsidR="00975767" w:rsidRDefault="000A5647">
      <w:r>
        <w:t xml:space="preserve">Общий анализ крови, чтобы </w:t>
      </w:r>
      <w:r w:rsidR="00747E1F">
        <w:t xml:space="preserve">выявить </w:t>
      </w:r>
      <w:r w:rsidR="00975767">
        <w:t>антитела</w:t>
      </w:r>
      <w:r w:rsidR="00562DD5">
        <w:t>;</w:t>
      </w:r>
    </w:p>
    <w:p w14:paraId="03E21198" w14:textId="7B51BF31" w:rsidR="00975767" w:rsidRDefault="00B840C1">
      <w:r>
        <w:t>Колоноскопия кишечника помож</w:t>
      </w:r>
      <w:r w:rsidR="00975767">
        <w:t xml:space="preserve">ет </w:t>
      </w:r>
      <w:r w:rsidR="00246F61">
        <w:t>обнаружить</w:t>
      </w:r>
      <w:r w:rsidR="00F06319">
        <w:t xml:space="preserve"> тела глист</w:t>
      </w:r>
      <w:r w:rsidR="00562DD5">
        <w:t>.</w:t>
      </w:r>
    </w:p>
    <w:p w14:paraId="70F32D25" w14:textId="6E3733FE" w:rsidR="00747E1F" w:rsidRDefault="000163EF">
      <w:r>
        <w:t>Д</w:t>
      </w:r>
      <w:r w:rsidR="00747E1F">
        <w:t xml:space="preserve">иагностировать </w:t>
      </w:r>
      <w:r w:rsidR="00673F3F">
        <w:t xml:space="preserve">цистицеркоз </w:t>
      </w:r>
      <w:r w:rsidR="00216B50">
        <w:t xml:space="preserve">сложнее. При подозрении </w:t>
      </w:r>
      <w:r w:rsidR="0007289D">
        <w:t xml:space="preserve">наличия цистицерок в легких или сердце </w:t>
      </w:r>
      <w:r w:rsidR="00255506">
        <w:t xml:space="preserve">делают рентген, в </w:t>
      </w:r>
      <w:r w:rsidR="00C07911">
        <w:t>головном</w:t>
      </w:r>
      <w:r w:rsidR="00255506">
        <w:t xml:space="preserve"> мозге – МРТ или КТ. Офтальмоскопия показана для выявления личинок в глазах, </w:t>
      </w:r>
      <w:r>
        <w:t>биопсия</w:t>
      </w:r>
      <w:r w:rsidR="00255506">
        <w:t xml:space="preserve"> </w:t>
      </w:r>
      <w:r w:rsidR="008E1A10">
        <w:t>– в кожных покровах.</w:t>
      </w:r>
      <w:r w:rsidR="00C07911">
        <w:t xml:space="preserve"> Реже личинки могут поражать спинной мозг, </w:t>
      </w:r>
      <w:r w:rsidR="004D673C">
        <w:t>в таких случаях показана биопсия спинномозговой жидкости.</w:t>
      </w:r>
    </w:p>
    <w:p w14:paraId="327FF864" w14:textId="3E43D83C" w:rsidR="008E1A10" w:rsidRDefault="008E1A10">
      <w:r>
        <w:t xml:space="preserve">Как избавиться </w:t>
      </w:r>
      <w:r w:rsidR="00B067B4">
        <w:t>от паразита</w:t>
      </w:r>
      <w:r w:rsidR="00DF06B5">
        <w:t>?</w:t>
      </w:r>
    </w:p>
    <w:p w14:paraId="0935EDBE" w14:textId="77478534" w:rsidR="00CE0C76" w:rsidRDefault="00AE0581">
      <w:r>
        <w:t xml:space="preserve">Вне зависимости от того, какими средствами будет </w:t>
      </w:r>
      <w:r w:rsidR="00887B99">
        <w:t>проводиться</w:t>
      </w:r>
      <w:r>
        <w:t xml:space="preserve"> лечение</w:t>
      </w:r>
      <w:r w:rsidR="00763664">
        <w:t>, больному тениозом назначается</w:t>
      </w:r>
      <w:r w:rsidR="00887B99">
        <w:t xml:space="preserve"> специальная диета, исключающая </w:t>
      </w:r>
      <w:r w:rsidR="00055C60">
        <w:t xml:space="preserve">жиры и </w:t>
      </w:r>
      <w:r w:rsidR="00685157">
        <w:t>легкоусвояемые</w:t>
      </w:r>
      <w:r w:rsidR="00055C60">
        <w:t xml:space="preserve"> углеводы. </w:t>
      </w:r>
      <w:r w:rsidR="003B1DBE">
        <w:t xml:space="preserve">Питаться необходимо не реже 4 раз в день, маленькими порциями, основу рациона составляют </w:t>
      </w:r>
      <w:r w:rsidR="00E476FA">
        <w:t>пр</w:t>
      </w:r>
      <w:r w:rsidR="00763664">
        <w:t>од</w:t>
      </w:r>
      <w:r w:rsidR="00E476FA">
        <w:t xml:space="preserve">укты с повышенным содержанием </w:t>
      </w:r>
      <w:r w:rsidR="007C3BD0">
        <w:t>вита</w:t>
      </w:r>
      <w:r w:rsidR="00755D09">
        <w:t>минов. За день до начала лечения</w:t>
      </w:r>
      <w:r w:rsidR="007C3BD0">
        <w:t xml:space="preserve">, </w:t>
      </w:r>
      <w:r w:rsidR="0046510A">
        <w:t>необходимо принять слабительный солевой раствор и пос</w:t>
      </w:r>
      <w:r w:rsidR="00F5282E">
        <w:t xml:space="preserve">тавить очистительную клизму. </w:t>
      </w:r>
      <w:r w:rsidR="00CE0C76">
        <w:t>Через 2,5</w:t>
      </w:r>
      <w:r w:rsidR="00755D09">
        <w:t xml:space="preserve"> </w:t>
      </w:r>
      <w:r w:rsidR="00CE0C76">
        <w:t>-</w:t>
      </w:r>
      <w:r w:rsidR="00755D09">
        <w:t xml:space="preserve"> </w:t>
      </w:r>
      <w:r w:rsidR="00CE0C76">
        <w:t xml:space="preserve">3 часа после приема лекарства </w:t>
      </w:r>
      <w:r w:rsidR="0097267B">
        <w:t>необходимо</w:t>
      </w:r>
      <w:r w:rsidR="00CE0C76">
        <w:t xml:space="preserve"> проследить, чтобы тело цепня вышло из организма вместе с калом. </w:t>
      </w:r>
      <w:r w:rsidR="0097267B">
        <w:t>Если у больного нарушен стул, ему повторно проводят клизмирование. Важно не допускать рвоты</w:t>
      </w:r>
      <w:r w:rsidR="007F1B5D">
        <w:t xml:space="preserve">, чтобы избежать повторного попадания </w:t>
      </w:r>
      <w:r w:rsidR="008A1933">
        <w:t>члеников гельминта в кишечник.</w:t>
      </w:r>
    </w:p>
    <w:p w14:paraId="695391F3" w14:textId="04DCE46C" w:rsidR="00235558" w:rsidRDefault="00405C67">
      <w:r>
        <w:t xml:space="preserve">Цистицеркоз лечат </w:t>
      </w:r>
      <w:r w:rsidR="001B34BA">
        <w:t>комплексно, с применением антигельминтных и противовоспалительных</w:t>
      </w:r>
      <w:r w:rsidR="00FA3FCA">
        <w:t xml:space="preserve"> препаратов</w:t>
      </w:r>
      <w:r w:rsidR="00A8078B">
        <w:t>.</w:t>
      </w:r>
      <w:r w:rsidR="005C00C7">
        <w:t xml:space="preserve"> Зачастую назначают 2 – 3 курса приема</w:t>
      </w:r>
      <w:r w:rsidR="00FA3FCA">
        <w:t xml:space="preserve"> лекарств, минимум по 14 дней каждый.</w:t>
      </w:r>
      <w:r w:rsidR="005C00C7">
        <w:t xml:space="preserve"> </w:t>
      </w:r>
      <w:r w:rsidR="00A8078B">
        <w:t xml:space="preserve"> </w:t>
      </w:r>
      <w:r w:rsidR="000E4FF8">
        <w:t xml:space="preserve">При поражении кожи и мышц необходимо симптоматическое лечение. </w:t>
      </w:r>
      <w:r w:rsidR="00D116DC">
        <w:t xml:space="preserve">Из головного мозга и глазных яблок </w:t>
      </w:r>
      <w:r w:rsidR="00F436BF">
        <w:t>цистицерки</w:t>
      </w:r>
      <w:r w:rsidR="00D116DC">
        <w:t xml:space="preserve"> удаляют</w:t>
      </w:r>
      <w:r w:rsidR="006C39D3">
        <w:t>ся</w:t>
      </w:r>
      <w:r w:rsidR="00D116DC">
        <w:t xml:space="preserve"> хирургическим путем.</w:t>
      </w:r>
      <w:r w:rsidR="00F436BF">
        <w:t xml:space="preserve"> После </w:t>
      </w:r>
      <w:r w:rsidR="0014232A">
        <w:t>устранения</w:t>
      </w:r>
      <w:r w:rsidR="00F436BF">
        <w:t xml:space="preserve"> личинок необходимо постоянное наблюдение у лечащего врача.</w:t>
      </w:r>
    </w:p>
    <w:p w14:paraId="38A84437" w14:textId="55DBCF4D" w:rsidR="0046510A" w:rsidRDefault="00686DA2">
      <w:r>
        <w:t>Какие препараты назначают?</w:t>
      </w:r>
    </w:p>
    <w:p w14:paraId="5A2B9ABB" w14:textId="62A99764" w:rsidR="00686DA2" w:rsidRDefault="00C66CE1">
      <w:r>
        <w:t xml:space="preserve">Строго противопоказаны лекарства, провоцирующие распад тела паразита, поскольку они могут привести к </w:t>
      </w:r>
      <w:r w:rsidR="001C49E0">
        <w:t>заражению</w:t>
      </w:r>
      <w:r w:rsidR="0073285E">
        <w:t xml:space="preserve"> личинками. Основная задача лечения – парализовать цепня и вывести его из организма. </w:t>
      </w:r>
      <w:r w:rsidR="006C30D8">
        <w:t xml:space="preserve">Для этих целей показаны такие препараты, как </w:t>
      </w:r>
      <w:r w:rsidR="00004C02">
        <w:t xml:space="preserve">празиквантел (бильтрицид), </w:t>
      </w:r>
      <w:r w:rsidR="003A39C8">
        <w:t xml:space="preserve">а затем – фенасал (способствует </w:t>
      </w:r>
      <w:r w:rsidR="00F21095">
        <w:t xml:space="preserve">выведению тела глиста). Дозировку препаратов назначает лечащий врач, их </w:t>
      </w:r>
      <w:r w:rsidR="00F21095">
        <w:lastRenderedPageBreak/>
        <w:t xml:space="preserve">прием </w:t>
      </w:r>
      <w:r w:rsidR="0074032F">
        <w:t>показан только под наблюдением.</w:t>
      </w:r>
      <w:r w:rsidR="000C3217">
        <w:t xml:space="preserve"> После устранения </w:t>
      </w:r>
      <w:r w:rsidR="007D6074">
        <w:t xml:space="preserve">цепня из кишечника, его тело тщательно исследуют, чтобы исключить возможность </w:t>
      </w:r>
      <w:r w:rsidR="00A47FC4">
        <w:t>наличия в кишечнике</w:t>
      </w:r>
      <w:r w:rsidR="0014232A">
        <w:t xml:space="preserve"> остаточных члеников, а затем сжигают. </w:t>
      </w:r>
    </w:p>
    <w:p w14:paraId="42B0FF1D" w14:textId="34FEB989" w:rsidR="0074032F" w:rsidRDefault="0074032F">
      <w:r>
        <w:t>Лечение народными средствами</w:t>
      </w:r>
    </w:p>
    <w:p w14:paraId="771D2AC5" w14:textId="0E9553BD" w:rsidR="0074032F" w:rsidRDefault="007A445F">
      <w:r>
        <w:t>Эффективно изба</w:t>
      </w:r>
      <w:r w:rsidR="00F25403">
        <w:t>виться от свиного цепня поможет</w:t>
      </w:r>
      <w:r w:rsidR="00E00E33">
        <w:t xml:space="preserve"> </w:t>
      </w:r>
      <w:r w:rsidR="00A47FC4">
        <w:t>мужской папоротник</w:t>
      </w:r>
      <w:r w:rsidR="00E00E33">
        <w:t xml:space="preserve">. </w:t>
      </w:r>
      <w:r w:rsidR="00F25403">
        <w:t xml:space="preserve">Он продается в аптеке в виде экстракта или </w:t>
      </w:r>
      <w:r w:rsidR="009D22E8">
        <w:t>желатиновых</w:t>
      </w:r>
      <w:r w:rsidR="00F25403">
        <w:t xml:space="preserve"> капсул. Средство</w:t>
      </w:r>
      <w:r w:rsidR="00112AB6">
        <w:t xml:space="preserve"> необходимо принять </w:t>
      </w:r>
      <w:r w:rsidR="001E117F">
        <w:t xml:space="preserve">утром </w:t>
      </w:r>
      <w:r w:rsidR="00112AB6">
        <w:t xml:space="preserve">на голодный </w:t>
      </w:r>
      <w:r w:rsidR="001E117F">
        <w:t xml:space="preserve">желудок, завтракать можно не раньше, чем через 1,5 часа. </w:t>
      </w:r>
      <w:r w:rsidR="00F875C3">
        <w:t xml:space="preserve">Средняя доза для взрослого человека </w:t>
      </w:r>
      <w:r w:rsidR="007D0684">
        <w:t>–</w:t>
      </w:r>
      <w:r w:rsidR="00F875C3">
        <w:t xml:space="preserve"> </w:t>
      </w:r>
      <w:r w:rsidR="007D0684">
        <w:t xml:space="preserve">4 – 7 грамм </w:t>
      </w:r>
      <w:r w:rsidR="005B58DD">
        <w:t>вещества</w:t>
      </w:r>
      <w:r w:rsidR="007D0684">
        <w:t>.</w:t>
      </w:r>
      <w:r w:rsidR="009D22E8">
        <w:t xml:space="preserve"> Аналогичными свойствами обладают настойки </w:t>
      </w:r>
      <w:r w:rsidR="005E6868">
        <w:t>гвоздики, жгучего перца, полыни и пижмы.</w:t>
      </w:r>
    </w:p>
    <w:p w14:paraId="6B60978D" w14:textId="10675AF5" w:rsidR="005B58DD" w:rsidRDefault="005B58DD">
      <w:r>
        <w:t xml:space="preserve">Еще одно </w:t>
      </w:r>
      <w:r w:rsidR="008C0489">
        <w:t>известн</w:t>
      </w:r>
      <w:r w:rsidR="00A5016C">
        <w:t xml:space="preserve">ое средство – семена тыквы. </w:t>
      </w:r>
      <w:r w:rsidR="00906A63">
        <w:t xml:space="preserve">Их можно употребить в сыром виде, </w:t>
      </w:r>
      <w:r w:rsidR="00950856">
        <w:t xml:space="preserve">предварительно измельчив, и запить большим количеством кипяченой воды. </w:t>
      </w:r>
      <w:r w:rsidR="004346B3">
        <w:t xml:space="preserve">Однако более </w:t>
      </w:r>
      <w:r w:rsidR="006722A9">
        <w:t xml:space="preserve">эффективным </w:t>
      </w:r>
      <w:r w:rsidR="004346B3">
        <w:t xml:space="preserve">будет приготовленый накануне отвар. </w:t>
      </w:r>
      <w:r w:rsidR="006722A9">
        <w:t xml:space="preserve">Для этого понадобится 500 гр семян залить кипятком и варить на водяной бане в течение 1 – 1,5 </w:t>
      </w:r>
      <w:r w:rsidR="00B44B2E">
        <w:t>часа</w:t>
      </w:r>
      <w:r w:rsidR="006722A9">
        <w:t xml:space="preserve">. </w:t>
      </w:r>
      <w:r w:rsidR="00976ED2">
        <w:t>Принимается лекарство строго натощак.</w:t>
      </w:r>
    </w:p>
    <w:p w14:paraId="51EA70AC" w14:textId="04411144" w:rsidR="00976ED2" w:rsidRDefault="00976ED2">
      <w:r>
        <w:t xml:space="preserve">Профилактика </w:t>
      </w:r>
    </w:p>
    <w:p w14:paraId="49EF8152" w14:textId="384163ED" w:rsidR="00976ED2" w:rsidRDefault="00066596">
      <w:r>
        <w:t xml:space="preserve">Лечить тениоз неприятно, гораздо легче предотвратить заболевание. </w:t>
      </w:r>
      <w:r w:rsidR="00723BD2">
        <w:t xml:space="preserve">Заражение свиным цепнем происходит вследствие употребления </w:t>
      </w:r>
      <w:r w:rsidR="006773D9">
        <w:t xml:space="preserve">инфицированного мяса, поэтому </w:t>
      </w:r>
      <w:r w:rsidR="005843E5">
        <w:t xml:space="preserve">обязательно </w:t>
      </w:r>
      <w:r w:rsidR="00212D4B">
        <w:t xml:space="preserve">нужно следить за термической обработкой свинины. </w:t>
      </w:r>
      <w:r w:rsidR="006F6C7A">
        <w:t xml:space="preserve">Яйца </w:t>
      </w:r>
      <w:r w:rsidR="00447991">
        <w:t>глистов</w:t>
      </w:r>
      <w:r w:rsidR="00A071B5">
        <w:t xml:space="preserve"> погибают при нагревании </w:t>
      </w:r>
      <w:r w:rsidR="00E42F94">
        <w:t xml:space="preserve">до 80° в течение часа или при замораживании </w:t>
      </w:r>
      <w:r w:rsidR="00D213A9">
        <w:t xml:space="preserve">на протяжение 10 суток. </w:t>
      </w:r>
      <w:r w:rsidR="001F4C2A">
        <w:t xml:space="preserve">Ни в коем </w:t>
      </w:r>
      <w:r w:rsidR="002876E8">
        <w:t xml:space="preserve">случае </w:t>
      </w:r>
      <w:r w:rsidR="00CB5AD9">
        <w:t>нельзя</w:t>
      </w:r>
      <w:r w:rsidR="001F4C2A">
        <w:t xml:space="preserve"> пробовать сырой фарш в процессе готовки. </w:t>
      </w:r>
      <w:r w:rsidR="002876E8">
        <w:t xml:space="preserve">При покупке мяса, </w:t>
      </w:r>
      <w:r w:rsidR="00CB5AD9">
        <w:t xml:space="preserve">необходимо удостовериться, что оно прошло надлежащую ветеринарно-санитарную экспертизу и у продавца есть подтверждающие этот факт документы. </w:t>
      </w:r>
      <w:r w:rsidR="008357E6">
        <w:t>Обязательной мерой профилактики является соблюден</w:t>
      </w:r>
      <w:r w:rsidR="007905F6">
        <w:t>ие гигиенических норм – мытье</w:t>
      </w:r>
      <w:r w:rsidR="008357E6">
        <w:t xml:space="preserve"> рук перед приемом пищи</w:t>
      </w:r>
      <w:r w:rsidR="007905F6">
        <w:t>, дезинфекция санузла и регулярная стирка личных вещей</w:t>
      </w:r>
      <w:r w:rsidR="008357E6">
        <w:t xml:space="preserve">. </w:t>
      </w:r>
      <w:r w:rsidR="004F7A2A">
        <w:t>И, конечно, при первых подозрениях на заражение цепнем необходимо обращаться к врачу.</w:t>
      </w:r>
    </w:p>
    <w:p w14:paraId="77FF58B7" w14:textId="58EC5A8F" w:rsidR="00B067B4" w:rsidRDefault="00386945">
      <w:hyperlink r:id="rId4" w:history="1">
        <w:r w:rsidR="00DA47DF" w:rsidRPr="008B0C2F">
          <w:rPr>
            <w:rStyle w:val="a3"/>
          </w:rPr>
          <w:t>http://mydoctorhouse.ru/parasites/helminths/svinoj-cepen.html</w:t>
        </w:r>
      </w:hyperlink>
    </w:p>
    <w:p w14:paraId="20CA6901" w14:textId="5AA667EB" w:rsidR="00DA47DF" w:rsidRDefault="00386945">
      <w:pPr>
        <w:rPr>
          <w:rStyle w:val="a3"/>
        </w:rPr>
      </w:pPr>
      <w:hyperlink r:id="rId5" w:history="1">
        <w:r w:rsidR="00C84FBC" w:rsidRPr="008B0C2F">
          <w:rPr>
            <w:rStyle w:val="a3"/>
          </w:rPr>
          <w:t>http://www.medicalj.ru/diseases/infectious/1077-tenioz</w:t>
        </w:r>
      </w:hyperlink>
    </w:p>
    <w:p w14:paraId="60A199F7" w14:textId="3893F7CD" w:rsidR="00AA6A07" w:rsidRDefault="00386945">
      <w:hyperlink r:id="rId6" w:history="1">
        <w:r w:rsidR="00AA6A07" w:rsidRPr="0073667F">
          <w:rPr>
            <w:rStyle w:val="a3"/>
          </w:rPr>
          <w:t>http://vseoparazitah.ru/raznoe/svinoj-cepen.html</w:t>
        </w:r>
      </w:hyperlink>
    </w:p>
    <w:p w14:paraId="3E2E9480" w14:textId="6D4EDC59" w:rsidR="00AA6A07" w:rsidRDefault="00386945">
      <w:pPr>
        <w:rPr>
          <w:rStyle w:val="a3"/>
        </w:rPr>
      </w:pPr>
      <w:hyperlink r:id="rId7" w:history="1">
        <w:r w:rsidR="00C7363C" w:rsidRPr="0073667F">
          <w:rPr>
            <w:rStyle w:val="a3"/>
          </w:rPr>
          <w:t>http://proparazites.ru/cepen/svinoj-cepen.html</w:t>
        </w:r>
      </w:hyperlink>
    </w:p>
    <w:p w14:paraId="150B1D8A" w14:textId="2BEC47B6" w:rsidR="005466F7" w:rsidRDefault="005466F7">
      <w:hyperlink r:id="rId8" w:history="1">
        <w:r w:rsidRPr="005A5A7C">
          <w:rPr>
            <w:rStyle w:val="a3"/>
          </w:rPr>
          <w:t>http://netparazitam.ru/parazity-cheloveka/svinoj-tsepen-simptomy-u-cheloveka.html</w:t>
        </w:r>
      </w:hyperlink>
    </w:p>
    <w:p w14:paraId="0A4CED82" w14:textId="18D6DDAF" w:rsidR="005466F7" w:rsidRDefault="00256D59">
      <w:hyperlink r:id="rId9" w:history="1">
        <w:r w:rsidRPr="005A5A7C">
          <w:rPr>
            <w:rStyle w:val="a3"/>
          </w:rPr>
          <w:t>https://gelmintoz.net/vidy-glistov/svinoj-cepen.html</w:t>
        </w:r>
      </w:hyperlink>
    </w:p>
    <w:p w14:paraId="5C9F7819" w14:textId="2D1CD7C3" w:rsidR="00256D59" w:rsidRDefault="00410687">
      <w:hyperlink r:id="rId10" w:history="1">
        <w:r w:rsidRPr="005A5A7C">
          <w:rPr>
            <w:rStyle w:val="a3"/>
          </w:rPr>
          <w:t>https://vseparazity.ru/gelminty/cestody/svinoj-cepen.html</w:t>
        </w:r>
      </w:hyperlink>
    </w:p>
    <w:p w14:paraId="0D1C2A41" w14:textId="66B284D8" w:rsidR="00410687" w:rsidRDefault="00386945">
      <w:hyperlink r:id="rId11" w:history="1">
        <w:r w:rsidRPr="005A5A7C">
          <w:rPr>
            <w:rStyle w:val="a3"/>
          </w:rPr>
          <w:t>http://ilive.com.ua/health/cisticerkoz_107610i15955.html</w:t>
        </w:r>
      </w:hyperlink>
    </w:p>
    <w:p w14:paraId="150106FB" w14:textId="77777777" w:rsidR="00386945" w:rsidRDefault="00386945">
      <w:bookmarkStart w:id="0" w:name="_GoBack"/>
      <w:bookmarkEnd w:id="0"/>
    </w:p>
    <w:p w14:paraId="5A0F2839" w14:textId="77777777" w:rsidR="00C7363C" w:rsidRDefault="00C7363C"/>
    <w:p w14:paraId="4D35FFFF" w14:textId="77777777" w:rsidR="00C84FBC" w:rsidRDefault="00C84FBC"/>
    <w:p w14:paraId="42015572" w14:textId="77777777" w:rsidR="00AD05E1" w:rsidRDefault="00AD05E1"/>
    <w:p w14:paraId="78923BE0" w14:textId="77777777" w:rsidR="007B03C8" w:rsidRDefault="007B03C8"/>
    <w:p w14:paraId="1BBF9676" w14:textId="77777777" w:rsidR="006C2EED" w:rsidRDefault="006C2EED"/>
    <w:sectPr w:rsidR="006C2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F"/>
    <w:rsid w:val="00004C02"/>
    <w:rsid w:val="00005369"/>
    <w:rsid w:val="000163EF"/>
    <w:rsid w:val="00051CC5"/>
    <w:rsid w:val="00055C60"/>
    <w:rsid w:val="00066596"/>
    <w:rsid w:val="00066856"/>
    <w:rsid w:val="00066C3D"/>
    <w:rsid w:val="0007289D"/>
    <w:rsid w:val="00075EEA"/>
    <w:rsid w:val="000A5647"/>
    <w:rsid w:val="000C3217"/>
    <w:rsid w:val="000C7BAC"/>
    <w:rsid w:val="000E4FF8"/>
    <w:rsid w:val="000F7D41"/>
    <w:rsid w:val="00112AB6"/>
    <w:rsid w:val="00122C7F"/>
    <w:rsid w:val="00131D44"/>
    <w:rsid w:val="00132275"/>
    <w:rsid w:val="0014232A"/>
    <w:rsid w:val="00171EFB"/>
    <w:rsid w:val="0018072D"/>
    <w:rsid w:val="00183E2E"/>
    <w:rsid w:val="00195C7A"/>
    <w:rsid w:val="001B34BA"/>
    <w:rsid w:val="001C16B2"/>
    <w:rsid w:val="001C49E0"/>
    <w:rsid w:val="001D2C58"/>
    <w:rsid w:val="001D6553"/>
    <w:rsid w:val="001E117F"/>
    <w:rsid w:val="001E18C6"/>
    <w:rsid w:val="001F059E"/>
    <w:rsid w:val="001F4C2A"/>
    <w:rsid w:val="00212D4B"/>
    <w:rsid w:val="00215081"/>
    <w:rsid w:val="00216B50"/>
    <w:rsid w:val="002344CB"/>
    <w:rsid w:val="00235558"/>
    <w:rsid w:val="00246F61"/>
    <w:rsid w:val="00252189"/>
    <w:rsid w:val="00255506"/>
    <w:rsid w:val="00256D59"/>
    <w:rsid w:val="00280F42"/>
    <w:rsid w:val="0028427C"/>
    <w:rsid w:val="002876E8"/>
    <w:rsid w:val="002877DA"/>
    <w:rsid w:val="002B0738"/>
    <w:rsid w:val="002B2EA2"/>
    <w:rsid w:val="002C6973"/>
    <w:rsid w:val="002D5430"/>
    <w:rsid w:val="002F181A"/>
    <w:rsid w:val="0032103C"/>
    <w:rsid w:val="00330D63"/>
    <w:rsid w:val="003462EF"/>
    <w:rsid w:val="00354E42"/>
    <w:rsid w:val="00363147"/>
    <w:rsid w:val="003806D2"/>
    <w:rsid w:val="00386945"/>
    <w:rsid w:val="003A39C8"/>
    <w:rsid w:val="003A6493"/>
    <w:rsid w:val="003B1DBE"/>
    <w:rsid w:val="003C1008"/>
    <w:rsid w:val="003E293A"/>
    <w:rsid w:val="003E3D47"/>
    <w:rsid w:val="003F7AEE"/>
    <w:rsid w:val="00405C67"/>
    <w:rsid w:val="00410687"/>
    <w:rsid w:val="00413FA7"/>
    <w:rsid w:val="004346B3"/>
    <w:rsid w:val="00447991"/>
    <w:rsid w:val="00463382"/>
    <w:rsid w:val="0046510A"/>
    <w:rsid w:val="004716FF"/>
    <w:rsid w:val="00472BA2"/>
    <w:rsid w:val="00473512"/>
    <w:rsid w:val="0048761F"/>
    <w:rsid w:val="004C2B4A"/>
    <w:rsid w:val="004C7090"/>
    <w:rsid w:val="004D673C"/>
    <w:rsid w:val="004D6CD8"/>
    <w:rsid w:val="004E62C9"/>
    <w:rsid w:val="004F22D4"/>
    <w:rsid w:val="004F7A2A"/>
    <w:rsid w:val="004F7BD6"/>
    <w:rsid w:val="00502345"/>
    <w:rsid w:val="00535CBF"/>
    <w:rsid w:val="005365AF"/>
    <w:rsid w:val="005466F7"/>
    <w:rsid w:val="00554DF0"/>
    <w:rsid w:val="0055754C"/>
    <w:rsid w:val="00562DD5"/>
    <w:rsid w:val="00573BE1"/>
    <w:rsid w:val="0057467D"/>
    <w:rsid w:val="00577910"/>
    <w:rsid w:val="00582045"/>
    <w:rsid w:val="005843E5"/>
    <w:rsid w:val="005861B4"/>
    <w:rsid w:val="0058759C"/>
    <w:rsid w:val="005B58DD"/>
    <w:rsid w:val="005B5FD5"/>
    <w:rsid w:val="005B701C"/>
    <w:rsid w:val="005C00C7"/>
    <w:rsid w:val="005E6868"/>
    <w:rsid w:val="005F3CCE"/>
    <w:rsid w:val="006108F0"/>
    <w:rsid w:val="0063501A"/>
    <w:rsid w:val="00642165"/>
    <w:rsid w:val="006675E6"/>
    <w:rsid w:val="006722A9"/>
    <w:rsid w:val="00673F3F"/>
    <w:rsid w:val="0067688C"/>
    <w:rsid w:val="006773D9"/>
    <w:rsid w:val="00683766"/>
    <w:rsid w:val="00685157"/>
    <w:rsid w:val="00686DA2"/>
    <w:rsid w:val="006943C6"/>
    <w:rsid w:val="006A2C30"/>
    <w:rsid w:val="006B018D"/>
    <w:rsid w:val="006C2EED"/>
    <w:rsid w:val="006C30D8"/>
    <w:rsid w:val="006C39D3"/>
    <w:rsid w:val="006E0493"/>
    <w:rsid w:val="006E77B0"/>
    <w:rsid w:val="006F6C7A"/>
    <w:rsid w:val="00716274"/>
    <w:rsid w:val="00723BD2"/>
    <w:rsid w:val="0073285E"/>
    <w:rsid w:val="0074032F"/>
    <w:rsid w:val="00747E1F"/>
    <w:rsid w:val="0075302F"/>
    <w:rsid w:val="00755D09"/>
    <w:rsid w:val="00761FE3"/>
    <w:rsid w:val="00763664"/>
    <w:rsid w:val="007905F6"/>
    <w:rsid w:val="007972C1"/>
    <w:rsid w:val="007A445F"/>
    <w:rsid w:val="007B03C8"/>
    <w:rsid w:val="007C3BD0"/>
    <w:rsid w:val="007D0684"/>
    <w:rsid w:val="007D6074"/>
    <w:rsid w:val="007D7035"/>
    <w:rsid w:val="007F1B5D"/>
    <w:rsid w:val="008041F4"/>
    <w:rsid w:val="008174B5"/>
    <w:rsid w:val="0082318F"/>
    <w:rsid w:val="008357E6"/>
    <w:rsid w:val="00841CB4"/>
    <w:rsid w:val="0085572D"/>
    <w:rsid w:val="00857446"/>
    <w:rsid w:val="00866702"/>
    <w:rsid w:val="00887B99"/>
    <w:rsid w:val="00893AAC"/>
    <w:rsid w:val="008A1933"/>
    <w:rsid w:val="008A61CF"/>
    <w:rsid w:val="008B3A93"/>
    <w:rsid w:val="008B514F"/>
    <w:rsid w:val="008B7C50"/>
    <w:rsid w:val="008C0489"/>
    <w:rsid w:val="008C2751"/>
    <w:rsid w:val="008C44C1"/>
    <w:rsid w:val="008E1A10"/>
    <w:rsid w:val="008E6D19"/>
    <w:rsid w:val="009065E1"/>
    <w:rsid w:val="00906A63"/>
    <w:rsid w:val="00907ECC"/>
    <w:rsid w:val="00936932"/>
    <w:rsid w:val="009405FC"/>
    <w:rsid w:val="00942D2E"/>
    <w:rsid w:val="0094388E"/>
    <w:rsid w:val="00950856"/>
    <w:rsid w:val="0095459D"/>
    <w:rsid w:val="0097267B"/>
    <w:rsid w:val="00975767"/>
    <w:rsid w:val="00976ED2"/>
    <w:rsid w:val="0099227E"/>
    <w:rsid w:val="00993D10"/>
    <w:rsid w:val="009A086A"/>
    <w:rsid w:val="009A3162"/>
    <w:rsid w:val="009C0C8D"/>
    <w:rsid w:val="009D22E8"/>
    <w:rsid w:val="009E7B04"/>
    <w:rsid w:val="00A00C29"/>
    <w:rsid w:val="00A071B5"/>
    <w:rsid w:val="00A17A93"/>
    <w:rsid w:val="00A40730"/>
    <w:rsid w:val="00A47FC4"/>
    <w:rsid w:val="00A5016C"/>
    <w:rsid w:val="00A50D1D"/>
    <w:rsid w:val="00A51296"/>
    <w:rsid w:val="00A65AA6"/>
    <w:rsid w:val="00A65B3F"/>
    <w:rsid w:val="00A71DC7"/>
    <w:rsid w:val="00A8078B"/>
    <w:rsid w:val="00A83793"/>
    <w:rsid w:val="00AA6A07"/>
    <w:rsid w:val="00AC5CAE"/>
    <w:rsid w:val="00AD05E1"/>
    <w:rsid w:val="00AE0581"/>
    <w:rsid w:val="00AF0E1D"/>
    <w:rsid w:val="00B04EF6"/>
    <w:rsid w:val="00B067B4"/>
    <w:rsid w:val="00B24165"/>
    <w:rsid w:val="00B370D4"/>
    <w:rsid w:val="00B40CFE"/>
    <w:rsid w:val="00B429D1"/>
    <w:rsid w:val="00B44337"/>
    <w:rsid w:val="00B44B2E"/>
    <w:rsid w:val="00B46333"/>
    <w:rsid w:val="00B77D37"/>
    <w:rsid w:val="00B8407F"/>
    <w:rsid w:val="00B840C1"/>
    <w:rsid w:val="00B90799"/>
    <w:rsid w:val="00B92145"/>
    <w:rsid w:val="00BA4221"/>
    <w:rsid w:val="00BA54E9"/>
    <w:rsid w:val="00BC5326"/>
    <w:rsid w:val="00BD393E"/>
    <w:rsid w:val="00BF6665"/>
    <w:rsid w:val="00C07911"/>
    <w:rsid w:val="00C16564"/>
    <w:rsid w:val="00C631D7"/>
    <w:rsid w:val="00C66CE1"/>
    <w:rsid w:val="00C7363C"/>
    <w:rsid w:val="00C7657E"/>
    <w:rsid w:val="00C84FBC"/>
    <w:rsid w:val="00C958C1"/>
    <w:rsid w:val="00CB5AD9"/>
    <w:rsid w:val="00CC082B"/>
    <w:rsid w:val="00CE0C76"/>
    <w:rsid w:val="00D116DC"/>
    <w:rsid w:val="00D213A9"/>
    <w:rsid w:val="00D26BCF"/>
    <w:rsid w:val="00D32D59"/>
    <w:rsid w:val="00D35A63"/>
    <w:rsid w:val="00D52BC6"/>
    <w:rsid w:val="00D600D2"/>
    <w:rsid w:val="00D771FE"/>
    <w:rsid w:val="00D83264"/>
    <w:rsid w:val="00DA1F0F"/>
    <w:rsid w:val="00DA28EF"/>
    <w:rsid w:val="00DA28FD"/>
    <w:rsid w:val="00DA47DF"/>
    <w:rsid w:val="00DA650A"/>
    <w:rsid w:val="00DC07BA"/>
    <w:rsid w:val="00DE7554"/>
    <w:rsid w:val="00DF06B5"/>
    <w:rsid w:val="00E00725"/>
    <w:rsid w:val="00E00E33"/>
    <w:rsid w:val="00E10167"/>
    <w:rsid w:val="00E32C7E"/>
    <w:rsid w:val="00E335FE"/>
    <w:rsid w:val="00E42F94"/>
    <w:rsid w:val="00E43159"/>
    <w:rsid w:val="00E476FA"/>
    <w:rsid w:val="00E535D9"/>
    <w:rsid w:val="00E70E83"/>
    <w:rsid w:val="00E71CCB"/>
    <w:rsid w:val="00E72C88"/>
    <w:rsid w:val="00E8314D"/>
    <w:rsid w:val="00E8498F"/>
    <w:rsid w:val="00EE44ED"/>
    <w:rsid w:val="00F009EF"/>
    <w:rsid w:val="00F0295C"/>
    <w:rsid w:val="00F06319"/>
    <w:rsid w:val="00F1018C"/>
    <w:rsid w:val="00F10AA9"/>
    <w:rsid w:val="00F21095"/>
    <w:rsid w:val="00F23162"/>
    <w:rsid w:val="00F25403"/>
    <w:rsid w:val="00F2718C"/>
    <w:rsid w:val="00F35F1A"/>
    <w:rsid w:val="00F436BF"/>
    <w:rsid w:val="00F5282E"/>
    <w:rsid w:val="00F668DA"/>
    <w:rsid w:val="00F84C78"/>
    <w:rsid w:val="00F85B3F"/>
    <w:rsid w:val="00F875C3"/>
    <w:rsid w:val="00F87F27"/>
    <w:rsid w:val="00F90BF1"/>
    <w:rsid w:val="00FA3FCA"/>
    <w:rsid w:val="00FA5811"/>
    <w:rsid w:val="00FB217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5BC6C"/>
  <w15:chartTrackingRefBased/>
  <w15:docId w15:val="{0ED6FFED-DD74-1647-BFCF-74B1903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DF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DA47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parazitam.ru/parazity-cheloveka/svinoj-tsepen-simptomy-u-chelovek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parazites.ru/cepen/svinoj-cepe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oparazitah.ru/raznoe/svinoj-cepen.html" TargetMode="External"/><Relationship Id="rId11" Type="http://schemas.openxmlformats.org/officeDocument/2006/relationships/hyperlink" Target="http://ilive.com.ua/health/cisticerkoz_107610i15955.html" TargetMode="External"/><Relationship Id="rId5" Type="http://schemas.openxmlformats.org/officeDocument/2006/relationships/hyperlink" Target="http://www.medicalj.ru/diseases/infectious/1077-tenioz" TargetMode="External"/><Relationship Id="rId10" Type="http://schemas.openxmlformats.org/officeDocument/2006/relationships/hyperlink" Target="https://vseparazity.ru/gelminty/cestody/svinoj-cepen.html" TargetMode="External"/><Relationship Id="rId4" Type="http://schemas.openxmlformats.org/officeDocument/2006/relationships/hyperlink" Target="http://mydoctorhouse.ru/parasites/helminths/svinoj-cepen.html" TargetMode="External"/><Relationship Id="rId9" Type="http://schemas.openxmlformats.org/officeDocument/2006/relationships/hyperlink" Target="https://gelmintoz.net/vidy-glistov/svinoj-cepen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5887</Words>
  <Characters>3357</Characters>
  <Application>Microsoft Office Word</Application>
  <DocSecurity>0</DocSecurity>
  <Lines>27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ms.mesheryak@gmail.com</dc:creator>
  <cp:keywords/>
  <dc:description/>
  <cp:lastModifiedBy>ms.mesheryak@gmail.com</cp:lastModifiedBy>
  <cp:revision>284</cp:revision>
  <dcterms:created xsi:type="dcterms:W3CDTF">2017-01-06T15:57:00Z</dcterms:created>
  <dcterms:modified xsi:type="dcterms:W3CDTF">2017-01-07T15:58:00Z</dcterms:modified>
</cp:coreProperties>
</file>