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color w:val="0000ff"/>
          <w:sz w:val="36"/>
          <w:szCs w:val="36"/>
        </w:rPr>
      </w:pPr>
      <w:r w:rsidDel="00000000" w:rsidR="00000000" w:rsidRPr="00000000">
        <w:rPr>
          <w:color w:val="0000ff"/>
          <w:sz w:val="36"/>
          <w:szCs w:val="36"/>
          <w:rtl w:val="0"/>
        </w:rPr>
        <w:t xml:space="preserve">Мастерство преображения: Искусство и значимость дизайн проектов</w:t>
      </w:r>
    </w:p>
    <w:p w:rsidR="00000000" w:rsidDel="00000000" w:rsidP="00000000" w:rsidRDefault="00000000" w:rsidRPr="00000000" w14:paraId="00000004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Дизайн проекты </w:t>
      </w:r>
      <w:r w:rsidDel="00000000" w:rsidR="00000000" w:rsidRPr="00000000">
        <w:rPr>
          <w:color w:val="202122"/>
          <w:sz w:val="21"/>
          <w:szCs w:val="21"/>
          <w:highlight w:val="white"/>
          <w:rtl w:val="0"/>
        </w:rPr>
        <w:t xml:space="preserve">—</w:t>
      </w:r>
      <w:r w:rsidDel="00000000" w:rsidR="00000000" w:rsidRPr="00000000">
        <w:rPr>
          <w:sz w:val="24"/>
          <w:szCs w:val="24"/>
          <w:rtl w:val="0"/>
        </w:rPr>
        <w:t xml:space="preserve"> это магическое слияние креативности и функциональности, которое привносит индивидуальность и характер в разнообразные области нашей жизни. Вероятно, каждый из нас сталкивался с </w:t>
      </w:r>
      <w:r w:rsidDel="00000000" w:rsidR="00000000" w:rsidRPr="00000000">
        <w:rPr>
          <w:sz w:val="24"/>
          <w:szCs w:val="24"/>
          <w:rtl w:val="0"/>
        </w:rPr>
        <w:t xml:space="preserve">дизайном проектов</w:t>
      </w:r>
      <w:r w:rsidDel="00000000" w:rsidR="00000000" w:rsidRPr="00000000">
        <w:rPr>
          <w:sz w:val="24"/>
          <w:szCs w:val="24"/>
          <w:rtl w:val="0"/>
        </w:rPr>
        <w:t xml:space="preserve">, будь то интерьер дома, логотип компании или даже городская планировка. </w:t>
      </w:r>
    </w:p>
    <w:p w:rsidR="00000000" w:rsidDel="00000000" w:rsidP="00000000" w:rsidRDefault="00000000" w:rsidRPr="00000000" w14:paraId="00000005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Создание</w:t>
      </w:r>
      <w:r w:rsidDel="00000000" w:rsidR="00000000" w:rsidRPr="00000000">
        <w:rPr>
          <w:sz w:val="24"/>
          <w:szCs w:val="24"/>
          <w:rtl w:val="0"/>
        </w:rPr>
        <w:t xml:space="preserve"> дизайн проекта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202122"/>
          <w:sz w:val="21"/>
          <w:szCs w:val="21"/>
          <w:highlight w:val="white"/>
          <w:rtl w:val="0"/>
        </w:rPr>
        <w:t xml:space="preserve">—</w:t>
      </w:r>
      <w:r w:rsidDel="00000000" w:rsidR="00000000" w:rsidRPr="00000000">
        <w:rPr>
          <w:sz w:val="24"/>
          <w:szCs w:val="24"/>
          <w:rtl w:val="0"/>
        </w:rPr>
        <w:t xml:space="preserve"> это умение воплотить идеи в жизнь, путем анализа, планирования и творчества. Прежде чем кисть коснется холста или первая чертежная линия возникнет на бумаге, дизайнеры студии АвКубе заботливо слушают и погружаются во взгляды и потребности своих клиентов. Исследование и анализ контекста, аудитории и целей проекта – это важнейшие шаги, определяющие успех будущего проекта.</w:t>
      </w:r>
    </w:p>
    <w:p w:rsidR="00000000" w:rsidDel="00000000" w:rsidP="00000000" w:rsidRDefault="00000000" w:rsidRPr="00000000" w14:paraId="00000007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color w:val="0000ff"/>
          <w:sz w:val="28"/>
          <w:szCs w:val="28"/>
        </w:rPr>
      </w:pPr>
      <w:r w:rsidDel="00000000" w:rsidR="00000000" w:rsidRPr="00000000">
        <w:rPr>
          <w:color w:val="0000ff"/>
          <w:sz w:val="28"/>
          <w:szCs w:val="28"/>
          <w:rtl w:val="0"/>
        </w:rPr>
        <w:t xml:space="preserve">Разнообразие и компетентность в дизайн проектах </w:t>
      </w:r>
    </w:p>
    <w:p w:rsidR="00000000" w:rsidDel="00000000" w:rsidP="00000000" w:rsidRDefault="00000000" w:rsidRPr="00000000" w14:paraId="00000009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Дизайн проекты не знают границ и охватывают самые разнообразные области, от графического дизайна и маркетинговых стратегий до архитектурных решений и ландшафтного дизайна. </w:t>
      </w:r>
    </w:p>
    <w:p w:rsidR="00000000" w:rsidDel="00000000" w:rsidP="00000000" w:rsidRDefault="00000000" w:rsidRPr="00000000" w14:paraId="0000000A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Кроме того, </w:t>
      </w:r>
      <w:r w:rsidDel="00000000" w:rsidR="00000000" w:rsidRPr="00000000">
        <w:rPr>
          <w:sz w:val="24"/>
          <w:szCs w:val="24"/>
          <w:rtl w:val="0"/>
        </w:rPr>
        <w:t xml:space="preserve">дизайнерская студия АвКубе</w:t>
      </w:r>
      <w:r w:rsidDel="00000000" w:rsidR="00000000" w:rsidRPr="00000000">
        <w:rPr>
          <w:sz w:val="24"/>
          <w:szCs w:val="24"/>
          <w:rtl w:val="0"/>
        </w:rPr>
        <w:t xml:space="preserve"> предоставляет свою экспертизу в различных сферах, обеспечивая клиентам всеобъемлющие и индивидуальные решения.</w:t>
      </w:r>
    </w:p>
    <w:p w:rsidR="00000000" w:rsidDel="00000000" w:rsidP="00000000" w:rsidRDefault="00000000" w:rsidRPr="00000000" w14:paraId="0000000B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Стоит отметить, что в своей работе дизайнеры используют самые современные технологии, чтобы создавать потрясающие и инновационные идеи, которые делают дизайн более ярким и привлекательным. Команда креативных дизайнеров всегда стремится к реализации самых смелых идей, помогая воплощать идеи клиентов в жизнь.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color w:val="0000ff"/>
          <w:sz w:val="28"/>
          <w:szCs w:val="28"/>
        </w:rPr>
      </w:pPr>
      <w:r w:rsidDel="00000000" w:rsidR="00000000" w:rsidRPr="00000000">
        <w:rPr>
          <w:color w:val="0000ff"/>
          <w:sz w:val="28"/>
          <w:szCs w:val="28"/>
          <w:rtl w:val="0"/>
        </w:rPr>
        <w:t xml:space="preserve">Преимущества обращения в дизайнерскую студию АвКубе: Причины, по которым необходимо воспользоваться этой услугой</w:t>
      </w:r>
    </w:p>
    <w:p w:rsidR="00000000" w:rsidDel="00000000" w:rsidP="00000000" w:rsidRDefault="00000000" w:rsidRPr="00000000" w14:paraId="0000000F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ind w:left="0" w:firstLine="0"/>
        <w:rPr>
          <w:rFonts w:ascii="Roboto" w:cs="Roboto" w:eastAsia="Roboto" w:hAnsi="Roboto"/>
          <w:color w:val="37415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Студия уделяет особое внимание планированию проектов, что позволяет выполнить работы точно в срок и без ущерба для качества. Дополнительные достоинства: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ind w:left="720" w:hanging="360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ind w:left="720" w:hanging="360"/>
        <w:rPr>
          <w:rFonts w:ascii="Arial" w:cs="Arial" w:eastAsia="Arial" w:hAnsi="Arial"/>
          <w:color w:val="000000"/>
        </w:rPr>
      </w:pPr>
      <w:r w:rsidDel="00000000" w:rsidR="00000000" w:rsidRPr="00000000">
        <w:rPr>
          <w:sz w:val="24"/>
          <w:szCs w:val="24"/>
          <w:rtl w:val="0"/>
        </w:rPr>
        <w:t xml:space="preserve">Профессиональное мастерство.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ind w:left="720" w:hanging="360"/>
        <w:rPr>
          <w:rFonts w:ascii="Arial" w:cs="Arial" w:eastAsia="Arial" w:hAnsi="Arial"/>
          <w:color w:val="000000"/>
        </w:rPr>
      </w:pPr>
      <w:r w:rsidDel="00000000" w:rsidR="00000000" w:rsidRPr="00000000">
        <w:rPr>
          <w:sz w:val="24"/>
          <w:szCs w:val="24"/>
          <w:rtl w:val="0"/>
        </w:rPr>
        <w:t xml:space="preserve">Индивидуальный подход.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ind w:left="720" w:hanging="360"/>
        <w:rPr>
          <w:rFonts w:ascii="Arial" w:cs="Arial" w:eastAsia="Arial" w:hAnsi="Arial"/>
          <w:color w:val="000000"/>
        </w:rPr>
      </w:pPr>
      <w:r w:rsidDel="00000000" w:rsidR="00000000" w:rsidRPr="00000000">
        <w:rPr>
          <w:sz w:val="24"/>
          <w:szCs w:val="24"/>
          <w:rtl w:val="0"/>
        </w:rPr>
        <w:t xml:space="preserve">Комплексные решения.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ind w:left="720" w:hanging="360"/>
        <w:rPr>
          <w:rFonts w:ascii="Arial" w:cs="Arial" w:eastAsia="Arial" w:hAnsi="Arial"/>
          <w:color w:val="000000"/>
        </w:rPr>
      </w:pPr>
      <w:r w:rsidDel="00000000" w:rsidR="00000000" w:rsidRPr="00000000">
        <w:rPr>
          <w:sz w:val="24"/>
          <w:szCs w:val="24"/>
          <w:rtl w:val="0"/>
        </w:rPr>
        <w:t xml:space="preserve">Инновационное направление.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ind w:left="720" w:hanging="360"/>
        <w:rPr>
          <w:rFonts w:ascii="Arial" w:cs="Arial" w:eastAsia="Arial" w:hAnsi="Arial"/>
          <w:color w:val="000000"/>
        </w:rPr>
      </w:pPr>
      <w:r w:rsidDel="00000000" w:rsidR="00000000" w:rsidRPr="00000000">
        <w:rPr>
          <w:sz w:val="24"/>
          <w:szCs w:val="24"/>
          <w:rtl w:val="0"/>
        </w:rPr>
        <w:t xml:space="preserve">Соблюдение сроков и бюджетов.</w:t>
      </w:r>
    </w:p>
    <w:p w:rsidR="00000000" w:rsidDel="00000000" w:rsidP="00000000" w:rsidRDefault="00000000" w:rsidRPr="00000000" w14:paraId="0000001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00" w:lineRule="auto"/>
        <w:rPr>
          <w:rFonts w:ascii="Roboto" w:cs="Roboto" w:eastAsia="Roboto" w:hAnsi="Roboto"/>
          <w:color w:val="37415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Дизайнерская студия АвКубе</w:t>
      </w: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 предоставляет уникальные преимущества, по которым стоит обратиться за ее услугами. Команда опытных дизайнеров способна воплотить любую задумку клиента в реальность, учитывая его пожелания и особенности бизнеса. Студия АвКубе тщательно изучает потребности клиента и его целевую аудиторию, создавая уникальный дизайн, который привлечет внимание и оставит яркое впечатление.</w:t>
      </w:r>
    </w:p>
    <w:p w:rsidR="00000000" w:rsidDel="00000000" w:rsidP="00000000" w:rsidRDefault="00000000" w:rsidRPr="00000000" w14:paraId="00000018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00" w:lineRule="auto"/>
        <w:rPr>
          <w:rFonts w:ascii="Roboto" w:cs="Roboto" w:eastAsia="Roboto" w:hAnsi="Roboto"/>
          <w:color w:val="37415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Студия уделяет особое внимание планированию проектов, что позволяет выполнить работы точно в срок и без ущерба для качества. </w:t>
      </w: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shd w:fill="f7f7f8" w:val="clear"/>
          <w:rtl w:val="0"/>
        </w:rPr>
        <w:t xml:space="preserve">В итоге, обращение в дизайнерскую студию АвКубе </w:t>
      </w:r>
      <w:r w:rsidDel="00000000" w:rsidR="00000000" w:rsidRPr="00000000">
        <w:rPr>
          <w:color w:val="202122"/>
          <w:sz w:val="21"/>
          <w:szCs w:val="21"/>
          <w:highlight w:val="white"/>
          <w:rtl w:val="0"/>
        </w:rPr>
        <w:t xml:space="preserve">—</w:t>
      </w: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shd w:fill="f7f7f8" w:val="clear"/>
          <w:rtl w:val="0"/>
        </w:rPr>
        <w:t xml:space="preserve"> это гарантия получения качественного и эффективного дизайна, который поможет выделиться на рынке и привлечь новых клиентов. Это инвестиция, которая окупится в виде роста популярности и успеха бизнеса.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"/>
      <w:lvlJc w:val="left"/>
      <w:pPr>
        <w:ind w:left="720" w:hanging="360"/>
      </w:pPr>
      <w:rPr>
        <w:rFonts w:ascii="Roboto" w:cs="Roboto" w:eastAsia="Roboto" w:hAnsi="Roboto"/>
        <w:color w:val="374151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