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3C96"/>
          <w:sz w:val="40"/>
        </w:rPr>
        <w:t>📄 Перенабір складного PDF</w:t>
        <w:br/>
      </w:r>
    </w:p>
    <w:p>
      <w:r>
        <w:t>Опис роботи: Перенабір PDF з точним збереженням структури.</w:t>
      </w:r>
    </w:p>
    <w:p>
      <w:pPr>
        <w:pStyle w:val="Heading2"/>
      </w:pPr>
      <w:r>
        <w:t>Було (фрагмент PDF)</w:t>
      </w:r>
    </w:p>
    <w:p>
      <w:r>
        <w:t>| Name | Number | Date |</w:t>
        <w:br/>
        <w:t>| N..e | 8042 | 12/05/2.. |</w:t>
        <w:br/>
        <w:t>| D…ta | 9011 | …/04/2024 |</w:t>
      </w:r>
    </w:p>
    <w:p>
      <w:pPr>
        <w:pStyle w:val="Heading2"/>
      </w:pPr>
      <w:r>
        <w:t>Стало (перенабір 1:1)</w:t>
      </w:r>
    </w:p>
    <w:p>
      <w:r>
        <w:t>1. Основні дані</w:t>
        <w:br/>
        <w:t>2. Послідовність дій</w:t>
        <w:br/>
        <w:t>- Зібрати всі первинні дані.</w:t>
        <w:br/>
        <w:t>- Перевірити правильність номерів і дат.</w:t>
        <w:br/>
        <w:t>- Занести дані у таблицю.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