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619" w:rsidRDefault="00B26125" w:rsidP="00B26125">
      <w:pPr>
        <w:pStyle w:val="a3"/>
      </w:pPr>
      <w:r>
        <w:t>Зачем нужен банный чан</w:t>
      </w:r>
    </w:p>
    <w:p w:rsidR="0058612A" w:rsidRDefault="0058612A" w:rsidP="0058612A">
      <w:r>
        <w:t xml:space="preserve">Вот и сбылась ваша заветная мечта, вы </w:t>
      </w:r>
      <w:r w:rsidR="00305B4A">
        <w:t xml:space="preserve">получили долгожданные ключи от </w:t>
      </w:r>
      <w:r>
        <w:t xml:space="preserve">загородного дома, готовы уединиться на лоне природы, отлично отдохнуть на свежем воздухе в кругу семьи или компании хороших друзей… Чего-то не хватает? Мы знаем, чего именно! Вам не хватает хорошего и вместительного </w:t>
      </w:r>
      <w:r w:rsidRPr="003213CE">
        <w:rPr>
          <w:b/>
        </w:rPr>
        <w:t xml:space="preserve">банного чана из </w:t>
      </w:r>
      <w:r w:rsidR="00305B4A" w:rsidRPr="003213CE">
        <w:rPr>
          <w:b/>
        </w:rPr>
        <w:t>нержавеющей стали</w:t>
      </w:r>
      <w:r w:rsidR="00305B4A">
        <w:t xml:space="preserve"> и </w:t>
      </w:r>
      <w:r>
        <w:t xml:space="preserve">натуральной древесины – отличной </w:t>
      </w:r>
      <w:r w:rsidR="00645ABA">
        <w:t>альте</w:t>
      </w:r>
      <w:r w:rsidR="00305B4A">
        <w:t>рнатив</w:t>
      </w:r>
      <w:r w:rsidR="00645ABA">
        <w:t>ы или дополнения</w:t>
      </w:r>
      <w:r>
        <w:t xml:space="preserve"> </w:t>
      </w:r>
      <w:r w:rsidR="00305B4A">
        <w:t xml:space="preserve">традиционной </w:t>
      </w:r>
      <w:r>
        <w:t xml:space="preserve">стационарной бане. </w:t>
      </w:r>
    </w:p>
    <w:p w:rsidR="00645ABA" w:rsidRDefault="00645ABA" w:rsidP="00645ABA">
      <w:pPr>
        <w:pStyle w:val="2"/>
      </w:pPr>
      <w:r>
        <w:t>Что это такое и в чем суть</w:t>
      </w:r>
    </w:p>
    <w:p w:rsidR="008A5274" w:rsidRDefault="00645ABA" w:rsidP="0058612A">
      <w:r>
        <w:t xml:space="preserve">Итак, </w:t>
      </w:r>
      <w:r w:rsidRPr="003213CE">
        <w:rPr>
          <w:b/>
        </w:rPr>
        <w:t xml:space="preserve">банный чан </w:t>
      </w:r>
      <w:r>
        <w:t>– это емкость</w:t>
      </w:r>
      <w:r w:rsidR="00305B4A">
        <w:t xml:space="preserve"> для купания</w:t>
      </w:r>
      <w:r w:rsidR="008A5274">
        <w:t>,</w:t>
      </w:r>
      <w:r>
        <w:t xml:space="preserve"> </w:t>
      </w:r>
      <w:r w:rsidR="00876A47">
        <w:t xml:space="preserve">в нашем случае из </w:t>
      </w:r>
      <w:r w:rsidR="008A5274">
        <w:t>прочной,</w:t>
      </w:r>
      <w:r w:rsidR="00986AA3">
        <w:t xml:space="preserve"> износостой</w:t>
      </w:r>
      <w:r w:rsidR="008A5274">
        <w:t xml:space="preserve">кой, </w:t>
      </w:r>
      <w:r w:rsidR="00986AA3">
        <w:t xml:space="preserve">высококачественной стали и </w:t>
      </w:r>
      <w:r w:rsidR="00876A47">
        <w:t>древесины алтайского кедра, обладающей целебными свойствами</w:t>
      </w:r>
      <w:r w:rsidR="008A5274">
        <w:t>, установленная на опоры</w:t>
      </w:r>
      <w:r w:rsidR="00876A47">
        <w:t xml:space="preserve">. </w:t>
      </w:r>
      <w:r w:rsidR="008A5274">
        <w:t xml:space="preserve">Снизу </w:t>
      </w:r>
      <w:r w:rsidR="008A5274" w:rsidRPr="003213CE">
        <w:rPr>
          <w:b/>
        </w:rPr>
        <w:t>банный чан на треноге</w:t>
      </w:r>
      <w:r w:rsidR="008A5274">
        <w:t xml:space="preserve"> </w:t>
      </w:r>
      <w:r w:rsidR="003213CE">
        <w:t xml:space="preserve">или подвесных цепях </w:t>
      </w:r>
      <w:r w:rsidR="008A5274">
        <w:t xml:space="preserve">подогревается с помощью специальной печки или </w:t>
      </w:r>
      <w:r w:rsidR="00305B4A">
        <w:t>дров.</w:t>
      </w:r>
      <w:r w:rsidR="008A5274">
        <w:t xml:space="preserve"> Внутри оснащен удобными регулируемыми сидениями, ручками, </w:t>
      </w:r>
      <w:r w:rsidR="00305B4A">
        <w:t>лесенкой снаружи для удобства погружения и выхода из купели.</w:t>
      </w:r>
      <w:r w:rsidR="008A5274">
        <w:t xml:space="preserve"> </w:t>
      </w:r>
    </w:p>
    <w:p w:rsidR="00645ABA" w:rsidRDefault="00876A47" w:rsidP="0058612A">
      <w:r>
        <w:t>Особая запатентованная форма чана</w:t>
      </w:r>
      <w:r w:rsidR="00986AA3">
        <w:t xml:space="preserve"> обеспечивает комфортное и безопасное прогревание всего тела, от макушки и до пят.</w:t>
      </w:r>
      <w:r w:rsidR="003213CE">
        <w:t xml:space="preserve"> Его удобно и приятно использовать </w:t>
      </w:r>
      <w:r w:rsidR="00305B4A">
        <w:t>как охлаждающую купель</w:t>
      </w:r>
      <w:r w:rsidR="003213CE">
        <w:t xml:space="preserve"> после парной или в жару.</w:t>
      </w:r>
      <w:r w:rsidR="00986AA3">
        <w:t xml:space="preserve"> </w:t>
      </w:r>
      <w:r w:rsidR="008A5274">
        <w:t>Банный чан можно размещать на свежем воздухе, на участке загородного дома, в беседке ил</w:t>
      </w:r>
      <w:r w:rsidR="003213CE">
        <w:t xml:space="preserve">и в </w:t>
      </w:r>
      <w:r w:rsidR="008A5274">
        <w:t>помещении</w:t>
      </w:r>
      <w:r w:rsidR="003213CE">
        <w:t xml:space="preserve"> бани</w:t>
      </w:r>
      <w:r w:rsidR="008A5274">
        <w:t xml:space="preserve">. </w:t>
      </w:r>
      <w:r w:rsidR="008A5274" w:rsidRPr="003213CE">
        <w:rPr>
          <w:b/>
        </w:rPr>
        <w:t>Купание в банном чане на улице</w:t>
      </w:r>
      <w:r w:rsidR="008A5274">
        <w:t xml:space="preserve"> комфортно в любую погоду и время года – такого удовольствия вы точно еще не испытывали. </w:t>
      </w:r>
    </w:p>
    <w:p w:rsidR="00986AA3" w:rsidRPr="003E3D4F" w:rsidRDefault="00986AA3" w:rsidP="0058612A">
      <w:pPr>
        <w:rPr>
          <w:i/>
        </w:rPr>
      </w:pPr>
      <w:r w:rsidRPr="003E3D4F">
        <w:rPr>
          <w:i/>
        </w:rPr>
        <w:t xml:space="preserve">Важное преимущество! В отличие от бани и сауны, </w:t>
      </w:r>
      <w:r w:rsidR="003213CE">
        <w:rPr>
          <w:i/>
        </w:rPr>
        <w:t xml:space="preserve">в чане-купели </w:t>
      </w:r>
      <w:r w:rsidRPr="003E3D4F">
        <w:rPr>
          <w:i/>
        </w:rPr>
        <w:t>голова остается над горячей водой, вы не пострадаете от перегрева, повышения давления, прилива крови к головному мозгу. Парение в банном чане расслабляет</w:t>
      </w:r>
      <w:r w:rsidR="003213CE">
        <w:rPr>
          <w:i/>
        </w:rPr>
        <w:t xml:space="preserve"> или тонизирует</w:t>
      </w:r>
      <w:r w:rsidRPr="003E3D4F">
        <w:rPr>
          <w:i/>
        </w:rPr>
        <w:t xml:space="preserve">, укрепляет иммунитет, ухаживает за телом, но не дает эффекта сонливости и переутомления, как традиционные парилки. </w:t>
      </w:r>
    </w:p>
    <w:p w:rsidR="00EF38B4" w:rsidRDefault="00EF38B4" w:rsidP="00EF38B4">
      <w:pPr>
        <w:pStyle w:val="2"/>
      </w:pPr>
      <w:r>
        <w:t>Как использовать</w:t>
      </w:r>
    </w:p>
    <w:p w:rsidR="00EF38B4" w:rsidRDefault="00EF38B4" w:rsidP="0058612A">
      <w:r>
        <w:t xml:space="preserve">Использовать по настроению, конечно же! В чане можно уединиться с любимым человеком и устроить романтический вечер. Тут можно париться вместе с детьми для закалки организма и профилактики различных заболеваний. А еще это </w:t>
      </w:r>
      <w:r w:rsidR="003213CE">
        <w:t>отличный способ</w:t>
      </w:r>
      <w:r>
        <w:t xml:space="preserve"> разнообразить дружеские вечеринки. </w:t>
      </w:r>
    </w:p>
    <w:p w:rsidR="00EF38B4" w:rsidRDefault="00EF38B4" w:rsidP="0058612A">
      <w:r>
        <w:t>Если чан наполняется в оздоровительных целях, имеет смысл добавить в воду отвары лекарственных трав, сосновые лапы и шишки. Для интимного вечера прекрасно подойдут аромамасла. А с друзьями можно устроить пенную вечеринку в банном чане – будет весело!</w:t>
      </w:r>
    </w:p>
    <w:p w:rsidR="00645ABA" w:rsidRDefault="00645ABA" w:rsidP="00EF38B4">
      <w:pPr>
        <w:pStyle w:val="2"/>
      </w:pPr>
      <w:r>
        <w:t>На что обратить внимание и как выбрать</w:t>
      </w:r>
    </w:p>
    <w:p w:rsidR="003E3D4F" w:rsidRDefault="003E3D4F" w:rsidP="003E3D4F">
      <w:r>
        <w:t>Существуют различные модификации банных чанов для парения, выбирайте подходящий по таким параметрам:</w:t>
      </w:r>
    </w:p>
    <w:p w:rsidR="003E3D4F" w:rsidRDefault="003E3D4F" w:rsidP="003E3D4F">
      <w:pPr>
        <w:pStyle w:val="a5"/>
        <w:numPr>
          <w:ilvl w:val="0"/>
          <w:numId w:val="1"/>
        </w:numPr>
      </w:pPr>
      <w:r>
        <w:t xml:space="preserve">Размеры и вместительность – в нашем каталоге представлены модели банных чанов для парения на свежем воздухе или в бане на 2-4 человека с 6-ю гранями, на 4-8 человек с 8-ю гранями, на 10-12 человек с 12 гранями. Объем 1250, 1650 и 1900 л воды </w:t>
      </w:r>
      <w:r w:rsidR="00284C22">
        <w:t>соответственно</w:t>
      </w:r>
      <w:r>
        <w:t>.</w:t>
      </w:r>
    </w:p>
    <w:p w:rsidR="003E3D4F" w:rsidRDefault="003E3D4F" w:rsidP="003E3D4F">
      <w:pPr>
        <w:pStyle w:val="a5"/>
        <w:numPr>
          <w:ilvl w:val="0"/>
          <w:numId w:val="1"/>
        </w:numPr>
      </w:pPr>
      <w:r>
        <w:t xml:space="preserve">Способ крепления – </w:t>
      </w:r>
      <w:r w:rsidR="00284C22">
        <w:t>бывают</w:t>
      </w:r>
      <w:r w:rsidR="00284C22" w:rsidRPr="003213CE">
        <w:rPr>
          <w:b/>
        </w:rPr>
        <w:t xml:space="preserve"> банные чаны </w:t>
      </w:r>
      <w:r w:rsidRPr="003213CE">
        <w:rPr>
          <w:b/>
        </w:rPr>
        <w:t>на треноге</w:t>
      </w:r>
      <w:r>
        <w:t xml:space="preserve">, на подставке, </w:t>
      </w:r>
      <w:r w:rsidR="00284C22">
        <w:t>подвесные на бревнах.</w:t>
      </w:r>
    </w:p>
    <w:p w:rsidR="00284C22" w:rsidRDefault="00284C22" w:rsidP="003E3D4F">
      <w:pPr>
        <w:pStyle w:val="a5"/>
        <w:numPr>
          <w:ilvl w:val="0"/>
          <w:numId w:val="1"/>
        </w:numPr>
      </w:pPr>
      <w:r>
        <w:t>Способ подогрева воды – открыты огонь или печь.</w:t>
      </w:r>
    </w:p>
    <w:p w:rsidR="00284C22" w:rsidRDefault="00284C22" w:rsidP="00284C22">
      <w:r>
        <w:lastRenderedPageBreak/>
        <w:t>Дополнительно предусмотрена ветрозащита, весла, подголовники, откидные столики</w:t>
      </w:r>
      <w:r w:rsidR="00305B4A">
        <w:t>, гидромассажер, подсветка</w:t>
      </w:r>
      <w:r>
        <w:t xml:space="preserve"> и прочие аксессуа</w:t>
      </w:r>
      <w:r w:rsidR="00305B4A">
        <w:t xml:space="preserve">ры для сказочного наслаждения горячим душистым паром и водой в холодное время года, или прохладным освежающим потоком </w:t>
      </w:r>
      <w:r w:rsidR="003213CE">
        <w:t xml:space="preserve">чистой воды </w:t>
      </w:r>
      <w:r w:rsidR="00305B4A">
        <w:t xml:space="preserve">знойным летом. </w:t>
      </w:r>
    </w:p>
    <w:p w:rsidR="003E3D4F" w:rsidRPr="003E3D4F" w:rsidRDefault="003E3D4F" w:rsidP="003E3D4F"/>
    <w:p w:rsidR="00645ABA" w:rsidRDefault="00645ABA" w:rsidP="00645ABA">
      <w:pPr>
        <w:pStyle w:val="2"/>
      </w:pPr>
      <w:r>
        <w:t>Наши предложения</w:t>
      </w:r>
    </w:p>
    <w:p w:rsidR="00645ABA" w:rsidRPr="0058612A" w:rsidRDefault="00645ABA" w:rsidP="0058612A">
      <w:r>
        <w:t xml:space="preserve">Мы предлагаем присоединиться к нашим постоянным покупателям и заказчикам и стать еще одним счастливым владельцем настоящего </w:t>
      </w:r>
      <w:r w:rsidRPr="003213CE">
        <w:rPr>
          <w:b/>
        </w:rPr>
        <w:t>сибирского банного чана.</w:t>
      </w:r>
      <w:r>
        <w:t xml:space="preserve"> У нашей продукции 20 патентов и 2 товарных знака, мы четко придерживаемся старорусских традиций и не забываем внедрять новейшие технологии, чтобы процесс купания и парения в чане был еще комфортнее, полезнее и приятнее. Просто свяжитесь с нами любым удобным способом – форма обратной связи на сайте, контактные телефоны, электронная почта или соцсети, - кратко опишите свои пожелания</w:t>
      </w:r>
      <w:r w:rsidR="003213CE">
        <w:t xml:space="preserve">, </w:t>
      </w:r>
      <w:r>
        <w:t>и наши операторы немедленно подберут для вас лучшие варианты и ответят на вашу заявку. Отдыхайте всей семьей или компанией здорово и весело круглый год – мы будем счастливы об</w:t>
      </w:r>
      <w:r w:rsidR="001A0645">
        <w:t>еспечить вам такую возможность и с удовольствием узнаем вашу историю. А как вы используете банный чан – в бане, на улице, а возможно, в просторной квартире? Какие составы и средства вы применяете для дополнительного релакса? И как быстро вы и ваши близкие ощутили положительные изменения состояия здоровья и общего самочувствия?</w:t>
      </w:r>
      <w:bookmarkStart w:id="0" w:name="_GoBack"/>
      <w:bookmarkEnd w:id="0"/>
    </w:p>
    <w:sectPr w:rsidR="00645ABA" w:rsidRPr="00586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C182D"/>
    <w:multiLevelType w:val="hybridMultilevel"/>
    <w:tmpl w:val="CD32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25"/>
    <w:rsid w:val="001A0645"/>
    <w:rsid w:val="00284C22"/>
    <w:rsid w:val="00305B4A"/>
    <w:rsid w:val="003213CE"/>
    <w:rsid w:val="003E3D4F"/>
    <w:rsid w:val="0058612A"/>
    <w:rsid w:val="00645ABA"/>
    <w:rsid w:val="007C4619"/>
    <w:rsid w:val="00876A47"/>
    <w:rsid w:val="008A5274"/>
    <w:rsid w:val="00986AA3"/>
    <w:rsid w:val="00B26125"/>
    <w:rsid w:val="00EF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45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61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61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45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E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45A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61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61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645A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3E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2021-08-11T10:53:00Z</dcterms:created>
  <dcterms:modified xsi:type="dcterms:W3CDTF">2021-08-11T13:55:00Z</dcterms:modified>
</cp:coreProperties>
</file>