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CDFE" w14:textId="77777777" w:rsidR="009F5F40" w:rsidRPr="00076012" w:rsidRDefault="009F5F40" w:rsidP="009F5F40">
      <w:pPr>
        <w:pStyle w:val="1"/>
        <w:rPr>
          <w:b w:val="0"/>
          <w:bCs w:val="0"/>
        </w:rPr>
      </w:pPr>
      <w:r w:rsidRPr="00076012">
        <w:rPr>
          <w:b w:val="0"/>
          <w:bCs w:val="0"/>
        </w:rPr>
        <w:t xml:space="preserve">Как выбрать аккумулятор для электромобиля: характеристики, типы, технология BYD </w:t>
      </w:r>
      <w:proofErr w:type="spellStart"/>
      <w:r w:rsidRPr="00076012">
        <w:rPr>
          <w:b w:val="0"/>
          <w:bCs w:val="0"/>
        </w:rPr>
        <w:t>Blade</w:t>
      </w:r>
      <w:proofErr w:type="spellEnd"/>
    </w:p>
    <w:p w14:paraId="67D2095A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Электромобили давно вышли за рамки экспериментального транспорта и становятся частью повседневной городской и междугородной логистики. Их главная особенность - отсутствие двигателя внутреннего сгорания, но именно аккумулятор определяет, насколько удобной и надёжной будет эксплуатация. Запас хода, поведение зимой, динамика, скорость зарядки - всё упирается в батарею. Чтобы ориентироваться в выборе, стоит понимать, какие технологии используются, какие параметры критичны в повседневности и как они влияют на срок службы, безопасность и эффективность.</w:t>
      </w:r>
    </w:p>
    <w:p w14:paraId="7FBDB887" w14:textId="29436942" w:rsidR="009F5F40" w:rsidRPr="009F5F40" w:rsidRDefault="009F5F40" w:rsidP="009F5F40">
      <w:pPr>
        <w:pStyle w:val="2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Какие параметры батареи влияют на поведение электромобиля</w:t>
      </w:r>
    </w:p>
    <w:p w14:paraId="2C5D1665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Основные характеристики аккумулятора определяют, как будет вести себя машина в реальности. Даже у автомобилей с похожими моторами запас хода и эффективность могут сильно отличаться из-за разных типов и конфигураций батарей.</w:t>
      </w:r>
    </w:p>
    <w:p w14:paraId="0A30E435" w14:textId="7D3A63FC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Вот базовые параметры, которые учитываются при оценке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.</w:t>
      </w:r>
    </w:p>
    <w:p w14:paraId="6D69CADB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Емкость (кВт</w:t>
      </w: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UA"/>
        </w:rPr>
        <w:t>/</w:t>
      </w: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ч)</w:t>
      </w:r>
    </w:p>
    <w:p w14:paraId="10AF6B9F" w14:textId="4861DD0B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Показывает, сколько энергии можно накопить. Это прямая характеристика пробега без подзарядки. Например, батарея на 60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кВт·ч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позволяет проехать 350–450 км, в зависимости от веса, аэродинамики и стиля вождения.</w:t>
      </w:r>
    </w:p>
    <w:p w14:paraId="0796AD21" w14:textId="64F4B2ED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Номинальное напряжение (В)</w:t>
      </w:r>
    </w:p>
    <w:p w14:paraId="34C0663D" w14:textId="7E406604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Определяет, с каким током может работать силовая электроника. Выше напряжение - меньше ток при том же уровне мощности. Это снижает потери на сопротивление и позволяет применять более тонкие кабели.</w:t>
      </w:r>
    </w:p>
    <w:p w14:paraId="4BF6E831" w14:textId="1C618184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Максимальный ток разряда / C-</w:t>
      </w:r>
      <w:proofErr w:type="spellStart"/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rate</w:t>
      </w:r>
      <w:proofErr w:type="spellEnd"/>
    </w:p>
    <w:p w14:paraId="541F03D5" w14:textId="6A1F4069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Чем выше коэффициент разряда (например, 2C, 5C), тем больше мощности может выдать батарея за короткое время. Это важно для разгона, для устойчивости при быстрой езде и для спортивных моделей.</w:t>
      </w:r>
    </w:p>
    <w:p w14:paraId="0B8B405B" w14:textId="1FCDA909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Температурный диапазон работы</w:t>
      </w:r>
    </w:p>
    <w:p w14:paraId="44E2DBC5" w14:textId="4CAC5D7C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Для украинского климата критично, чтобы батарея сохраняла характеристики и при -20 °C, и при +35 °C. Особенно для зимнего запуска и зарядки на улице.</w:t>
      </w:r>
    </w:p>
    <w:p w14:paraId="6F7E42D2" w14:textId="26A419D4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Скорость зарядки</w:t>
      </w:r>
    </w:p>
    <w:p w14:paraId="4E15E2CA" w14:textId="6E668EB9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Обычно указывают в кВт (мощность заряда) и в процентах за время (например, 10–80% за 35 минут). Поддержка быстрой зарядки (DC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fast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charging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) напрямую зависит от батареи и её системы управления.</w:t>
      </w:r>
    </w:p>
    <w:p w14:paraId="541C11F2" w14:textId="7D4C1690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lastRenderedPageBreak/>
        <w:t>Циклический ресурс</w:t>
      </w:r>
    </w:p>
    <w:p w14:paraId="38AA5180" w14:textId="3B29F801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Показывает, сколько циклов полной зарядки-разрядки выдерживает батарея до потери ёмкости (обычно считается 70–80% от начальной). Для повседневного использования важна стабильность даже при частичных зарядах.</w:t>
      </w:r>
    </w:p>
    <w:p w14:paraId="5CF39E69" w14:textId="4A17E8C6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Масса и удельная энергоёмкость</w:t>
      </w:r>
    </w:p>
    <w:p w14:paraId="79056779" w14:textId="6D465135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Вес батареи влияет на расход и управляемость. Современные АКБ уже приближаются к 250–300 Вт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-</w:t>
      </w: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ч/кг, но у разных типов батарей этот показатель сильно колеблется.</w:t>
      </w:r>
    </w:p>
    <w:p w14:paraId="5F5F9433" w14:textId="0F466BD0" w:rsidR="009F5F40" w:rsidRPr="009F5F40" w:rsidRDefault="009F5F40" w:rsidP="009F5F40">
      <w:pPr>
        <w:pStyle w:val="2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Какие типы аккумуляторов используют в электромобилях</w:t>
      </w:r>
    </w:p>
    <w:p w14:paraId="70C5637B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Тип батареи - не просто технический параметр. Он определяет срок службы, поведение в экстремальных условиях и даже цену автомобиля. На рынке сейчас преобладают четыре технологии.</w:t>
      </w:r>
    </w:p>
    <w:p w14:paraId="3FE682F6" w14:textId="28FA7470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Литий-ионные аккумуляторы (Li-</w:t>
      </w:r>
      <w:proofErr w:type="spellStart"/>
      <w:r w:rsidRPr="009F5F40">
        <w:rPr>
          <w:rFonts w:eastAsia="Times New Roman"/>
          <w:lang w:eastAsia="ru-UA"/>
        </w:rPr>
        <w:t>ion</w:t>
      </w:r>
      <w:proofErr w:type="spellEnd"/>
      <w:r w:rsidRPr="009F5F40">
        <w:rPr>
          <w:rFonts w:eastAsia="Times New Roman"/>
          <w:lang w:eastAsia="ru-UA"/>
        </w:rPr>
        <w:t>)</w:t>
      </w:r>
    </w:p>
    <w:p w14:paraId="5F8668A8" w14:textId="4E2D6E1F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Это основной тип в современных электрокарах. Используется в Tesla, BMW, Nissan, Renault и других. Комбинирует хорошие характеристики по плотности энергии (до 250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Вт·ч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/кг), быстрой зарядке и циклическому ресурсу (до 2000 циклов).</w:t>
      </w:r>
    </w:p>
    <w:p w14:paraId="4269E25A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Плюсы:</w:t>
      </w:r>
    </w:p>
    <w:p w14:paraId="731D710E" w14:textId="77777777" w:rsidR="009F5F40" w:rsidRPr="009F5F40" w:rsidRDefault="009F5F40" w:rsidP="009F5F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высокая плотность энергии;</w:t>
      </w:r>
    </w:p>
    <w:p w14:paraId="4B872889" w14:textId="77777777" w:rsidR="009F5F40" w:rsidRPr="009F5F40" w:rsidRDefault="009F5F40" w:rsidP="009F5F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неплохая скорость зарядки (до 80% за 30–40 минут);</w:t>
      </w:r>
    </w:p>
    <w:p w14:paraId="1B2AF2C1" w14:textId="77777777" w:rsidR="009F5F40" w:rsidRPr="009F5F40" w:rsidRDefault="009F5F40" w:rsidP="009F5F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широкий температурный диапазон (-20…+60 °C).</w:t>
      </w:r>
    </w:p>
    <w:p w14:paraId="59AF8791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Минусы:</w:t>
      </w:r>
    </w:p>
    <w:p w14:paraId="3DF09B05" w14:textId="77777777" w:rsidR="009F5F40" w:rsidRPr="009F5F40" w:rsidRDefault="009F5F40" w:rsidP="009F5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высокая цена производства;</w:t>
      </w:r>
    </w:p>
    <w:p w14:paraId="5277E462" w14:textId="77777777" w:rsidR="009F5F40" w:rsidRPr="009F5F40" w:rsidRDefault="009F5F40" w:rsidP="009F5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постепенное старение и деградация;</w:t>
      </w:r>
    </w:p>
    <w:p w14:paraId="5C816E13" w14:textId="77777777" w:rsidR="009F5F40" w:rsidRPr="009F5F40" w:rsidRDefault="009F5F40" w:rsidP="009F5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чувствительность к перезаряду и перегреву.</w:t>
      </w:r>
    </w:p>
    <w:p w14:paraId="1D2E16B3" w14:textId="4622EF3E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Литий-железо-фосфатные (</w:t>
      </w:r>
      <w:proofErr w:type="spellStart"/>
      <w:r w:rsidRPr="009F5F40">
        <w:rPr>
          <w:rFonts w:eastAsia="Times New Roman"/>
          <w:lang w:eastAsia="ru-UA"/>
        </w:rPr>
        <w:t>LiFePO</w:t>
      </w:r>
      <w:proofErr w:type="spellEnd"/>
      <w:r w:rsidRPr="009F5F40">
        <w:rPr>
          <w:rFonts w:eastAsia="Times New Roman"/>
          <w:lang w:eastAsia="ru-UA"/>
        </w:rPr>
        <w:t>₄, LFP)</w:t>
      </w:r>
    </w:p>
    <w:p w14:paraId="6C68AD03" w14:textId="62DB969E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Эти батареи используют, например, в китайских электромобилях и новых моделях Tesla (Model 3 RWD). Их отличает высокий ресурс (3000–5000 циклов), высокая термостойкость и стабильность.</w:t>
      </w:r>
    </w:p>
    <w:p w14:paraId="06C22B54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Плюсы:</w:t>
      </w:r>
    </w:p>
    <w:p w14:paraId="6204E3E5" w14:textId="77777777" w:rsidR="009F5F40" w:rsidRPr="009F5F40" w:rsidRDefault="009F5F40" w:rsidP="009F5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низкий риск воспламенения;</w:t>
      </w:r>
    </w:p>
    <w:p w14:paraId="70A7B2BD" w14:textId="77777777" w:rsidR="009F5F40" w:rsidRPr="009F5F40" w:rsidRDefault="009F5F40" w:rsidP="009F5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дешевле в производстве, нет кобальта;</w:t>
      </w:r>
    </w:p>
    <w:p w14:paraId="6C80E1BC" w14:textId="77777777" w:rsidR="009F5F40" w:rsidRPr="009F5F40" w:rsidRDefault="009F5F40" w:rsidP="009F5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стабильная работа даже при низких температурах.</w:t>
      </w:r>
    </w:p>
    <w:p w14:paraId="2760EADA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Минусы:</w:t>
      </w:r>
    </w:p>
    <w:p w14:paraId="4C1E62EB" w14:textId="77777777" w:rsidR="009F5F40" w:rsidRPr="009F5F40" w:rsidRDefault="009F5F40" w:rsidP="009F5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ниже плотность энергии (~160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Вт·ч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/кг);</w:t>
      </w:r>
    </w:p>
    <w:p w14:paraId="44C5B447" w14:textId="77777777" w:rsidR="009F5F40" w:rsidRPr="009F5F40" w:rsidRDefault="009F5F40" w:rsidP="009F5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требует больше места и массы;</w:t>
      </w:r>
    </w:p>
    <w:p w14:paraId="6FA1D8A3" w14:textId="77777777" w:rsidR="009F5F40" w:rsidRPr="009F5F40" w:rsidRDefault="009F5F40" w:rsidP="009F5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ограниченный запас хода при одинаковом объёме.</w:t>
      </w:r>
    </w:p>
    <w:p w14:paraId="36C90D43" w14:textId="5D3F2060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lastRenderedPageBreak/>
        <w:t>Никель-металлгидридные (</w:t>
      </w:r>
      <w:proofErr w:type="spellStart"/>
      <w:r w:rsidRPr="009F5F40">
        <w:rPr>
          <w:rFonts w:eastAsia="Times New Roman"/>
          <w:lang w:eastAsia="ru-UA"/>
        </w:rPr>
        <w:t>NiMH</w:t>
      </w:r>
      <w:proofErr w:type="spellEnd"/>
      <w:r w:rsidRPr="009F5F40">
        <w:rPr>
          <w:rFonts w:eastAsia="Times New Roman"/>
          <w:lang w:eastAsia="ru-UA"/>
        </w:rPr>
        <w:t>)</w:t>
      </w:r>
    </w:p>
    <w:p w14:paraId="2F00E50B" w14:textId="6AB181AF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Сейчас почти не используются в чистых электрокарах. Преимущественно стоят в гибридах Toyota и Honda. Их плюсы - надёжность, невысокая стоимость и низкий риск перегрева.</w:t>
      </w:r>
    </w:p>
    <w:p w14:paraId="505FAC57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Но по всем ключевым метрикам (ёмкость, плотность, срок службы) уступают литиевым.</w:t>
      </w:r>
    </w:p>
    <w:p w14:paraId="5DC26596" w14:textId="536023E0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Литий-полимерные (Li-</w:t>
      </w:r>
      <w:proofErr w:type="spellStart"/>
      <w:r w:rsidRPr="009F5F40">
        <w:rPr>
          <w:rFonts w:eastAsia="Times New Roman"/>
          <w:lang w:eastAsia="ru-UA"/>
        </w:rPr>
        <w:t>Po</w:t>
      </w:r>
      <w:proofErr w:type="spellEnd"/>
      <w:r w:rsidRPr="009F5F40">
        <w:rPr>
          <w:rFonts w:eastAsia="Times New Roman"/>
          <w:lang w:eastAsia="ru-UA"/>
        </w:rPr>
        <w:t>)</w:t>
      </w:r>
    </w:p>
    <w:p w14:paraId="01635B2D" w14:textId="3058E7D3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Редко встречаются в серийных авто, но применяются в отдельных моделях, где важен вес и форма (например, в Hyundai, Kia).</w:t>
      </w:r>
    </w:p>
    <w:p w14:paraId="5BAD9175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Плюсы:</w:t>
      </w:r>
    </w:p>
    <w:p w14:paraId="2CB2139E" w14:textId="77777777" w:rsidR="009F5F40" w:rsidRPr="009F5F40" w:rsidRDefault="009F5F40" w:rsidP="009F5F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возможность сделать любую форму батареи;</w:t>
      </w:r>
    </w:p>
    <w:p w14:paraId="46A758BC" w14:textId="77777777" w:rsidR="009F5F40" w:rsidRPr="009F5F40" w:rsidRDefault="009F5F40" w:rsidP="009F5F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высокая плотность энергии;</w:t>
      </w:r>
    </w:p>
    <w:p w14:paraId="1D03F0F3" w14:textId="77777777" w:rsidR="009F5F40" w:rsidRPr="009F5F40" w:rsidRDefault="009F5F40" w:rsidP="009F5F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низкая масса.</w:t>
      </w:r>
    </w:p>
    <w:p w14:paraId="3B3F6D26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Минусы:</w:t>
      </w:r>
    </w:p>
    <w:p w14:paraId="0B4B209A" w14:textId="77777777" w:rsidR="009F5F40" w:rsidRPr="009F5F40" w:rsidRDefault="009F5F40" w:rsidP="009F5F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дорогая технология;</w:t>
      </w:r>
    </w:p>
    <w:p w14:paraId="5C2E6698" w14:textId="77777777" w:rsidR="009F5F40" w:rsidRPr="009F5F40" w:rsidRDefault="009F5F40" w:rsidP="009F5F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выше риск деградации при неправильной зарядке;</w:t>
      </w:r>
    </w:p>
    <w:p w14:paraId="7B22CD53" w14:textId="77777777" w:rsidR="009F5F40" w:rsidRPr="009F5F40" w:rsidRDefault="009F5F40" w:rsidP="009F5F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требуют сложной системы управления (BMS).</w:t>
      </w:r>
    </w:p>
    <w:p w14:paraId="012BEFE1" w14:textId="04F30141" w:rsidR="009F5F40" w:rsidRPr="009F5F40" w:rsidRDefault="009F5F40" w:rsidP="009F5F40">
      <w:pPr>
        <w:pStyle w:val="2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Как батарея влияет на эксплуатацию электромобиля</w:t>
      </w:r>
    </w:p>
    <w:p w14:paraId="061E56C9" w14:textId="2C42182B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Поведение зимой</w:t>
      </w:r>
    </w:p>
    <w:p w14:paraId="0D9E2EA2" w14:textId="5351D9D3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 температуре ниже -10 °C большинство батарей теряет часть ёмкости. На морозе снижается мощность рекуперации и зарядка идёт медленно. Машина может ограничивать отдачу тока, чтобы не перегрузить холодные элементы.</w:t>
      </w:r>
    </w:p>
    <w:p w14:paraId="086FB08F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Поэтому важна система терморегуляции: подогрев батареи перед поездкой или в процессе зарядки. LFP-аккумуляторы работают хуже при морозе, чем Li-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ion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576B7DA" w14:textId="77777777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Скорость зарядки на практике</w:t>
      </w:r>
    </w:p>
    <w:p w14:paraId="3FD5034D" w14:textId="759BCF90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Даже если батарея поддерживает 150 кВт мощности, не вся зарядная сессия идёт на такой скорости. Пиковая мощность достигается при 10–40% заряда, затем она снижается.</w:t>
      </w:r>
    </w:p>
    <w:p w14:paraId="69EC7CA5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Так, зарядка от 10 до 80% может занять 25 минут, а от 80 до 100% - ещё 30. Поэтому зарядку на трассе обычно прерывают на 80–85%.</w:t>
      </w:r>
    </w:p>
    <w:p w14:paraId="3A6C7A74" w14:textId="4CDE132E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Ресурс и деградация</w:t>
      </w:r>
    </w:p>
    <w:p w14:paraId="3076BC08" w14:textId="2968F42F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 частом использовании быстрой зарядки или полной разрядке ресурс может снижаться быстрее. Хотя современные батареи стабильно держат 70–80% ёмкости даже после 200–300 тыс. км.</w:t>
      </w:r>
    </w:p>
    <w:p w14:paraId="56183C92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Рекомендуется поддерживать заряд в пределах 20–80% при повседневной езде. Это снижает тепловую нагрузку и увеличивает ресурс.</w:t>
      </w:r>
    </w:p>
    <w:p w14:paraId="7AD899AF" w14:textId="1FA13BDD" w:rsidR="009F5F40" w:rsidRPr="009F5F40" w:rsidRDefault="009F5F40" w:rsidP="009F5F40">
      <w:pPr>
        <w:pStyle w:val="2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lastRenderedPageBreak/>
        <w:t xml:space="preserve">Что такое аккумулятор BYD </w:t>
      </w:r>
      <w:proofErr w:type="spellStart"/>
      <w:r w:rsidRPr="009F5F40">
        <w:rPr>
          <w:rFonts w:eastAsia="Times New Roman"/>
          <w:lang w:eastAsia="ru-UA"/>
        </w:rPr>
        <w:t>Blade</w:t>
      </w:r>
      <w:proofErr w:type="spellEnd"/>
      <w:r w:rsidRPr="009F5F40">
        <w:rPr>
          <w:rFonts w:eastAsia="Times New Roman"/>
          <w:lang w:eastAsia="ru-UA"/>
        </w:rPr>
        <w:t xml:space="preserve"> и в чём его отличие</w:t>
      </w:r>
    </w:p>
    <w:p w14:paraId="628CB6F3" w14:textId="2C49FA02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BYD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Blade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- это тип литий-железо-фосфатной батареи, разработанный компанией BYD. Главное отличие - конструкция в виде длинных и узких пластин. Такая форма улучшает охлаждение, плотность упаковки и безопасность.</w:t>
      </w:r>
    </w:p>
    <w:p w14:paraId="4B53632A" w14:textId="4D732655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Преимущества BYD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Blade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:</w:t>
      </w:r>
    </w:p>
    <w:p w14:paraId="591028C2" w14:textId="77777777" w:rsidR="009F5F40" w:rsidRPr="009F5F40" w:rsidRDefault="009F5F40" w:rsidP="009F5F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температура самовоспламенения выше 500 °C;</w:t>
      </w:r>
    </w:p>
    <w:p w14:paraId="5BF886E5" w14:textId="77777777" w:rsidR="009F5F40" w:rsidRPr="009F5F40" w:rsidRDefault="009F5F40" w:rsidP="009F5F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высокая устойчивость к проколу и механическим повреждениям;</w:t>
      </w:r>
    </w:p>
    <w:p w14:paraId="685BF906" w14:textId="77777777" w:rsidR="009F5F40" w:rsidRPr="009F5F40" w:rsidRDefault="009F5F40" w:rsidP="009F5F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ресурс до 5000 циклов при глубокой разрядке;</w:t>
      </w:r>
    </w:p>
    <w:p w14:paraId="2B6D425C" w14:textId="77777777" w:rsidR="009F5F40" w:rsidRPr="009F5F40" w:rsidRDefault="009F5F40" w:rsidP="009F5F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рабочий диапазон -30…+60 °C.</w:t>
      </w:r>
    </w:p>
    <w:p w14:paraId="4D509AC8" w14:textId="330529C5" w:rsidR="009F5F40" w:rsidRDefault="009F5F40" w:rsidP="009F5F40">
      <w:pPr>
        <w:pStyle w:val="3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 xml:space="preserve">Ключевые модели с </w:t>
      </w:r>
      <w:proofErr w:type="spellStart"/>
      <w:r w:rsidRPr="009F5F40">
        <w:rPr>
          <w:rFonts w:eastAsia="Times New Roman"/>
          <w:lang w:eastAsia="ru-UA"/>
        </w:rPr>
        <w:t>Blade</w:t>
      </w:r>
      <w:proofErr w:type="spellEnd"/>
      <w:r w:rsidRPr="009F5F40">
        <w:rPr>
          <w:rFonts w:eastAsia="Times New Roman"/>
          <w:lang w:eastAsia="ru-UA"/>
        </w:rPr>
        <w:t xml:space="preserve"> </w:t>
      </w:r>
      <w:proofErr w:type="spellStart"/>
      <w:r w:rsidRPr="009F5F40">
        <w:rPr>
          <w:rFonts w:eastAsia="Times New Roman"/>
          <w:lang w:eastAsia="ru-UA"/>
        </w:rPr>
        <w:t>Battery</w:t>
      </w:r>
      <w:proofErr w:type="spellEnd"/>
    </w:p>
    <w:p w14:paraId="19977B79" w14:textId="6E22EFA6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Эти аккумуляторы устанавливаются на BYD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Atto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3,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Dolphin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Seal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также на лицензированных платформах от Toyota,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Denza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и некоторых европейских марках.</w:t>
      </w:r>
    </w:p>
    <w:p w14:paraId="63687F56" w14:textId="0EB998AB" w:rsidR="009F5F40" w:rsidRPr="009F5F40" w:rsidRDefault="009F5F40" w:rsidP="009F5F40">
      <w:pPr>
        <w:pStyle w:val="2"/>
        <w:rPr>
          <w:rFonts w:eastAsia="Times New Roman"/>
          <w:lang w:eastAsia="ru-UA"/>
        </w:rPr>
      </w:pPr>
      <w:r w:rsidRPr="009F5F40">
        <w:rPr>
          <w:rFonts w:eastAsia="Times New Roman"/>
          <w:lang w:eastAsia="ru-UA"/>
        </w:rPr>
        <w:t>Что учитывать при выборе электромобиля с точки зрения батареи</w:t>
      </w:r>
    </w:p>
    <w:p w14:paraId="3AE9F0CA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Пробег - не единственный критерий. Вот что стоит проверить:</w:t>
      </w:r>
    </w:p>
    <w:p w14:paraId="3BC75A76" w14:textId="77777777" w:rsidR="009F5F40" w:rsidRPr="009F5F40" w:rsidRDefault="009F5F40" w:rsidP="009F5F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тип батареи (Li-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ion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LFP,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Blade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и т.д.);</w:t>
      </w:r>
    </w:p>
    <w:p w14:paraId="69E63BFA" w14:textId="77777777" w:rsidR="009F5F40" w:rsidRPr="009F5F40" w:rsidRDefault="009F5F40" w:rsidP="009F5F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наличие терморегуляции (подогрев, жидкостное охлаждение);</w:t>
      </w:r>
    </w:p>
    <w:p w14:paraId="4097E13A" w14:textId="77777777" w:rsidR="009F5F40" w:rsidRPr="009F5F40" w:rsidRDefault="009F5F40" w:rsidP="009F5F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скорость зарядки и максимальная поддерживаемая мощность;</w:t>
      </w:r>
    </w:p>
    <w:p w14:paraId="1DA84E21" w14:textId="77777777" w:rsidR="009F5F40" w:rsidRPr="009F5F40" w:rsidRDefault="009F5F40" w:rsidP="009F5F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оставшаяся ёмкость (если машина с пробегом);</w:t>
      </w:r>
    </w:p>
    <w:p w14:paraId="5CCA1C95" w14:textId="77777777" w:rsidR="009F5F40" w:rsidRPr="009F5F40" w:rsidRDefault="009F5F40" w:rsidP="009F5F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поддержка обновлений BMS и прошивок.</w:t>
      </w:r>
    </w:p>
    <w:p w14:paraId="50B75CBD" w14:textId="77777777" w:rsidR="009F5F4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эксплуатация будет в холоде или при частых поездках на дальние расстояния - лучше выбирать аккумуляторы с подогревом и стабильной работой в мороз.</w:t>
      </w:r>
    </w:p>
    <w:p w14:paraId="573301B1" w14:textId="012285E8" w:rsidR="00D43170" w:rsidRPr="009F5F40" w:rsidRDefault="009F5F40" w:rsidP="009F5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Аккумулятор - это сердце электромобиля. От его характеристик зависит реальный пробег, поведение зимой, скорость зарядки и срок службы. Литий-ионные АКБ по-прежнему остаются универсальным выбором, но технологии вроде BYD </w:t>
      </w:r>
      <w:proofErr w:type="spellStart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>Blade</w:t>
      </w:r>
      <w:proofErr w:type="spellEnd"/>
      <w:r w:rsidRPr="009F5F4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показывают, как может выглядеть следующий шаг.</w:t>
      </w:r>
    </w:p>
    <w:sectPr w:rsidR="00D43170" w:rsidRPr="009F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4E40"/>
    <w:multiLevelType w:val="multilevel"/>
    <w:tmpl w:val="7BA2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B4F79"/>
    <w:multiLevelType w:val="multilevel"/>
    <w:tmpl w:val="3B56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51D51"/>
    <w:multiLevelType w:val="multilevel"/>
    <w:tmpl w:val="C74C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C766E"/>
    <w:multiLevelType w:val="multilevel"/>
    <w:tmpl w:val="78FC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F2B74"/>
    <w:multiLevelType w:val="multilevel"/>
    <w:tmpl w:val="651C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57A6B"/>
    <w:multiLevelType w:val="multilevel"/>
    <w:tmpl w:val="7C7E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4B0FBF"/>
    <w:multiLevelType w:val="multilevel"/>
    <w:tmpl w:val="9050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0E0F26"/>
    <w:multiLevelType w:val="multilevel"/>
    <w:tmpl w:val="AF6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70"/>
    <w:rsid w:val="00076012"/>
    <w:rsid w:val="005C154B"/>
    <w:rsid w:val="009F5F40"/>
    <w:rsid w:val="00D4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90F4"/>
  <w15:chartTrackingRefBased/>
  <w15:docId w15:val="{274A4EB6-A647-4BBA-A003-AEC7894D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unhideWhenUsed/>
    <w:qFormat/>
    <w:rsid w:val="009F5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5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F40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a3">
    <w:name w:val="Normal (Web)"/>
    <w:basedOn w:val="a"/>
    <w:uiPriority w:val="99"/>
    <w:semiHidden/>
    <w:unhideWhenUsed/>
    <w:rsid w:val="009F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9F5F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5F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4</cp:revision>
  <dcterms:created xsi:type="dcterms:W3CDTF">2026-01-28T18:10:00Z</dcterms:created>
  <dcterms:modified xsi:type="dcterms:W3CDTF">2026-01-28T18:14:00Z</dcterms:modified>
</cp:coreProperties>
</file>