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C41" w:rsidRDefault="00F17C41" w:rsidP="00060DA9">
      <w:pPr>
        <w:jc w:val="right"/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</w:pPr>
      <w:r>
        <w:rPr>
          <w:lang w:val="ru-RU"/>
        </w:rPr>
        <w:t xml:space="preserve">Эзотерика правит миром.                      </w:t>
      </w:r>
      <w:r w:rsidR="00055B48">
        <w:rPr>
          <w:lang w:val="ru-RU"/>
        </w:rPr>
        <w:t xml:space="preserve">Богатство-вещь, без </w:t>
      </w:r>
      <w:proofErr w:type="gramStart"/>
      <w:r w:rsidR="00055B48">
        <w:rPr>
          <w:lang w:val="ru-RU"/>
        </w:rPr>
        <w:t>которой</w:t>
      </w:r>
      <w:proofErr w:type="gramEnd"/>
      <w:r w:rsidR="00055B48">
        <w:rPr>
          <w:lang w:val="ru-RU"/>
        </w:rPr>
        <w:t xml:space="preserve"> можно жить счастливо. </w:t>
      </w:r>
      <w:r w:rsidR="00D070C5">
        <w:rPr>
          <w:lang w:val="ru-RU"/>
        </w:rPr>
        <w:t xml:space="preserve">                                                                                                                    </w:t>
      </w:r>
      <w:r>
        <w:rPr>
          <w:lang w:val="ru-RU"/>
        </w:rPr>
        <w:t xml:space="preserve">                            </w:t>
      </w:r>
      <w:r w:rsidR="00D070C5">
        <w:rPr>
          <w:lang w:val="ru-RU"/>
        </w:rPr>
        <w:t xml:space="preserve"> </w:t>
      </w:r>
      <w:r w:rsidR="00055B48">
        <w:rPr>
          <w:lang w:val="ru-RU"/>
        </w:rPr>
        <w:t>Но благосостояние-</w:t>
      </w:r>
      <w:r w:rsidR="00055B48" w:rsidRPr="00055B48">
        <w:rPr>
          <w:lang w:val="ru-RU"/>
        </w:rPr>
        <w:t xml:space="preserve"> </w:t>
      </w:r>
      <w:r w:rsidR="00055B48">
        <w:rPr>
          <w:lang w:val="ru-RU"/>
        </w:rPr>
        <w:t xml:space="preserve">вещь, </w:t>
      </w:r>
      <w:proofErr w:type="spellStart"/>
      <w:r w:rsidR="00055B48" w:rsidRPr="00055B48">
        <w:t>необходимая</w:t>
      </w:r>
      <w:proofErr w:type="spellEnd"/>
      <w:r w:rsidR="00055B48">
        <w:rPr>
          <w:lang w:val="ru-RU"/>
        </w:rPr>
        <w:t xml:space="preserve"> </w:t>
      </w:r>
      <w:r w:rsidR="00055B48" w:rsidRPr="00055B48">
        <w:rPr>
          <w:lang w:val="ru-RU"/>
        </w:rPr>
        <w:t xml:space="preserve">для </w:t>
      </w:r>
      <w:r w:rsidR="00055B48" w:rsidRPr="00055B48">
        <w:rPr>
          <w:rFonts w:cs="Aharoni"/>
          <w:lang w:val="ru-RU"/>
        </w:rPr>
        <w:t>счастья</w:t>
      </w:r>
      <w:proofErr w:type="gramStart"/>
      <w:r w:rsidR="00055B48" w:rsidRPr="00055B48">
        <w:rPr>
          <w:lang w:val="ru-RU"/>
        </w:rPr>
        <w:t>.</w:t>
      </w:r>
      <w:r w:rsidR="004318BB">
        <w:rPr>
          <w:lang w:val="ru-RU"/>
        </w:rPr>
        <w:t>(</w:t>
      </w:r>
      <w:proofErr w:type="gramEnd"/>
      <w:r w:rsidR="004318BB">
        <w:rPr>
          <w:lang w:val="ru-RU"/>
        </w:rPr>
        <w:t>Чернышевский Н.Г.)</w:t>
      </w:r>
      <w:r w:rsidR="00E9097D">
        <w:rPr>
          <w:lang w:val="ru-RU"/>
        </w:rPr>
        <w:t xml:space="preserve">                            </w:t>
      </w:r>
      <w:r w:rsidR="00E9097D" w:rsidRPr="00E9097D">
        <w:rPr>
          <w:rFonts w:ascii="PTSans" w:hAnsi="PTSans"/>
          <w:color w:val="000000"/>
          <w:sz w:val="30"/>
          <w:szCs w:val="30"/>
          <w:shd w:val="clear" w:color="auto" w:fill="EAE3D9"/>
        </w:rPr>
        <w:t xml:space="preserve"> </w:t>
      </w:r>
      <w:r w:rsidR="00E9097D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  </w:t>
      </w:r>
      <w:r w:rsidR="00D070C5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            </w:t>
      </w:r>
      <w:r w:rsidR="00E9097D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 </w:t>
      </w:r>
      <w:proofErr w:type="spellStart"/>
      <w:r w:rsidR="00E9097D">
        <w:rPr>
          <w:rFonts w:ascii="PTSans" w:hAnsi="PTSans"/>
          <w:color w:val="000000"/>
          <w:sz w:val="30"/>
          <w:szCs w:val="30"/>
          <w:shd w:val="clear" w:color="auto" w:fill="EAE3D9"/>
        </w:rPr>
        <w:t>Вы</w:t>
      </w:r>
      <w:proofErr w:type="spellEnd"/>
      <w:r w:rsidR="00E9097D">
        <w:rPr>
          <w:rFonts w:ascii="PTSans" w:hAnsi="PTSans"/>
          <w:color w:val="000000"/>
          <w:sz w:val="30"/>
          <w:szCs w:val="30"/>
          <w:shd w:val="clear" w:color="auto" w:fill="EAE3D9"/>
        </w:rPr>
        <w:t xml:space="preserve"> </w:t>
      </w:r>
      <w:proofErr w:type="spellStart"/>
      <w:r w:rsidR="00E9097D">
        <w:rPr>
          <w:rFonts w:ascii="PTSans" w:hAnsi="PTSans"/>
          <w:color w:val="000000"/>
          <w:sz w:val="30"/>
          <w:szCs w:val="30"/>
          <w:shd w:val="clear" w:color="auto" w:fill="EAE3D9"/>
        </w:rPr>
        <w:t>никогда</w:t>
      </w:r>
      <w:proofErr w:type="spellEnd"/>
      <w:r w:rsidR="00E9097D">
        <w:rPr>
          <w:rFonts w:ascii="PTSans" w:hAnsi="PTSans"/>
          <w:color w:val="000000"/>
          <w:sz w:val="30"/>
          <w:szCs w:val="30"/>
          <w:shd w:val="clear" w:color="auto" w:fill="EAE3D9"/>
        </w:rPr>
        <w:t xml:space="preserve"> не </w:t>
      </w:r>
      <w:proofErr w:type="spellStart"/>
      <w:r w:rsidR="00E9097D">
        <w:rPr>
          <w:rFonts w:ascii="PTSans" w:hAnsi="PTSans"/>
          <w:color w:val="000000"/>
          <w:sz w:val="30"/>
          <w:szCs w:val="30"/>
          <w:shd w:val="clear" w:color="auto" w:fill="EAE3D9"/>
        </w:rPr>
        <w:t>задумывались</w:t>
      </w:r>
      <w:proofErr w:type="spellEnd"/>
      <w:r w:rsidR="00E9097D">
        <w:rPr>
          <w:rFonts w:ascii="PTSans" w:hAnsi="PTSans"/>
          <w:color w:val="000000"/>
          <w:sz w:val="30"/>
          <w:szCs w:val="30"/>
          <w:shd w:val="clear" w:color="auto" w:fill="EAE3D9"/>
        </w:rPr>
        <w:t xml:space="preserve"> над тем, </w:t>
      </w:r>
      <w:proofErr w:type="spellStart"/>
      <w:r w:rsidR="00E9097D">
        <w:rPr>
          <w:rFonts w:ascii="PTSans" w:hAnsi="PTSans"/>
          <w:color w:val="000000"/>
          <w:sz w:val="30"/>
          <w:szCs w:val="30"/>
          <w:shd w:val="clear" w:color="auto" w:fill="EAE3D9"/>
        </w:rPr>
        <w:t>зачем</w:t>
      </w:r>
      <w:proofErr w:type="spellEnd"/>
      <w:r w:rsidR="00E9097D">
        <w:rPr>
          <w:rFonts w:ascii="PTSans" w:hAnsi="PTSans"/>
          <w:color w:val="000000"/>
          <w:sz w:val="30"/>
          <w:szCs w:val="30"/>
          <w:shd w:val="clear" w:color="auto" w:fill="EAE3D9"/>
        </w:rPr>
        <w:t xml:space="preserve"> </w:t>
      </w:r>
      <w:proofErr w:type="spellStart"/>
      <w:r w:rsidR="00E9097D">
        <w:rPr>
          <w:rFonts w:ascii="PTSans" w:hAnsi="PTSans"/>
          <w:color w:val="000000"/>
          <w:sz w:val="30"/>
          <w:szCs w:val="30"/>
          <w:shd w:val="clear" w:color="auto" w:fill="EAE3D9"/>
        </w:rPr>
        <w:t>мы</w:t>
      </w:r>
      <w:proofErr w:type="spellEnd"/>
      <w:r w:rsidR="00E9097D">
        <w:rPr>
          <w:rFonts w:ascii="PTSans" w:hAnsi="PTSans"/>
          <w:color w:val="000000"/>
          <w:sz w:val="30"/>
          <w:szCs w:val="30"/>
          <w:shd w:val="clear" w:color="auto" w:fill="EAE3D9"/>
        </w:rPr>
        <w:t xml:space="preserve"> </w:t>
      </w:r>
      <w:proofErr w:type="spellStart"/>
      <w:r w:rsidR="00E9097D">
        <w:rPr>
          <w:rFonts w:ascii="PTSans" w:hAnsi="PTSans"/>
          <w:color w:val="000000"/>
          <w:sz w:val="30"/>
          <w:szCs w:val="30"/>
          <w:shd w:val="clear" w:color="auto" w:fill="EAE3D9"/>
        </w:rPr>
        <w:t>живем</w:t>
      </w:r>
      <w:proofErr w:type="spellEnd"/>
      <w:r w:rsidR="00E9097D">
        <w:rPr>
          <w:rFonts w:ascii="PTSans" w:hAnsi="PTSans"/>
          <w:color w:val="000000"/>
          <w:sz w:val="30"/>
          <w:szCs w:val="30"/>
          <w:shd w:val="clear" w:color="auto" w:fill="EAE3D9"/>
        </w:rPr>
        <w:t>?</w:t>
      </w:r>
      <w:r w:rsidR="00E9097D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                    </w:t>
      </w:r>
      <w:r w:rsidR="00D070C5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  </w:t>
      </w:r>
      <w:r w:rsidR="00E9097D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</w:t>
      </w:r>
      <w:r w:rsidR="00060DA9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                                    </w:t>
      </w:r>
      <w:r w:rsidR="00E9097D" w:rsidRPr="00E9097D">
        <w:rPr>
          <w:rFonts w:ascii="PTSans" w:hAnsi="PTSans"/>
          <w:color w:val="000000"/>
          <w:sz w:val="30"/>
          <w:szCs w:val="30"/>
          <w:shd w:val="clear" w:color="auto" w:fill="EAE3D9"/>
        </w:rPr>
        <w:t xml:space="preserve"> </w:t>
      </w:r>
      <w:r w:rsidR="00E9097D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Мы, взрослые, зачем мы живём?                                                       </w:t>
      </w:r>
      <w:r w:rsidR="00D070C5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    </w:t>
      </w:r>
      <w:r w:rsidR="00E9097D">
        <w:rPr>
          <w:rFonts w:ascii="PTSans" w:hAnsi="PTSans"/>
          <w:color w:val="000000"/>
          <w:sz w:val="30"/>
          <w:szCs w:val="30"/>
          <w:shd w:val="clear" w:color="auto" w:fill="EAE3D9"/>
        </w:rPr>
        <w:t xml:space="preserve"> </w:t>
      </w:r>
      <w:r w:rsidR="00060DA9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                                        </w:t>
      </w:r>
      <w:r w:rsidR="00E9097D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Почему </w:t>
      </w:r>
      <w:proofErr w:type="spellStart"/>
      <w:r w:rsidR="00D070C5">
        <w:rPr>
          <w:rFonts w:ascii="PTSans" w:hAnsi="PTSans"/>
          <w:color w:val="000000"/>
          <w:sz w:val="30"/>
          <w:szCs w:val="30"/>
          <w:shd w:val="clear" w:color="auto" w:fill="EAE3D9"/>
        </w:rPr>
        <w:t>дети</w:t>
      </w:r>
      <w:proofErr w:type="spellEnd"/>
      <w:r w:rsidR="00D070C5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>,</w:t>
      </w:r>
      <w:r w:rsidR="00D070C5">
        <w:rPr>
          <w:rFonts w:ascii="PTSans" w:hAnsi="PTSans"/>
          <w:color w:val="000000"/>
          <w:sz w:val="30"/>
          <w:szCs w:val="30"/>
          <w:shd w:val="clear" w:color="auto" w:fill="EAE3D9"/>
        </w:rPr>
        <w:t xml:space="preserve"> </w:t>
      </w:r>
      <w:proofErr w:type="spellStart"/>
      <w:r w:rsidR="00D070C5">
        <w:rPr>
          <w:rFonts w:ascii="PTSans" w:hAnsi="PTSans"/>
          <w:color w:val="000000"/>
          <w:sz w:val="30"/>
          <w:szCs w:val="30"/>
          <w:shd w:val="clear" w:color="auto" w:fill="EAE3D9"/>
        </w:rPr>
        <w:t>такие</w:t>
      </w:r>
      <w:proofErr w:type="spellEnd"/>
      <w:r w:rsidR="00D070C5">
        <w:rPr>
          <w:rFonts w:ascii="PTSans" w:hAnsi="PTSans"/>
          <w:color w:val="000000"/>
          <w:sz w:val="30"/>
          <w:szCs w:val="30"/>
          <w:shd w:val="clear" w:color="auto" w:fill="EAE3D9"/>
        </w:rPr>
        <w:t xml:space="preserve"> </w:t>
      </w:r>
      <w:proofErr w:type="spellStart"/>
      <w:r w:rsidR="00D070C5">
        <w:rPr>
          <w:rFonts w:ascii="PTSans" w:hAnsi="PTSans"/>
          <w:color w:val="000000"/>
          <w:sz w:val="30"/>
          <w:szCs w:val="30"/>
          <w:shd w:val="clear" w:color="auto" w:fill="EAE3D9"/>
        </w:rPr>
        <w:t>беззаботные</w:t>
      </w:r>
      <w:proofErr w:type="spellEnd"/>
      <w:r w:rsidR="00D070C5">
        <w:rPr>
          <w:rFonts w:ascii="PTSans" w:hAnsi="PTSans"/>
          <w:color w:val="000000"/>
          <w:sz w:val="30"/>
          <w:szCs w:val="30"/>
          <w:shd w:val="clear" w:color="auto" w:fill="EAE3D9"/>
        </w:rPr>
        <w:t xml:space="preserve"> и </w:t>
      </w:r>
      <w:r w:rsidR="00060DA9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весёлые?             </w:t>
      </w:r>
      <w:r w:rsidR="00E9097D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                          </w:t>
      </w:r>
      <w:r w:rsidR="00060DA9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                                                               </w:t>
      </w:r>
      <w:r w:rsidR="00E9097D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Почему люди с чувством юмора и добрым сердцем</w:t>
      </w:r>
      <w:r w:rsidR="00060DA9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</w:t>
      </w:r>
      <w:r w:rsidR="00E9097D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>-</w:t>
      </w:r>
      <w:r w:rsidR="00060DA9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</w:t>
      </w:r>
      <w:r w:rsidR="00E9097D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всегда счастливы? </w:t>
      </w:r>
      <w:r w:rsidR="00060DA9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                    </w:t>
      </w:r>
      <w:r w:rsidR="00E9097D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>Почему счастливые семьи</w:t>
      </w:r>
      <w:r w:rsidR="00D16DFE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>,</w:t>
      </w:r>
      <w:r w:rsidR="00E9097D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счастливы одинаково, а не счастливые, несчастливы по-разному?</w:t>
      </w:r>
      <w:r w:rsidRPr="00F17C41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</w:t>
      </w:r>
      <w:r w:rsidR="00E9097D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</w:t>
      </w:r>
      <w:r w:rsidR="00D070C5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                                                                                                    </w:t>
      </w:r>
      <w:r w:rsidR="00D16DFE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                                                                        </w:t>
      </w:r>
      <w:r w:rsidR="00060DA9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                                 </w:t>
      </w:r>
      <w:r w:rsidR="00E9097D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Да потому, что Бог Создатель, Вседержитель создал человека - для Любви, Счастья, Радости, Благосостояния. </w:t>
      </w:r>
      <w:r w:rsidR="00D16DFE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                                             </w:t>
      </w:r>
      <w:r w:rsidR="00D070C5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                 </w:t>
      </w:r>
      <w:r w:rsidR="00060DA9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                                  </w:t>
      </w:r>
      <w:r w:rsidR="00D070C5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</w:t>
      </w:r>
      <w:r w:rsidR="00D16DFE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>А мы</w:t>
      </w:r>
      <w:r w:rsidR="00060DA9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? </w:t>
      </w:r>
      <w:r w:rsidR="00D16DFE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А мы чего-то боимся, чего-то остерегаемся, злимся, завидуем, </w:t>
      </w:r>
      <w:r w:rsidR="00D070C5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  </w:t>
      </w:r>
      <w:r w:rsidR="00D16DFE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придумываем себе трудности, возвращаемся в прошлое, при этом помня только всё плохое.                                                                                       </w:t>
      </w:r>
      <w:r w:rsidR="00D070C5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       </w:t>
      </w:r>
      <w:r w:rsidR="00060DA9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                                                    </w:t>
      </w:r>
      <w:r w:rsidR="00D16DFE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А нужно жить сегодня, сейчас и здесь. Восхищаться каждым рассветом, каждым закатом. Любить себя, свою семью. Дарить любовь, радость и счастье – безвозмездно, не ожидая взамен ничего.</w:t>
      </w:r>
      <w:r w:rsidR="00060DA9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                                                                                </w:t>
      </w:r>
      <w:r w:rsidR="00D16DFE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Всё что мы посылаем своими вдохами и выдохами, то и получаем.</w:t>
      </w:r>
      <w:r w:rsidR="00060DA9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                </w:t>
      </w:r>
      <w:r w:rsidR="00D16DFE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Улыбаемся мы миру и мир</w:t>
      </w:r>
      <w:r w:rsidR="00D070C5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>,</w:t>
      </w:r>
      <w:r w:rsidR="00D16DFE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начинает</w:t>
      </w:r>
      <w:r w:rsidR="00D070C5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>,</w:t>
      </w:r>
      <w:r w:rsidR="00D16DFE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улыбаться нам. </w:t>
      </w:r>
      <w:r w:rsidR="00060DA9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                                             </w:t>
      </w:r>
      <w:r w:rsidR="00D16DFE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>Чистотой мыслей, чистотой чувств, чистотой слов –</w:t>
      </w:r>
      <w:r w:rsidR="00D070C5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</w:t>
      </w:r>
      <w:r w:rsidR="00D16DFE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>таким оружием наградил нас Творец.</w:t>
      </w:r>
      <w:r w:rsidR="00D070C5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     </w:t>
      </w:r>
      <w:r w:rsidR="00060DA9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                                                                                    </w:t>
      </w:r>
      <w:r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                                                            </w:t>
      </w:r>
      <w:r w:rsidR="00D16DFE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</w:t>
      </w:r>
      <w:r>
        <w:rPr>
          <w:noProof/>
        </w:rPr>
        <w:drawing>
          <wp:inline distT="0" distB="0" distL="0" distR="0">
            <wp:extent cx="4286250" cy="2857500"/>
            <wp:effectExtent l="19050" t="0" r="0" b="0"/>
            <wp:docPr id="8" name="Рисунок 8" descr="Ð£Ð»ÑÐ±ÐºÐ° ÑÐ²Ð¾Ð±Ð¾Ð´Ð½ÑÐ¼Ð¸ Ð¸ ÑÑÐ°ÑÑÐ»Ð¸Ð²ÑÐ¼Ð¸ Ð¶ÐµÐ½ÑÐ¸Ð½Ñ â ÑÑÐ¾ÐºÐ¾Ð²Ð¾Ðµ ÑÐ¾ÑÐ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Ð£Ð»ÑÐ±ÐºÐ° ÑÐ²Ð¾Ð±Ð¾Ð´Ð½ÑÐ¼Ð¸ Ð¸ ÑÑÐ°ÑÑÐ»Ð¸Ð²ÑÐ¼Ð¸ Ð¶ÐµÐ½ÑÐ¸Ð½Ñ â ÑÑÐ¾ÐºÐ¾Ð²Ð¾Ðµ ÑÐ¾ÑÐ¾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                                                                             </w:t>
      </w:r>
      <w:r w:rsidR="00D070C5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>Да, иногда одна секунда решает нашу дальнейшую жизнь. Одна секунда, может, разделить жизнь - до и после. И не всё прописано там на Небесах. Но ведь мы ж кузнецы своего счастья! Нам Вселенная вручила борозды правления нашей Жизни. От нас зависит всё, что будет происходить с нами в будущем.</w:t>
      </w:r>
      <w:r w:rsidR="00060DA9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                          </w:t>
      </w:r>
    </w:p>
    <w:p w:rsidR="00F17C41" w:rsidRDefault="00F17C41" w:rsidP="00060DA9">
      <w:pPr>
        <w:jc w:val="right"/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</w:pPr>
    </w:p>
    <w:p w:rsidR="00F17C41" w:rsidRDefault="00F17C41" w:rsidP="00060DA9">
      <w:pPr>
        <w:jc w:val="right"/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</w:pPr>
    </w:p>
    <w:p w:rsidR="00F17C41" w:rsidRDefault="00F17C41" w:rsidP="00060DA9">
      <w:pPr>
        <w:jc w:val="right"/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</w:pPr>
    </w:p>
    <w:p w:rsidR="00F17C41" w:rsidRPr="00F17C41" w:rsidRDefault="00F17C41" w:rsidP="00060DA9">
      <w:pPr>
        <w:jc w:val="right"/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</w:pPr>
      <w:r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  </w:t>
      </w:r>
      <w:r w:rsidR="00D070C5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В каждой семье наступит благополучие, если слово Я, </w:t>
      </w:r>
      <w:proofErr w:type="gramStart"/>
      <w:r w:rsidR="00D070C5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>заменить на слово</w:t>
      </w:r>
      <w:proofErr w:type="gramEnd"/>
      <w:r w:rsidR="00D070C5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МЫ.  </w:t>
      </w:r>
      <w:r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                                                                                                  </w:t>
      </w:r>
      <w:r w:rsidR="00D070C5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>Семья –</w:t>
      </w:r>
      <w:r w:rsidR="00060DA9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</w:t>
      </w:r>
      <w:r w:rsidR="00D070C5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ячейка социума, из которого слаживаются, как </w:t>
      </w:r>
      <w:proofErr w:type="spellStart"/>
      <w:r w:rsidR="00D070C5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>пазлы</w:t>
      </w:r>
      <w:proofErr w:type="spellEnd"/>
      <w:proofErr w:type="gramStart"/>
      <w:r w:rsidR="00D070C5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:</w:t>
      </w:r>
      <w:proofErr w:type="gramEnd"/>
      <w:r w:rsidR="00D070C5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го</w:t>
      </w:r>
      <w:r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рода, страны,  Планета Земля.                                                                                                                                     </w:t>
      </w:r>
      <w:r w:rsidR="00D070C5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Дети наше будущее!!! Они рождаются </w:t>
      </w:r>
      <w:proofErr w:type="gramStart"/>
      <w:r w:rsidR="00D070C5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>добрыми</w:t>
      </w:r>
      <w:proofErr w:type="gramEnd"/>
      <w:r w:rsidR="00D070C5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>, любящими, весёлыми</w:t>
      </w:r>
      <w:r w:rsidR="00D070C5">
        <w:rPr>
          <w:rFonts w:ascii="PTSans" w:hAnsi="PTSans" w:hint="eastAsia"/>
          <w:color w:val="000000"/>
          <w:sz w:val="30"/>
          <w:szCs w:val="30"/>
          <w:shd w:val="clear" w:color="auto" w:fill="EAE3D9"/>
          <w:lang w:val="ru-RU"/>
        </w:rPr>
        <w:t>…</w:t>
      </w:r>
      <w:r w:rsidR="00D070C5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Им нету разницы, кт</w:t>
      </w:r>
      <w:r w:rsidR="001F4F3E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>о возле них: прокурор или дворник</w:t>
      </w:r>
      <w:r w:rsidR="00D070C5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>. Любят они всех одинаково, искренне</w:t>
      </w:r>
      <w:proofErr w:type="gramStart"/>
      <w:r w:rsidR="00D070C5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.</w:t>
      </w:r>
      <w:proofErr w:type="gramEnd"/>
      <w:r w:rsidR="00D070C5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 </w:t>
      </w:r>
      <w:r w:rsidR="00D16DFE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 </w:t>
      </w:r>
      <w:r w:rsidR="00D070C5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>Потом уже, на примере своих родителей, социума</w:t>
      </w:r>
      <w:r w:rsidR="001F4F3E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>,</w:t>
      </w:r>
      <w:r w:rsidR="00D070C5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мы становимся злыми, эгоистичными, жадными, </w:t>
      </w:r>
      <w:proofErr w:type="spellStart"/>
      <w:r w:rsidR="00D070C5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>зависливыми</w:t>
      </w:r>
      <w:proofErr w:type="spellEnd"/>
      <w:r w:rsidR="00D070C5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.      </w:t>
      </w:r>
      <w:r w:rsidR="001F4F3E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>Начинаем</w:t>
      </w:r>
      <w:r w:rsidR="00D070C5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делить людей </w:t>
      </w:r>
      <w:proofErr w:type="gramStart"/>
      <w:r w:rsidR="00D070C5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>на</w:t>
      </w:r>
      <w:proofErr w:type="gramEnd"/>
      <w:r w:rsidR="00D070C5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выгодных и не нужных.</w:t>
      </w:r>
      <w:r w:rsidR="00D16DFE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</w:t>
      </w:r>
      <w:r w:rsidR="00D070C5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Результат - войны, </w:t>
      </w:r>
      <w:proofErr w:type="spellStart"/>
      <w:r w:rsidR="00D070C5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>корупция</w:t>
      </w:r>
      <w:proofErr w:type="spellEnd"/>
      <w:r w:rsidR="00D070C5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>, преступность</w:t>
      </w:r>
      <w:proofErr w:type="gramStart"/>
      <w:r w:rsidR="00D070C5">
        <w:rPr>
          <w:rFonts w:ascii="PTSans" w:hAnsi="PTSans" w:hint="eastAsia"/>
          <w:color w:val="000000"/>
          <w:sz w:val="30"/>
          <w:szCs w:val="30"/>
          <w:shd w:val="clear" w:color="auto" w:fill="EAE3D9"/>
          <w:lang w:val="ru-RU"/>
        </w:rPr>
        <w:t>…</w:t>
      </w:r>
      <w:r w:rsidR="00D070C5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А</w:t>
      </w:r>
      <w:proofErr w:type="gramEnd"/>
      <w:r w:rsidR="00D070C5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ведь всего этого человечество может убрать из жизни. Просто нужн</w:t>
      </w:r>
      <w:r w:rsidR="00060DA9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>о стать ДОБРЫМ!</w:t>
      </w:r>
      <w:r w:rsidR="00D070C5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   </w:t>
      </w:r>
      <w:r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                                   </w:t>
      </w:r>
      <w:r w:rsidR="00D070C5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ЦАРСТВО ЧЕЛОВЕЧЬЕ ВНУТРИ НАС. (Сент-Экзюпери </w:t>
      </w:r>
      <w:proofErr w:type="spellStart"/>
      <w:r w:rsidR="00D070C5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>Антуан</w:t>
      </w:r>
      <w:proofErr w:type="spellEnd"/>
      <w:r w:rsidR="00D070C5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де)</w:t>
      </w:r>
    </w:p>
    <w:tbl>
      <w:tblPr>
        <w:tblW w:w="5000" w:type="pct"/>
        <w:tblCellSpacing w:w="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35"/>
        <w:gridCol w:w="3585"/>
        <w:gridCol w:w="2047"/>
      </w:tblGrid>
      <w:tr w:rsidR="00F17C41" w:rsidTr="00F17C41">
        <w:trPr>
          <w:tblCellSpacing w:w="7" w:type="dxa"/>
        </w:trPr>
        <w:tc>
          <w:tcPr>
            <w:tcW w:w="0" w:type="auto"/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17C41" w:rsidRDefault="00F17C41">
            <w:pPr>
              <w:jc w:val="center"/>
              <w:rPr>
                <w:rFonts w:ascii="Arial" w:hAnsi="Arial" w:cs="Arial"/>
                <w:color w:val="666666"/>
                <w:sz w:val="20"/>
                <w:szCs w:val="20"/>
              </w:rPr>
            </w:pPr>
            <w:hyperlink r:id="rId6" w:tgtFrame="_blank" w:history="1">
              <w:r>
                <w:rPr>
                  <w:rStyle w:val="a8"/>
                  <w:rFonts w:ascii="Arial" w:hAnsi="Arial" w:cs="Arial"/>
                  <w:color w:val="0077DD"/>
                  <w:sz w:val="20"/>
                  <w:szCs w:val="20"/>
                </w:rPr>
                <w:t>http://duiko.guru/partner/irinanik/pagefirststep</w:t>
              </w:r>
            </w:hyperlink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17C41" w:rsidRDefault="00F17C41">
            <w:pPr>
              <w:jc w:val="center"/>
              <w:rPr>
                <w:rFonts w:ascii="Arial" w:hAnsi="Arial" w:cs="Arial"/>
                <w:color w:val="666666"/>
                <w:sz w:val="20"/>
                <w:szCs w:val="20"/>
              </w:rPr>
            </w:pPr>
            <w:hyperlink r:id="rId7" w:tgtFrame="_blank" w:history="1">
              <w:r>
                <w:rPr>
                  <w:rStyle w:val="a8"/>
                  <w:rFonts w:ascii="Arial" w:hAnsi="Arial" w:cs="Arial"/>
                  <w:color w:val="0077DD"/>
                  <w:sz w:val="20"/>
                  <w:szCs w:val="20"/>
                </w:rPr>
                <w:t>http://duiko.guru/1stupen_new/</w:t>
              </w:r>
            </w:hyperlink>
            <w:r>
              <w:rPr>
                <w:rFonts w:ascii="Arial" w:hAnsi="Arial" w:cs="Arial"/>
                <w:color w:val="666666"/>
                <w:sz w:val="20"/>
                <w:szCs w:val="20"/>
              </w:rPr>
              <w:t> </w:t>
            </w:r>
            <w:r>
              <w:rPr>
                <w:rFonts w:ascii="Arial" w:hAnsi="Arial" w:cs="Arial"/>
                <w:color w:val="666666"/>
                <w:sz w:val="20"/>
                <w:szCs w:val="20"/>
              </w:rPr>
              <w:pict>
                <v:shape id="tinytips" o:spid="_x0000_i1025" type="#_x0000_t75" alt="" style="width:24pt;height:24pt"/>
              </w:pic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17C41" w:rsidRDefault="00F17C41">
            <w:pPr>
              <w:jc w:val="center"/>
              <w:rPr>
                <w:rFonts w:ascii="Arial" w:hAnsi="Arial" w:cs="Arial"/>
                <w:color w:val="666666"/>
                <w:sz w:val="20"/>
                <w:szCs w:val="20"/>
              </w:rPr>
            </w:pPr>
            <w:r>
              <w:rPr>
                <w:rFonts w:ascii="Arial" w:hAnsi="Arial" w:cs="Arial"/>
                <w:color w:val="666666"/>
                <w:sz w:val="20"/>
                <w:szCs w:val="20"/>
              </w:rPr>
              <w:t>ПЕРВАЯ СТУПЕНЬ</w:t>
            </w:r>
          </w:p>
        </w:tc>
      </w:tr>
    </w:tbl>
    <w:p w:rsidR="0065487E" w:rsidRPr="00E9097D" w:rsidRDefault="00F17C41" w:rsidP="00060DA9">
      <w:pPr>
        <w:jc w:val="right"/>
        <w:rPr>
          <w:rStyle w:val="a5"/>
          <w:sz w:val="48"/>
          <w:szCs w:val="48"/>
          <w:lang w:val="ru-RU"/>
        </w:rPr>
      </w:pPr>
      <w:r w:rsidRPr="00F17C41">
        <w:rPr>
          <w:rFonts w:ascii="PTSans" w:hAnsi="PTSans"/>
          <w:color w:val="000000"/>
          <w:sz w:val="30"/>
          <w:szCs w:val="30"/>
          <w:shd w:val="clear" w:color="auto" w:fill="EAE3D9"/>
          <w:lang w:val="ru-RU"/>
        </w:rPr>
        <w:t xml:space="preserve"> </w:t>
      </w:r>
      <w:r w:rsidRPr="00E9097D">
        <w:rPr>
          <w:rStyle w:val="a5"/>
          <w:sz w:val="48"/>
          <w:szCs w:val="48"/>
          <w:lang w:val="ru-RU"/>
        </w:rPr>
        <w:t xml:space="preserve"> </w:t>
      </w:r>
    </w:p>
    <w:sectPr w:rsidR="0065487E" w:rsidRPr="00E9097D" w:rsidSect="00B72E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6896"/>
      </v:shape>
    </w:pict>
  </w:numPicBullet>
  <w:abstractNum w:abstractNumId="0">
    <w:nsid w:val="1A196579"/>
    <w:multiLevelType w:val="hybridMultilevel"/>
    <w:tmpl w:val="5AD4EE96"/>
    <w:lvl w:ilvl="0" w:tplc="0422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55B48"/>
    <w:rsid w:val="00055B48"/>
    <w:rsid w:val="00060DA9"/>
    <w:rsid w:val="001F4F3E"/>
    <w:rsid w:val="004318BB"/>
    <w:rsid w:val="0065487E"/>
    <w:rsid w:val="00B72E96"/>
    <w:rsid w:val="00C84116"/>
    <w:rsid w:val="00D070C5"/>
    <w:rsid w:val="00D16DFE"/>
    <w:rsid w:val="00E9097D"/>
    <w:rsid w:val="00F17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E96"/>
  </w:style>
  <w:style w:type="paragraph" w:styleId="2">
    <w:name w:val="heading 2"/>
    <w:basedOn w:val="a"/>
    <w:next w:val="a"/>
    <w:link w:val="20"/>
    <w:uiPriority w:val="9"/>
    <w:unhideWhenUsed/>
    <w:qFormat/>
    <w:rsid w:val="00055B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55B4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55B4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Subtle Emphasis"/>
    <w:basedOn w:val="a0"/>
    <w:uiPriority w:val="19"/>
    <w:qFormat/>
    <w:rsid w:val="00055B48"/>
    <w:rPr>
      <w:i/>
      <w:iCs/>
      <w:color w:val="808080" w:themeColor="text1" w:themeTint="7F"/>
    </w:rPr>
  </w:style>
  <w:style w:type="paragraph" w:styleId="a6">
    <w:name w:val="Subtitle"/>
    <w:basedOn w:val="a"/>
    <w:next w:val="a"/>
    <w:link w:val="a7"/>
    <w:uiPriority w:val="11"/>
    <w:qFormat/>
    <w:rsid w:val="00055B4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55B4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055B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Hyperlink"/>
    <w:basedOn w:val="a0"/>
    <w:uiPriority w:val="99"/>
    <w:unhideWhenUsed/>
    <w:rsid w:val="00F17C41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17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7C41"/>
    <w:rPr>
      <w:rFonts w:ascii="Tahoma" w:hAnsi="Tahoma" w:cs="Tahoma"/>
      <w:sz w:val="16"/>
      <w:szCs w:val="16"/>
    </w:rPr>
  </w:style>
  <w:style w:type="character" w:styleId="ab">
    <w:name w:val="FollowedHyperlink"/>
    <w:basedOn w:val="a0"/>
    <w:uiPriority w:val="99"/>
    <w:semiHidden/>
    <w:unhideWhenUsed/>
    <w:rsid w:val="00F17C4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8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uiko.guru/1stupen_ne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uiko.guru/partner/irinanik/pagefirststep" TargetMode="External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2530</Words>
  <Characters>1443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2019-03-18T20:35:00Z</dcterms:created>
  <dcterms:modified xsi:type="dcterms:W3CDTF">2019-03-18T20:35:00Z</dcterms:modified>
</cp:coreProperties>
</file>