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D40E" w14:textId="37DD5522" w:rsidR="009D3745" w:rsidRPr="00EE1828" w:rsidRDefault="009D3745" w:rsidP="009D3745">
      <w:pPr>
        <w:pStyle w:val="a3"/>
        <w:spacing w:before="0" w:beforeAutospacing="0" w:after="0" w:afterAutospacing="0"/>
        <w:jc w:val="center"/>
        <w:rPr>
          <w:rFonts w:ascii="Times New Roman,Bold" w:hAnsi="Times New Roman,Bold"/>
          <w:b/>
          <w:bCs/>
          <w:sz w:val="28"/>
          <w:szCs w:val="28"/>
        </w:rPr>
      </w:pPr>
      <w:r w:rsidRPr="009D3745">
        <w:rPr>
          <w:rFonts w:ascii="Times New Roman,Bold" w:hAnsi="Times New Roman,Bold"/>
          <w:b/>
          <w:bCs/>
          <w:sz w:val="28"/>
          <w:szCs w:val="28"/>
        </w:rPr>
        <w:t>АНОТАЦІЯ</w:t>
      </w:r>
      <w:r w:rsidRPr="009D3745">
        <w:rPr>
          <w:rFonts w:ascii="Times New Roman,Bold" w:hAnsi="Times New Roman,Bold"/>
          <w:b/>
          <w:bCs/>
          <w:sz w:val="28"/>
          <w:szCs w:val="28"/>
        </w:rPr>
        <w:br/>
      </w:r>
    </w:p>
    <w:p w14:paraId="21DE0FA5" w14:textId="77777777" w:rsidR="009D3745" w:rsidRDefault="009D3745" w:rsidP="009D37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2F50533" w14:textId="3064B0C4" w:rsidR="00B92D1A" w:rsidRPr="009D3745" w:rsidRDefault="00B92D1A" w:rsidP="009D37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3745">
        <w:rPr>
          <w:sz w:val="28"/>
          <w:szCs w:val="28"/>
        </w:rPr>
        <w:t xml:space="preserve">В </w:t>
      </w:r>
      <w:r w:rsidR="00F8523C" w:rsidRPr="009D3745">
        <w:rPr>
          <w:sz w:val="28"/>
          <w:szCs w:val="28"/>
          <w:lang w:val="uk-UA"/>
        </w:rPr>
        <w:t>курсовій</w:t>
      </w:r>
      <w:r w:rsidRPr="009D3745">
        <w:rPr>
          <w:sz w:val="28"/>
          <w:szCs w:val="28"/>
        </w:rPr>
        <w:t xml:space="preserve"> роботі бу</w:t>
      </w:r>
      <w:r w:rsidR="00F8523C" w:rsidRPr="009D3745">
        <w:rPr>
          <w:sz w:val="28"/>
          <w:szCs w:val="28"/>
          <w:lang w:val="uk-UA"/>
        </w:rPr>
        <w:t>ли розгл</w:t>
      </w:r>
      <w:r w:rsidR="006F3D87" w:rsidRPr="009D3745">
        <w:rPr>
          <w:sz w:val="28"/>
          <w:szCs w:val="28"/>
          <w:lang w:val="uk-UA"/>
        </w:rPr>
        <w:t>януті основні моменти компʼютерних ігор. Зокрема, було опановано жанри ігор, розглянуто жанр стратегічної гри, гри-симулятора, гри-екшен, рольової гри, пригодницької гри та гри-головоломки. Також, у даній роботі був</w:t>
      </w:r>
      <w:r w:rsidRPr="009D3745">
        <w:rPr>
          <w:sz w:val="28"/>
          <w:szCs w:val="28"/>
        </w:rPr>
        <w:t xml:space="preserve"> опанований </w:t>
      </w:r>
      <w:r w:rsidR="006F3D87" w:rsidRPr="009D3745">
        <w:rPr>
          <w:sz w:val="28"/>
          <w:szCs w:val="28"/>
          <w:lang w:val="uk-UA"/>
        </w:rPr>
        <w:t xml:space="preserve">та представлений </w:t>
      </w:r>
      <w:r w:rsidRPr="009D3745">
        <w:rPr>
          <w:sz w:val="28"/>
          <w:szCs w:val="28"/>
        </w:rPr>
        <w:t xml:space="preserve">процес створення </w:t>
      </w:r>
      <w:r w:rsidR="00F8523C" w:rsidRPr="009D3745">
        <w:rPr>
          <w:sz w:val="28"/>
          <w:szCs w:val="28"/>
          <w:lang w:val="uk-UA"/>
        </w:rPr>
        <w:t>компʼютерної гри</w:t>
      </w:r>
      <w:r w:rsidRPr="009D3745">
        <w:rPr>
          <w:sz w:val="28"/>
          <w:szCs w:val="28"/>
        </w:rPr>
        <w:t xml:space="preserve"> </w:t>
      </w:r>
      <w:r w:rsidR="00F8523C" w:rsidRPr="009D3745">
        <w:rPr>
          <w:sz w:val="28"/>
          <w:szCs w:val="28"/>
          <w:lang w:val="uk-UA"/>
        </w:rPr>
        <w:t xml:space="preserve">«Хрестики-нулики» </w:t>
      </w:r>
      <w:r w:rsidRPr="009D3745">
        <w:rPr>
          <w:sz w:val="28"/>
          <w:szCs w:val="28"/>
        </w:rPr>
        <w:t xml:space="preserve">з використанням </w:t>
      </w:r>
      <w:r w:rsidR="00F8523C" w:rsidRPr="009D3745">
        <w:rPr>
          <w:sz w:val="28"/>
          <w:szCs w:val="28"/>
          <w:lang w:val="uk-UA"/>
        </w:rPr>
        <w:t xml:space="preserve">мови програмування </w:t>
      </w:r>
      <w:r w:rsidR="00F8523C" w:rsidRPr="009D3745">
        <w:rPr>
          <w:sz w:val="28"/>
          <w:szCs w:val="28"/>
        </w:rPr>
        <w:t>C#</w:t>
      </w:r>
      <w:r w:rsidRPr="009D3745">
        <w:rPr>
          <w:sz w:val="28"/>
          <w:szCs w:val="28"/>
        </w:rPr>
        <w:t xml:space="preserve">. </w:t>
      </w:r>
    </w:p>
    <w:p w14:paraId="4AD9EF0D" w14:textId="69AF3C5B" w:rsidR="006F3D87" w:rsidRPr="009D3745" w:rsidRDefault="006F3D87" w:rsidP="009D37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9D3745">
        <w:rPr>
          <w:sz w:val="28"/>
          <w:szCs w:val="28"/>
          <w:lang w:val="uk-UA"/>
        </w:rPr>
        <w:t xml:space="preserve">При розробці алгоритму гри були розглянуті: історія гри, постановка задачі та правила гри, її особливості та основні стратегії гри, які можливі для використання під час гри в «Хрестики нулики» та для перемоги, що заохочує людину розвивати логічне та стратегічне мислення, яке можна застосовувати у реальному житті для прорахунків майбутніх кроків. </w:t>
      </w:r>
    </w:p>
    <w:p w14:paraId="02AB6586" w14:textId="7FFA0BE7" w:rsidR="006F3D87" w:rsidRPr="009D3745" w:rsidRDefault="006F3D87" w:rsidP="009D37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9D3745">
        <w:rPr>
          <w:sz w:val="28"/>
          <w:szCs w:val="28"/>
          <w:lang w:val="uk-UA"/>
        </w:rPr>
        <w:t xml:space="preserve">Під час опису програмного продукту гри </w:t>
      </w:r>
      <w:r w:rsidR="00BD16A4" w:rsidRPr="009D3745">
        <w:rPr>
          <w:sz w:val="28"/>
          <w:szCs w:val="28"/>
          <w:lang w:val="uk-UA"/>
        </w:rPr>
        <w:t xml:space="preserve">було здійснено огляд середовищ візуального програмування із застосуванням мови </w:t>
      </w:r>
      <w:r w:rsidR="00BD16A4" w:rsidRPr="009D3745">
        <w:rPr>
          <w:sz w:val="28"/>
          <w:szCs w:val="28"/>
        </w:rPr>
        <w:t>C#</w:t>
      </w:r>
      <w:r w:rsidR="00BD16A4" w:rsidRPr="009D3745">
        <w:rPr>
          <w:sz w:val="28"/>
          <w:szCs w:val="28"/>
          <w:lang w:val="uk-UA"/>
        </w:rPr>
        <w:t xml:space="preserve"> та </w:t>
      </w:r>
      <w:r w:rsidR="00BD16A4" w:rsidRPr="009D3745">
        <w:rPr>
          <w:sz w:val="28"/>
          <w:szCs w:val="28"/>
          <w:lang w:val="en-US"/>
        </w:rPr>
        <w:t>Microsoft</w:t>
      </w:r>
      <w:r w:rsidR="00BD16A4" w:rsidRPr="009D3745">
        <w:rPr>
          <w:sz w:val="28"/>
          <w:szCs w:val="28"/>
          <w:lang w:val="uk-UA"/>
        </w:rPr>
        <w:t xml:space="preserve"> </w:t>
      </w:r>
      <w:r w:rsidR="00BD16A4" w:rsidRPr="009D3745">
        <w:rPr>
          <w:sz w:val="28"/>
          <w:szCs w:val="28"/>
          <w:lang w:val="en-US"/>
        </w:rPr>
        <w:t>Visual</w:t>
      </w:r>
      <w:r w:rsidR="00BD16A4" w:rsidRPr="009D3745">
        <w:rPr>
          <w:sz w:val="28"/>
          <w:szCs w:val="28"/>
          <w:lang w:val="uk-UA"/>
        </w:rPr>
        <w:t xml:space="preserve"> </w:t>
      </w:r>
      <w:r w:rsidR="00BD16A4" w:rsidRPr="009D3745">
        <w:rPr>
          <w:sz w:val="28"/>
          <w:szCs w:val="28"/>
          <w:lang w:val="en-US"/>
        </w:rPr>
        <w:t>Studio</w:t>
      </w:r>
      <w:r w:rsidR="00BD16A4" w:rsidRPr="009D3745">
        <w:rPr>
          <w:sz w:val="28"/>
          <w:szCs w:val="28"/>
          <w:lang w:val="uk-UA"/>
        </w:rPr>
        <w:t xml:space="preserve">. Також, було створено інструкції для програміста, інструкція для користувача гри та основні системні вимоги до програми. </w:t>
      </w:r>
    </w:p>
    <w:p w14:paraId="36A7A716" w14:textId="36518688" w:rsidR="00BD16A4" w:rsidRPr="009D3745" w:rsidRDefault="00BD16A4" w:rsidP="009D37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9D3745">
        <w:rPr>
          <w:sz w:val="28"/>
          <w:szCs w:val="28"/>
          <w:lang w:val="uk-UA"/>
        </w:rPr>
        <w:t xml:space="preserve">Робота складається із </w:t>
      </w:r>
      <w:r w:rsidR="009D3745" w:rsidRPr="009D3745">
        <w:rPr>
          <w:sz w:val="28"/>
          <w:szCs w:val="28"/>
          <w:lang w:val="uk-UA"/>
        </w:rPr>
        <w:t>55 сторінок,</w:t>
      </w:r>
      <w:r w:rsidRPr="009D3745">
        <w:rPr>
          <w:sz w:val="28"/>
          <w:szCs w:val="28"/>
          <w:lang w:val="uk-UA"/>
        </w:rPr>
        <w:t xml:space="preserve"> зокрема </w:t>
      </w:r>
      <w:r w:rsidR="009D3745" w:rsidRPr="009D3745">
        <w:rPr>
          <w:sz w:val="28"/>
          <w:szCs w:val="28"/>
          <w:lang w:val="uk-UA"/>
        </w:rPr>
        <w:t xml:space="preserve">3 розділів, </w:t>
      </w:r>
      <w:r w:rsidRPr="009D3745">
        <w:rPr>
          <w:sz w:val="28"/>
          <w:szCs w:val="28"/>
          <w:lang w:val="uk-UA"/>
        </w:rPr>
        <w:t xml:space="preserve">вступу, основної частини, висновків, списку використаних джерел та додатків. Основна частина містить в собі 34 сторінки тексту, </w:t>
      </w:r>
      <w:r w:rsidR="009D3745" w:rsidRPr="009D3745">
        <w:rPr>
          <w:sz w:val="28"/>
          <w:szCs w:val="28"/>
          <w:lang w:val="uk-UA"/>
        </w:rPr>
        <w:t xml:space="preserve">27 рисунків, </w:t>
      </w:r>
      <w:r w:rsidRPr="009D3745">
        <w:rPr>
          <w:sz w:val="28"/>
          <w:szCs w:val="28"/>
          <w:lang w:val="uk-UA"/>
        </w:rPr>
        <w:t xml:space="preserve">9 </w:t>
      </w:r>
      <w:r w:rsidR="009D3745" w:rsidRPr="009D3745">
        <w:rPr>
          <w:sz w:val="28"/>
          <w:szCs w:val="28"/>
        </w:rPr>
        <w:t>посилань на джерела</w:t>
      </w:r>
      <w:r w:rsidRPr="009D3745">
        <w:rPr>
          <w:sz w:val="28"/>
          <w:szCs w:val="28"/>
          <w:lang w:val="uk-UA"/>
        </w:rPr>
        <w:t xml:space="preserve">, 2 додатки. </w:t>
      </w:r>
    </w:p>
    <w:p w14:paraId="2AD13C05" w14:textId="01183D05" w:rsidR="00B92D1A" w:rsidRDefault="00B92D1A" w:rsidP="009D37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3745">
        <w:rPr>
          <w:sz w:val="28"/>
          <w:szCs w:val="28"/>
        </w:rPr>
        <w:t>Ключові слова: комп’ютерна гра, гра</w:t>
      </w:r>
      <w:r w:rsidR="009D3745" w:rsidRPr="009D3745">
        <w:rPr>
          <w:sz w:val="28"/>
          <w:szCs w:val="28"/>
          <w:lang w:val="uk-UA"/>
        </w:rPr>
        <w:t xml:space="preserve"> «Хрестики нулики»</w:t>
      </w:r>
      <w:r w:rsidRPr="009D3745">
        <w:rPr>
          <w:sz w:val="28"/>
          <w:szCs w:val="28"/>
        </w:rPr>
        <w:t xml:space="preserve">, </w:t>
      </w:r>
      <w:r w:rsidR="009D3745" w:rsidRPr="009D3745">
        <w:rPr>
          <w:sz w:val="28"/>
          <w:szCs w:val="28"/>
        </w:rPr>
        <w:t>C#</w:t>
      </w:r>
      <w:r w:rsidRPr="009D3745">
        <w:rPr>
          <w:sz w:val="28"/>
          <w:szCs w:val="28"/>
        </w:rPr>
        <w:t xml:space="preserve">, </w:t>
      </w:r>
      <w:r w:rsidR="009D3745" w:rsidRPr="009D3745">
        <w:rPr>
          <w:sz w:val="28"/>
          <w:szCs w:val="28"/>
          <w:lang w:val="en-US"/>
        </w:rPr>
        <w:t>Microsoft</w:t>
      </w:r>
      <w:r w:rsidR="009D3745" w:rsidRPr="009D3745">
        <w:rPr>
          <w:sz w:val="28"/>
          <w:szCs w:val="28"/>
          <w:lang w:val="uk-UA"/>
        </w:rPr>
        <w:t xml:space="preserve"> </w:t>
      </w:r>
      <w:r w:rsidR="009D3745" w:rsidRPr="009D3745">
        <w:rPr>
          <w:sz w:val="28"/>
          <w:szCs w:val="28"/>
          <w:lang w:val="en-US"/>
        </w:rPr>
        <w:t>Visual</w:t>
      </w:r>
      <w:r w:rsidR="009D3745" w:rsidRPr="009D3745">
        <w:rPr>
          <w:sz w:val="28"/>
          <w:szCs w:val="28"/>
          <w:lang w:val="uk-UA"/>
        </w:rPr>
        <w:t xml:space="preserve"> </w:t>
      </w:r>
      <w:r w:rsidR="009D3745" w:rsidRPr="009D3745">
        <w:rPr>
          <w:sz w:val="28"/>
          <w:szCs w:val="28"/>
          <w:lang w:val="en-US"/>
        </w:rPr>
        <w:t>Studio</w:t>
      </w:r>
      <w:r w:rsidRPr="009D3745">
        <w:rPr>
          <w:sz w:val="28"/>
          <w:szCs w:val="28"/>
        </w:rPr>
        <w:t xml:space="preserve">. </w:t>
      </w:r>
    </w:p>
    <w:p w14:paraId="19E994E0" w14:textId="310127B9" w:rsidR="009D3745" w:rsidRDefault="009D3745" w:rsidP="009D374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45DBB17" w14:textId="581611F5" w:rsidR="009D3745" w:rsidRPr="009D3745" w:rsidRDefault="009D3745" w:rsidP="009D3745">
      <w:pPr>
        <w:pStyle w:val="a3"/>
        <w:spacing w:before="0" w:beforeAutospacing="0" w:after="0" w:afterAutospacing="0"/>
        <w:jc w:val="center"/>
        <w:rPr>
          <w:lang w:val="en-US"/>
        </w:rPr>
      </w:pPr>
      <w:r w:rsidRPr="009D3745">
        <w:rPr>
          <w:rFonts w:ascii="Times New Roman,Bold" w:hAnsi="Times New Roman,Bold"/>
          <w:b/>
          <w:bCs/>
          <w:sz w:val="28"/>
          <w:szCs w:val="28"/>
        </w:rPr>
        <w:t>ABSTRACT</w:t>
      </w:r>
      <w:r w:rsidRPr="009D3745">
        <w:rPr>
          <w:rFonts w:ascii="Times New Roman,Bold" w:hAnsi="Times New Roman,Bold"/>
          <w:b/>
          <w:bCs/>
          <w:sz w:val="28"/>
          <w:szCs w:val="28"/>
        </w:rPr>
        <w:br/>
      </w:r>
      <w:r>
        <w:rPr>
          <w:rFonts w:ascii="Times New Roman,Bold" w:hAnsi="Times New Roman,Bold"/>
          <w:sz w:val="28"/>
          <w:szCs w:val="28"/>
          <w:lang w:val="en-US"/>
        </w:rPr>
        <w:t>Name, topic</w:t>
      </w:r>
    </w:p>
    <w:p w14:paraId="452DA54A" w14:textId="64EF4CB8" w:rsidR="00E800C7" w:rsidRDefault="00E800C7" w:rsidP="009D3745">
      <w:pPr>
        <w:spacing w:after="0" w:line="240" w:lineRule="auto"/>
        <w:rPr>
          <w:lang w:val="ru-UA"/>
        </w:rPr>
      </w:pPr>
    </w:p>
    <w:p w14:paraId="58DD122D" w14:textId="77777777" w:rsidR="009D3745" w:rsidRPr="009D3745" w:rsidRDefault="009D3745" w:rsidP="009D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9D3745">
        <w:rPr>
          <w:rFonts w:ascii="Times New Roman" w:hAnsi="Times New Roman" w:cs="Times New Roman"/>
          <w:sz w:val="28"/>
          <w:szCs w:val="28"/>
          <w:lang w:val="ru-UA"/>
        </w:rPr>
        <w:t>The main aspects of computer games were considered in the course work. In particular, the genres of games were mastered, the genre of strategy game, simulator game, action game, role-playing game, adventure game and puzzle game was considered. Also, in this paper the process of creating a computer game "Tic-Tac-Toe" using the C # programming language was mastered and presented.</w:t>
      </w:r>
    </w:p>
    <w:p w14:paraId="340F26D5" w14:textId="7310423E" w:rsidR="009D3745" w:rsidRPr="009D3745" w:rsidRDefault="009D3745" w:rsidP="009D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9D3745">
        <w:rPr>
          <w:rFonts w:ascii="Times New Roman" w:hAnsi="Times New Roman" w:cs="Times New Roman"/>
          <w:sz w:val="28"/>
          <w:szCs w:val="28"/>
          <w:lang w:val="ru-UA"/>
        </w:rPr>
        <w:t>In developing the game algorithm were considered: the history of the game, setting the task and rules of the game, its features and basic strategies of the game that can be used during the game "</w:t>
      </w:r>
      <w:r w:rsidRPr="009D3745">
        <w:t xml:space="preserve"> 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D3745">
        <w:rPr>
          <w:rFonts w:ascii="Times New Roman" w:hAnsi="Times New Roman" w:cs="Times New Roman"/>
          <w:sz w:val="28"/>
          <w:szCs w:val="28"/>
          <w:lang w:val="ru-UA"/>
        </w:rPr>
        <w:t>ic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9D3745">
        <w:rPr>
          <w:rFonts w:ascii="Times New Roman" w:hAnsi="Times New Roman" w:cs="Times New Roman"/>
          <w:sz w:val="28"/>
          <w:szCs w:val="28"/>
          <w:lang w:val="ru-UA"/>
        </w:rPr>
        <w:t>ac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Pr="009D3745">
        <w:rPr>
          <w:rFonts w:ascii="Times New Roman" w:hAnsi="Times New Roman" w:cs="Times New Roman"/>
          <w:sz w:val="28"/>
          <w:szCs w:val="28"/>
          <w:lang w:val="ru-UA"/>
        </w:rPr>
        <w:t>oe" and to win, which encourages people to develop logical and strategic thinking apply in real life to miscalculations of future steps.</w:t>
      </w:r>
    </w:p>
    <w:p w14:paraId="44519517" w14:textId="77777777" w:rsidR="009D3745" w:rsidRPr="009D3745" w:rsidRDefault="009D3745" w:rsidP="009D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9D3745">
        <w:rPr>
          <w:rFonts w:ascii="Times New Roman" w:hAnsi="Times New Roman" w:cs="Times New Roman"/>
          <w:sz w:val="28"/>
          <w:szCs w:val="28"/>
          <w:lang w:val="ru-UA"/>
        </w:rPr>
        <w:t>During the description of the game software, a review of visual programming environments using the C # language and Microsoft Visual Studio was performed. Also, instructions for the programmer, instructions for the user of the game and basic system requirements for the program were created.</w:t>
      </w:r>
    </w:p>
    <w:p w14:paraId="08D179C9" w14:textId="77777777" w:rsidR="009D3745" w:rsidRPr="009D3745" w:rsidRDefault="009D3745" w:rsidP="009D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9D3745">
        <w:rPr>
          <w:rFonts w:ascii="Times New Roman" w:hAnsi="Times New Roman" w:cs="Times New Roman"/>
          <w:sz w:val="28"/>
          <w:szCs w:val="28"/>
          <w:lang w:val="ru-UA"/>
        </w:rPr>
        <w:lastRenderedPageBreak/>
        <w:t>The work consists of 55 pages, including 3 chapters, introduction, main part, conclusions, list of sources and appendices. The main part contains 34 pages of text, 27 figures, 9 references to sources, 2 appendices.</w:t>
      </w:r>
    </w:p>
    <w:p w14:paraId="4B5F2515" w14:textId="6739D31B" w:rsidR="009D3745" w:rsidRPr="009D3745" w:rsidRDefault="009D3745" w:rsidP="009D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9D3745">
        <w:rPr>
          <w:rFonts w:ascii="Times New Roman" w:hAnsi="Times New Roman" w:cs="Times New Roman"/>
          <w:sz w:val="28"/>
          <w:szCs w:val="28"/>
          <w:lang w:val="ru-UA"/>
        </w:rPr>
        <w:t>Keywords: computer game, game "Tic Tac Toe", C #, Microsoft Visual Studio.</w:t>
      </w:r>
    </w:p>
    <w:sectPr w:rsidR="009D3745" w:rsidRPr="009D3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,Bold">
    <w:altName w:val="Times New Roman"/>
    <w:panose1 w:val="0000080000000002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3181"/>
    <w:multiLevelType w:val="multilevel"/>
    <w:tmpl w:val="A04C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074D26"/>
    <w:multiLevelType w:val="multilevel"/>
    <w:tmpl w:val="DB28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11182"/>
    <w:multiLevelType w:val="multilevel"/>
    <w:tmpl w:val="94FC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80853"/>
    <w:multiLevelType w:val="multilevel"/>
    <w:tmpl w:val="F5F4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295438">
    <w:abstractNumId w:val="1"/>
  </w:num>
  <w:num w:numId="2" w16cid:durableId="1965194259">
    <w:abstractNumId w:val="0"/>
  </w:num>
  <w:num w:numId="3" w16cid:durableId="1042359900">
    <w:abstractNumId w:val="3"/>
  </w:num>
  <w:num w:numId="4" w16cid:durableId="137862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EB"/>
    <w:rsid w:val="00006211"/>
    <w:rsid w:val="00276C3C"/>
    <w:rsid w:val="00322EB1"/>
    <w:rsid w:val="003B67AB"/>
    <w:rsid w:val="003B7ADF"/>
    <w:rsid w:val="004F6E8E"/>
    <w:rsid w:val="006F3D87"/>
    <w:rsid w:val="0071716C"/>
    <w:rsid w:val="007E08EB"/>
    <w:rsid w:val="008E432E"/>
    <w:rsid w:val="009B3F93"/>
    <w:rsid w:val="009D3745"/>
    <w:rsid w:val="00B92D1A"/>
    <w:rsid w:val="00BC6CED"/>
    <w:rsid w:val="00BD16A4"/>
    <w:rsid w:val="00D21F6D"/>
    <w:rsid w:val="00E800C7"/>
    <w:rsid w:val="00EA2E37"/>
    <w:rsid w:val="00EE1828"/>
    <w:rsid w:val="00F8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47FD38"/>
  <w15:chartTrackingRefBased/>
  <w15:docId w15:val="{F3D94DCC-1771-034D-B31E-03F9C101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8EB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3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1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0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5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2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37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1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69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6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5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50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38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8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6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8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7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4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8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9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9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23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7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31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9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83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3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7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3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2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3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4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7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4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8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5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74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2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85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48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6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97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32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36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0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44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7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2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7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5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1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5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2022-05-25T08:35:00Z</dcterms:created>
  <dcterms:modified xsi:type="dcterms:W3CDTF">2023-06-13T13:43:00Z</dcterms:modified>
</cp:coreProperties>
</file>